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36a8ccacc4b4f" w:history="1">
              <w:r>
                <w:rPr>
                  <w:rStyle w:val="Hyperlink"/>
                </w:rPr>
                <w:t>2024-2030年中国直线振动筛行业现状调研与发展前景预测报告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36a8ccacc4b4f" w:history="1">
              <w:r>
                <w:rPr>
                  <w:rStyle w:val="Hyperlink"/>
                </w:rPr>
                <w:t>2024-2030年中国直线振动筛行业现状调研与发展前景预测报告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36a8ccacc4b4f" w:history="1">
                <w:r>
                  <w:rPr>
                    <w:rStyle w:val="Hyperlink"/>
                  </w:rPr>
                  <w:t>https://www.20087.com/1/20/ZhiXianZhenDongShaiDeXianZhuangYuFaZhanQianJing.html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一种高效的筛分设备，广泛应用于矿山、冶金、化工等行业中。近年来，随着工业自动化水平的提高和对物料处理效率的需求增加，直线振动筛的技术不断进步，其筛分精度和处理能力得到了显著提升。目前，直线振动筛的发展重点在于提高筛分效率、减少噪音和振动、延长使用寿命等方面。此外，随着节能环保要求的提高，降低能耗也成为直线振动筛设计的一个重要考虑因素。</w:t>
      </w:r>
      <w:r>
        <w:rPr>
          <w:rFonts w:hint="eastAsia"/>
        </w:rPr>
        <w:br/>
      </w:r>
      <w:r>
        <w:rPr>
          <w:rFonts w:hint="eastAsia"/>
        </w:rPr>
        <w:t>　　未来，直线振动筛的发展将更加注重智能化和环保性。智能化方面，通过集成传感器、物联网技术和数据分析等技术，直线振动筛将能够实现远程监控、故障诊断和预测性维护等功能，提高设备运行的可靠性和效率。环保性方面，设计将更加注重降低能耗和减少噪音污染，例如采用节能电机、优化结构设计来减少振动产生的噪音等。此外，随着工业4.0的发展，直线振动筛还将进一步融入智能制造体系，实现更加高效、灵活的物料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36a8ccacc4b4f" w:history="1">
        <w:r>
          <w:rPr>
            <w:rStyle w:val="Hyperlink"/>
          </w:rPr>
          <w:t>2024-2030年中国直线振动筛行业现状调研与发展前景预测报告</w:t>
        </w:r>
      </w:hyperlink>
      <w:r>
        <w:rPr>
          <w:rFonts w:hint="eastAsia"/>
        </w:rPr>
        <w:t>》依托国家统计局、发改委及直线振动筛相关行业协会的详实数据，对直线振动筛行业的现状、市场需求、市场规模、产业链结构、价格变动、细分市场进行了全面调研。直线振动筛报告还详细剖析了直线振动筛市场竞争格局，重点关注了品牌影响力、市场集中度及重点企业运营情况，并在预测直线振动筛市场发展前景和发展趋势的同时，识别了直线振动筛行业潜在的风险与机遇。直线振动筛报告以专业、科学、规范的研究方法和客观、权威的分析，为直线振动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一、直线振动筛行业定义及分类</w:t>
      </w:r>
      <w:r>
        <w:rPr>
          <w:rFonts w:hint="eastAsia"/>
        </w:rPr>
        <w:br/>
      </w:r>
      <w:r>
        <w:rPr>
          <w:rFonts w:hint="eastAsia"/>
        </w:rPr>
        <w:t>　　　　二、直线振动筛行业经济特性</w:t>
      </w:r>
      <w:r>
        <w:rPr>
          <w:rFonts w:hint="eastAsia"/>
        </w:rPr>
        <w:br/>
      </w:r>
      <w:r>
        <w:rPr>
          <w:rFonts w:hint="eastAsia"/>
        </w:rPr>
        <w:t>　　　　三、直线振动筛行业产业链简介</w:t>
      </w:r>
      <w:r>
        <w:rPr>
          <w:rFonts w:hint="eastAsia"/>
        </w:rPr>
        <w:br/>
      </w:r>
      <w:r>
        <w:rPr>
          <w:rFonts w:hint="eastAsia"/>
        </w:rPr>
        <w:t>　　第二节 直线振动筛行业发展成熟度</w:t>
      </w:r>
      <w:r>
        <w:rPr>
          <w:rFonts w:hint="eastAsia"/>
        </w:rPr>
        <w:br/>
      </w:r>
      <w:r>
        <w:rPr>
          <w:rFonts w:hint="eastAsia"/>
        </w:rPr>
        <w:t>　　　　一、直线振动筛行业发展周期分析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直线振动筛行业相关产业动态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2023-2024年直线振动筛行业发展环境分析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直线振动筛行业环境分析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直线振动筛行业相关政策、法规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2023-2024年直线振动筛行业技术发展现状及趋势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当前我国直线振动筛技术发展现状</w:t>
      </w:r>
      <w:r>
        <w:rPr>
          <w:rFonts w:hint="eastAsia"/>
        </w:rPr>
        <w:br/>
      </w:r>
      <w:r>
        <w:rPr>
          <w:rFonts w:hint="eastAsia"/>
        </w:rPr>
        <w:t>　　第二节 中外直线振动筛技术差距及产生差距的主要原因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提高我国直线振动筛技术的对策</w:t>
      </w:r>
      <w:r>
        <w:rPr>
          <w:rFonts w:hint="eastAsia"/>
        </w:rPr>
        <w:br/>
      </w:r>
      <w:r>
        <w:rPr>
          <w:rFonts w:hint="eastAsia"/>
        </w:rPr>
        <w:t>　　第四节 我国直线振动筛产品研发、设计发展趋势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中国直线振动筛市场发展调研</w:t>
      </w:r>
      <w:r>
        <w:rPr>
          <w:rFonts w:hint="eastAsia"/>
        </w:rPr>
        <w:br/>
      </w:r>
      <w:r>
        <w:rPr>
          <w:rFonts w:hint="eastAsia"/>
        </w:rPr>
        <w:t>　　第一节 直线振动筛市场现状分析及预测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二、2024-2030年中国直线振动筛市场规模预测</w:t>
      </w:r>
      <w:r>
        <w:rPr>
          <w:rFonts w:hint="eastAsia"/>
        </w:rPr>
        <w:br/>
      </w:r>
      <w:r>
        <w:rPr>
          <w:rFonts w:hint="eastAsia"/>
        </w:rPr>
        <w:t>　　第二节 直线振动筛行业产能分析及预测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第三节 直线振动筛行业产量分析及预测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二、2024-2030年中国直线振动筛行业产量预测</w:t>
      </w:r>
      <w:r>
        <w:rPr>
          <w:rFonts w:hint="eastAsia"/>
        </w:rPr>
        <w:br/>
      </w:r>
      <w:r>
        <w:rPr>
          <w:rFonts w:hint="eastAsia"/>
        </w:rPr>
        <w:t>　　第四节 直线振动筛市场需求分析及预测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二、2024-2030年中国直线振动筛市场需求预测</w:t>
      </w:r>
      <w:r>
        <w:rPr>
          <w:rFonts w:hint="eastAsia"/>
        </w:rPr>
        <w:br/>
      </w:r>
      <w:r>
        <w:rPr>
          <w:rFonts w:hint="eastAsia"/>
        </w:rPr>
        <w:t>　　第五节 直线振动筛进出口数据分析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二、2024-2030年国内直线振动筛进出口情况预测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2019-2024年中国直线振动筛行业总体发展状况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中国直线振动筛行业规模情况分析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一、直线振动筛行业单位规模情况分析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二、直线振动筛行业人员规模状况分析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三、直线振动筛行业资产规模状况分析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四、直线振动筛行业市场规模状况分析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五、直线振动筛行业敏感性分析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一、直线振动筛行业盈利能力分析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二、直线振动筛行业偿债能力分析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三、直线振动筛行业营运能力分析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四、直线振动筛行业发展能力分析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中国直线振动筛行业重点区域发展分析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一、中国直线振动筛行业重点区域市场结构变化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二、重点地区（一）直线振动筛行业发展分析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三、重点地区（二）直线振动筛行业发展分析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四、重点地区（三）直线振动筛行业发展分析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五、重点地区（四）直线振动筛行业发展分析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六、重点地区（五）直线振动筛行业发展分析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直线振动筛行业产品价格分析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三、主要直线振动筛品牌产品价位分析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五、价格在直线振动筛行业竞争中的重要性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2023-2024年中国直线振动筛行业上下游行业发展分析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直线振动筛上游行业分析</w:t>
      </w:r>
      <w:r>
        <w:rPr>
          <w:rFonts w:hint="eastAsia"/>
        </w:rPr>
        <w:br/>
      </w:r>
      <w:r>
        <w:rPr>
          <w:rFonts w:hint="eastAsia"/>
        </w:rPr>
        <w:t>　　　　一、直线振动筛产品成本构成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四、上游供给对直线振动筛行业的影响</w:t>
      </w:r>
      <w:r>
        <w:rPr>
          <w:rFonts w:hint="eastAsia"/>
        </w:rPr>
        <w:br/>
      </w:r>
      <w:r>
        <w:rPr>
          <w:rFonts w:hint="eastAsia"/>
        </w:rPr>
        <w:t>　　第二节 直线振动筛下游行业分析</w:t>
      </w:r>
      <w:r>
        <w:rPr>
          <w:rFonts w:hint="eastAsia"/>
        </w:rPr>
        <w:br/>
      </w:r>
      <w:r>
        <w:rPr>
          <w:rFonts w:hint="eastAsia"/>
        </w:rPr>
        <w:t>　　　　一、直线振动筛下游行业分布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四、下游需求对直线振动筛行业的影响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直线振动筛行业重点企业发展调研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2023-2024年中国直线振动筛产业市场竞争格局分析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2023-2024年中国直线振动筛产业竞争现状分析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一、直线振动筛竞争力分析</w:t>
      </w:r>
      <w:r>
        <w:rPr>
          <w:rFonts w:hint="eastAsia"/>
        </w:rPr>
        <w:br/>
      </w:r>
      <w:r>
        <w:rPr>
          <w:rFonts w:hint="eastAsia"/>
        </w:rPr>
        <w:t>　　　　二、直线振动筛技术竞争分析</w:t>
      </w:r>
      <w:r>
        <w:rPr>
          <w:rFonts w:hint="eastAsia"/>
        </w:rPr>
        <w:br/>
      </w:r>
      <w:r>
        <w:rPr>
          <w:rFonts w:hint="eastAsia"/>
        </w:rPr>
        <w:t>　　　　三、直线振动筛价格竞争分析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2024年中国直线振动筛产业集中度分析</w:t>
      </w:r>
      <w:r>
        <w:rPr>
          <w:rFonts w:hint="eastAsia"/>
        </w:rPr>
        <w:br/>
      </w:r>
      <w:r>
        <w:rPr>
          <w:rFonts w:hint="eastAsia"/>
        </w:rPr>
        <w:t>　　　　一、直线振动筛市场集中度分析</w:t>
      </w:r>
      <w:r>
        <w:rPr>
          <w:rFonts w:hint="eastAsia"/>
        </w:rPr>
        <w:br/>
      </w:r>
      <w:r>
        <w:rPr>
          <w:rFonts w:hint="eastAsia"/>
        </w:rPr>
        <w:t>　　　　二、直线振动筛企业集中度分析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2024-2030年提高直线振动筛企业竞争力的策略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直线振动筛行业投资风险预警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2023-2024年影响直线振动筛行业发展的主要因素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一、影响直线振动筛行业运行的有利因素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二、影响直线振动筛行业运行的稳定因素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三、影响直线振动筛行业运行的不利因素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四、我国直线振动筛行业发展面临的挑战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五、我国直线振动筛行业发展面临的机遇</w:t>
      </w:r>
      <w:r>
        <w:rPr>
          <w:rFonts w:hint="eastAsia"/>
        </w:rPr>
        <w:br/>
      </w:r>
      <w:r>
        <w:rPr>
          <w:rFonts w:hint="eastAsia"/>
        </w:rPr>
        <w:t>　　第二节 直线振动筛行业投资风险预警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一、2024-2030年直线振动筛行业市场风险及控制策略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二、2024-2030年直线振动筛行业政策风险及控制策略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三、2024-2030年直线振动筛行业经营风险及控制策略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四、2024-2030年直线振动筛同业竞争风险及控制策略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五、2024-2030年直线振动筛行业其他风险及控制策略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直线振动筛行业发展趋势与投资规划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2024-2030年直线振动筛市场发展潜力分析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2024-2030年直线振动筛行业发展趋势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2024-2030年直线振动筛行业投资前景研究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中智^林^：对我国直线振动筛品牌的战略思考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四、我国直线振动筛企业的品牌战略</w:t>
      </w:r>
      <w:r>
        <w:rPr>
          <w:rFonts w:hint="eastAsia"/>
        </w:rPr>
        <w:br/>
      </w:r>
      <w:r>
        <w:rPr>
          <w:rFonts w:hint="eastAsia"/>
        </w:rPr>
        <w:t>　　　　五、直线振动筛品牌战略管理的策略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直线振动筛重点企业经营情况分析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2024-2030年中国直线振动筛市场规模预测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2024-2030年中国直线振动筛行业利润预测</w:t>
      </w:r>
      <w:r>
        <w:rPr>
          <w:rFonts w:hint="eastAsia"/>
        </w:rPr>
        <w:br/>
      </w:r>
      <w:r>
        <w:rPr>
          <w:rFonts w:hint="eastAsia"/>
        </w:rPr>
        <w:t>　　图表 2024年直线振动筛行业壁垒</w:t>
      </w:r>
      <w:r>
        <w:rPr>
          <w:rFonts w:hint="eastAsia"/>
        </w:rPr>
        <w:br/>
      </w:r>
      <w:r>
        <w:rPr>
          <w:rFonts w:hint="eastAsia"/>
        </w:rPr>
        <w:t>　　图表 2024年直线振动筛市场前景分析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2024-2030年中国直线振动筛市场需求预测</w:t>
      </w:r>
      <w:r>
        <w:rPr>
          <w:rFonts w:hint="eastAsia"/>
        </w:rPr>
        <w:br/>
      </w:r>
      <w:r>
        <w:rPr>
          <w:rFonts w:hint="eastAsia"/>
        </w:rPr>
        <w:t>　　图表 2024年直线振动筛发展趋势预测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36a8ccacc4b4f" w:history="1">
        <w:r>
          <w:rPr>
            <w:rStyle w:val="Hyperlink"/>
          </w:rPr>
          <w:t>2024-2030年中国直线振动筛行业现状调研与发展前景预测报告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36a8ccacc4b4f" w:history="1">
        <w:r>
          <w:rPr>
            <w:rStyle w:val="Hyperlink"/>
          </w:rPr>
          <w:t>https://www.20087.com/1/20/ZhiXianZhenDongShaiDeXianZhuangYuFaZhanQianJing.html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28ed998b4ffe" w:history="1">
      <w:r>
        <w:rPr>
          <w:rStyle w:val="Hyperlink"/>
        </w:rPr>
        <w:t>2024-2030年中国直线振动筛行业现状调研与发展前景预测报告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XianZhenDongShaiDeXianZhuangYuFaZhanQianJing.html" TargetMode="External" Id="Re5436a8ccac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XianZhenDongShaiDeXianZhuangYuFaZhanQianJing.html" TargetMode="External" Id="R521528ed998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2023-11-23T00:59:00Z</dcterms:created>
  <dcterms:modified xsi:type="dcterms:W3CDTF">2023-11-23T01:59:00Z</dcterms:modified>
  <dc:subject>2024-2030年中国直线振动筛行业现状调研与发展前景预测报告</dc:subject>
  <dc:title>2024-2030年中国直线振动筛行业现状调研与发展前景预测报告</dc:title>
  <cp:keywords>2024-2030年中国直线振动筛行业现状调研与发展前景预测报告</cp:keywords>
  <dc:description>2024-2030年中国直线振动筛行业现状调研与发展前景预测报告</dc:description>
</cp:coreProperties>
</file>