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845fe2ad4d3d" w:history="1">
              <w:r>
                <w:rPr>
                  <w:rStyle w:val="Hyperlink"/>
                </w:rPr>
                <w:t>全球与中国MOSFET晶体管行业调研及前景趋势预测报告（2024-2030年）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845fe2ad4d3d" w:history="1">
              <w:r>
                <w:rPr>
                  <w:rStyle w:val="Hyperlink"/>
                </w:rPr>
                <w:t>全球与中国MOSFET晶体管行业调研及前景趋势预测报告（2024-2030年）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8845fe2ad4d3d" w:history="1">
                <w:r>
                  <w:rPr>
                    <w:rStyle w:val="Hyperlink"/>
                  </w:rPr>
                  <w:t>https://www.20087.com/1/00/MOSFETJingTiGuanHangYeQianJingQuShi.html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氧化物半导体场效应晶体管）是一种广泛应用于电子设备中的半导体器件，用于开关和放大电路。近年来，随着电子产品向更小、更快、更节能的趋势发展，MOSFET技术也在不断进步。目前，市场上的MOSFET产品种类丰富，从传统的平面MOSFET到新一代的沟槽式MOSFET和SiC MOSFET，这些技术的进步大大提高了MOSFET的性能和可靠性。</w:t>
      </w:r>
      <w:r>
        <w:rPr>
          <w:rFonts w:hint="eastAsia"/>
        </w:rPr>
        <w:br/>
      </w:r>
      <w:r>
        <w:rPr>
          <w:rFonts w:hint="eastAsia"/>
        </w:rPr>
        <w:t>　　未来，随着5G通信、电动汽车和可再生能源等领域的快速发展，MOSFET晶体管的需求将持续增长。新材料如碳化硅（SiC）和氮化镓（GaN）的应用将进一步推动MOSFET技术的发展，这些材料能够提供更高的工作电压、更快的开关速度和更低的导通电阻，适用于高频和高温环境。此外，随着物联网技术的普及，MOSFET将在传感器网络和边缘计算设备中扮演重要角色，这将促进MOSFET在低功耗和微型化方向上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845fe2ad4d3d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》依据国家权威机构及MOSFET晶体管相关协会等渠道的权威资料数据，结合MOSFET晶体管行业发展所处的环境，从理论到实践、从宏观到微观等多个角度对MOSFET晶体管行业进行调研分析。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845fe2ad4d3d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》内容严谨、数据翔实，通过辅以大量直观的图表帮助MOSFET晶体管行业企业准确把握MOSFET晶体管行业发展动向、正确制定企业发展战略和投资策略。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08845fe2ad4d3d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是MOSFET晶体管业内企业、相关投资公司及政府部门准确把握MOSFET晶体管行业发展趋势，洞悉MOSFET晶体管行业竞争格局，规避经营和投资风险，制定正确竞争和投资战略决策的重要决策依据之一。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MOSFET晶体管市场概述</w:t>
      </w:r>
      <w:r>
        <w:rPr>
          <w:rFonts w:hint="eastAsia"/>
        </w:rPr>
        <w:br/>
      </w:r>
      <w:r>
        <w:rPr>
          <w:rFonts w:hint="eastAsia"/>
        </w:rPr>
        <w:t>　　1.1 MOSFET晶体管行业概述及统计范围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不同产品类型MOSFET晶体管增长趋势2019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中低压MOSFET</w:t>
      </w:r>
      <w:r>
        <w:rPr>
          <w:rFonts w:hint="eastAsia"/>
        </w:rPr>
        <w:br/>
      </w:r>
      <w:r>
        <w:rPr>
          <w:rFonts w:hint="eastAsia"/>
        </w:rPr>
        <w:t>　　　　1.2.3 高压MOSFET</w:t>
      </w:r>
      <w:r>
        <w:rPr>
          <w:rFonts w:hint="eastAsia"/>
        </w:rPr>
        <w:br/>
      </w:r>
      <w:r>
        <w:rPr>
          <w:rFonts w:hint="eastAsia"/>
        </w:rPr>
        <w:t>　　1.3 从不同应用，MOSFET晶体管主要包括如下几个方面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不同应用MOSFET晶体管增长趋势2019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通讯领域</w:t>
      </w:r>
      <w:r>
        <w:rPr>
          <w:rFonts w:hint="eastAsia"/>
        </w:rPr>
        <w:br/>
      </w:r>
      <w:r>
        <w:rPr>
          <w:rFonts w:hint="eastAsia"/>
        </w:rPr>
        <w:t>　　　　1.3.6 电网及能源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MOSFET晶体管行业发展总体概况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MOSFET晶体管行业发展主要特点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MOSFET晶体管行业发展影响因素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全球MOSFET晶体管产量、需求量及发展趋势（2019-2030）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全球主要地区MOSFET晶体管产量及发展趋势（2019-2030）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中国MOSFET晶体管产量、市场需求量及发展趋势（2019-2030）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中国MOSFET晶体管产能和产量占全球的比重（2019-2030）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全球市场MOSFET晶体管价格趋势（2019-2030）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中国市场MOSFET晶体管销量和收入占全球的比重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全球MOSFET晶体管主要地区分析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全球主要地区MOSFET晶体管市场规模分析：2019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全球主要地区MOSFET晶体管销售收入及市场份额（2019-2024年）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全球主要地区MOSFET晶体管销售收入预测（2024-2030年）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全球主要地区MOSFET晶体管销量分析：2019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全球主要地区MOSFET晶体管销量及市场份额（2019-2024年）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全球主要地区MOSFET晶体管销量及市场份额预测（2024-2030）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北美（美国和加拿大）MOSFET晶体管收入（2019-2030）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亚太（中国、日本、韩国、中国台湾、印度和东南亚等）MOSFET晶体管收入（2019-2030）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中东及非洲（土耳其、沙特等国家）MOSFET晶体管收入（2019-2030）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全球市场主要厂商MOSFET晶体管产能市场份额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全球主要厂商MOSFET晶体管产地分布及商业化日期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全球主要厂商MOSFET晶体管产品类型列表</w:t>
      </w:r>
      <w:r>
        <w:rPr>
          <w:rFonts w:hint="eastAsia"/>
        </w:rPr>
        <w:br/>
      </w:r>
      <w:r>
        <w:rPr>
          <w:rFonts w:hint="eastAsia"/>
        </w:rPr>
        <w:t>　　4.5 MOSFET晶体管行业集中度、竞争程度分析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MOSFET晶体管行业集中度分析：全球头部厂商份额（Top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全球MOSFET晶体管第一梯队、第二梯队和第三梯队生产商（品牌）及市场份额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不同产品类型MOSFET晶体管分析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全球市场不同产品类型MOSFET晶体管收入预测（2024-2030）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中国市场不同产品类型MOSFET晶体管收入预测（2024-2030）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不同应用MOSFET晶体管分析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全球市场不同应用MOSFET晶体管收入预测（2024-2030）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中国市场不同应用MOSFET晶体管收入预测（2024-2030）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MOSFET晶体管行业发展趋势</w:t>
      </w:r>
      <w:r>
        <w:rPr>
          <w:rFonts w:hint="eastAsia"/>
        </w:rPr>
        <w:br/>
      </w:r>
      <w:r>
        <w:rPr>
          <w:rFonts w:hint="eastAsia"/>
        </w:rPr>
        <w:t>　　7.2 MOSFET晶体管行业主要驱动因素</w:t>
      </w:r>
      <w:r>
        <w:rPr>
          <w:rFonts w:hint="eastAsia"/>
        </w:rPr>
        <w:br/>
      </w:r>
      <w:r>
        <w:rPr>
          <w:rFonts w:hint="eastAsia"/>
        </w:rPr>
        <w:t>　　7.3 MOSFET晶体管中国企业SWOT分析</w:t>
      </w:r>
      <w:r>
        <w:rPr>
          <w:rFonts w:hint="eastAsia"/>
        </w:rPr>
        <w:br/>
      </w:r>
      <w:r>
        <w:rPr>
          <w:rFonts w:hint="eastAsia"/>
        </w:rPr>
        <w:t>　　7.4 中国MOSFET晶体管行业政策环境分析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MOSFET晶体管行业产业链简介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MOSFET晶体管行业供应链分析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MOSFET晶体管主要原料及供应情况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MOSFET晶体管行业主要下游客户</w:t>
      </w:r>
      <w:r>
        <w:rPr>
          <w:rFonts w:hint="eastAsia"/>
        </w:rPr>
        <w:br/>
      </w:r>
      <w:r>
        <w:rPr>
          <w:rFonts w:hint="eastAsia"/>
        </w:rPr>
        <w:t>　　8.3 MOSFET晶体管行业采购模式</w:t>
      </w:r>
      <w:r>
        <w:rPr>
          <w:rFonts w:hint="eastAsia"/>
        </w:rPr>
        <w:br/>
      </w:r>
      <w:r>
        <w:rPr>
          <w:rFonts w:hint="eastAsia"/>
        </w:rPr>
        <w:t>　　8.4 MOSFET晶体管行业生产模式</w:t>
      </w:r>
      <w:r>
        <w:rPr>
          <w:rFonts w:hint="eastAsia"/>
        </w:rPr>
        <w:br/>
      </w:r>
      <w:r>
        <w:rPr>
          <w:rFonts w:hint="eastAsia"/>
        </w:rPr>
        <w:t>　　8.5 MOSFET晶体管行业销售模式及销售渠道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全球市场主要MOSFET晶体管厂商简介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中国市场MOSFET晶体管产量、销量、进出口分析及未来趋势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中国市场MOSFET晶体管产量、销量、进出口分析及未来趋势（2019-2030）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中国市场MOSFET晶体管主要出口目的地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中国市场MOSFET晶体管主要地区分布</w:t>
      </w:r>
      <w:r>
        <w:rPr>
          <w:rFonts w:hint="eastAsia"/>
        </w:rPr>
        <w:br/>
      </w:r>
      <w:r>
        <w:rPr>
          <w:rFonts w:hint="eastAsia"/>
        </w:rPr>
        <w:t>　　11.1 中国MOSFET晶体管生产地区分布</w:t>
      </w:r>
      <w:r>
        <w:rPr>
          <w:rFonts w:hint="eastAsia"/>
        </w:rPr>
        <w:br/>
      </w:r>
      <w:r>
        <w:rPr>
          <w:rFonts w:hint="eastAsia"/>
        </w:rPr>
        <w:t>　　11.2 中国MOSFET晶体管消费地区分布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全球不同产品类型MOSFET晶体管增长趋势2019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不同应用MOSFET晶体管增长趋势2019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MOSFET晶体管行业发展主要特点</w:t>
      </w:r>
      <w:r>
        <w:rPr>
          <w:rFonts w:hint="eastAsia"/>
        </w:rPr>
        <w:br/>
      </w:r>
      <w:r>
        <w:rPr>
          <w:rFonts w:hint="eastAsia"/>
        </w:rPr>
        <w:t>　　表4 MOSFET晶体管行业发展有利因素分析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MOSFET晶体管行业发展不利因素分析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进入MOSFET晶体管行业壁垒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全球主要地区MOSFET晶体管产量（百万只）：2019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全球主要地区MOSFET晶体管产量（2019-2024）&amp;（百万只）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全球主要地区MOSFET晶体管产量市场份额（2019-2024）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全球主要地区MOSFET晶体管产量（2024-2030）&amp;（百万只）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全球主要地区MOSFET晶体管销售收入（百万美元）：2019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全球主要地区MOSFET晶体管收入（2024-2030）&amp;（百万美元）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全球主要地区MOSFET晶体管收入市场份额（2024-2030）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全球主要地区MOSFET晶体管销量（百万只）：2019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全球主要地区MOSFET晶体管销量（2024-2030）&amp;（百万只）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全球主要地区MOSFET晶体管销量份额（2024-2030）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北美MOSFET晶体管基本情况分析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欧洲MOSFET晶体管基本情况分析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中东及非洲MOSFET晶体管基本情况分析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全球市场主要厂商MOSFET晶体管产能（2023-2024）&amp;（百万只）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全球市场主要厂商MOSFET晶体管销售价格（2019-2024）&amp;（元\u002F只）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中国市场主要厂商MOSFET晶体管销售价格（2019-2024）&amp;（元\u002F只）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全球主要厂商MOSFET晶体管产地分布及商业化日期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全球主要厂商MOSFET晶体管产品类型列表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2024全球MOSFET晶体管主要厂商市场地位（第一梯队、第二梯队和第三梯队）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MOSFET晶体管行业技术发展趋势</w:t>
      </w:r>
      <w:r>
        <w:rPr>
          <w:rFonts w:hint="eastAsia"/>
        </w:rPr>
        <w:br/>
      </w:r>
      <w:r>
        <w:rPr>
          <w:rFonts w:hint="eastAsia"/>
        </w:rPr>
        <w:t>　　表87 MOSFET晶体管行业主要驱动因素</w:t>
      </w:r>
      <w:r>
        <w:rPr>
          <w:rFonts w:hint="eastAsia"/>
        </w:rPr>
        <w:br/>
      </w:r>
      <w:r>
        <w:rPr>
          <w:rFonts w:hint="eastAsia"/>
        </w:rPr>
        <w:t>　　表88 MOSFET晶体管行业供应链分析</w:t>
      </w:r>
      <w:r>
        <w:rPr>
          <w:rFonts w:hint="eastAsia"/>
        </w:rPr>
        <w:br/>
      </w:r>
      <w:r>
        <w:rPr>
          <w:rFonts w:hint="eastAsia"/>
        </w:rPr>
        <w:t>　　表89 MOSFET晶体管上游原料供应商</w:t>
      </w:r>
      <w:r>
        <w:rPr>
          <w:rFonts w:hint="eastAsia"/>
        </w:rPr>
        <w:br/>
      </w:r>
      <w:r>
        <w:rPr>
          <w:rFonts w:hint="eastAsia"/>
        </w:rPr>
        <w:t>　　表90 MOSFET晶体管行业主要下游客户</w:t>
      </w:r>
      <w:r>
        <w:rPr>
          <w:rFonts w:hint="eastAsia"/>
        </w:rPr>
        <w:br/>
      </w:r>
      <w:r>
        <w:rPr>
          <w:rFonts w:hint="eastAsia"/>
        </w:rPr>
        <w:t>　　表91 MOSFET晶体管行业典型经销商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重点企业（21）MOSFET晶体管公生产基地、销售区域、竞争对手及市场地位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中国市场MOSFET晶体管产量、销量、进出口（2019-2024年）&amp;（百万只）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表243 中国市场MOSFET晶体管产量、销量、进出口预测（2024-2030）&amp;（百万只）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表244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表245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表246 中国市场MOSFET晶体管主要出口目的地</w:t>
      </w:r>
      <w:r>
        <w:rPr>
          <w:rFonts w:hint="eastAsia"/>
        </w:rPr>
        <w:br/>
      </w:r>
      <w:r>
        <w:rPr>
          <w:rFonts w:hint="eastAsia"/>
        </w:rPr>
        <w:t>　　表247 中国MOSFET晶体管生产地区分布</w:t>
      </w:r>
      <w:r>
        <w:rPr>
          <w:rFonts w:hint="eastAsia"/>
        </w:rPr>
        <w:br/>
      </w:r>
      <w:r>
        <w:rPr>
          <w:rFonts w:hint="eastAsia"/>
        </w:rPr>
        <w:t>　　表248 中国MOSFET晶体管消费地区分布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MOSFET晶体管产品图片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全球不同产品类型MOSFET晶体管市场份额2023 &amp; 2024</w:t>
      </w:r>
      <w:r>
        <w:rPr>
          <w:rFonts w:hint="eastAsia"/>
        </w:rPr>
        <w:br/>
      </w:r>
      <w:r>
        <w:rPr>
          <w:rFonts w:hint="eastAsia"/>
        </w:rPr>
        <w:t>　　图3 中低压MOSFET产品图片</w:t>
      </w:r>
      <w:r>
        <w:rPr>
          <w:rFonts w:hint="eastAsia"/>
        </w:rPr>
        <w:br/>
      </w:r>
      <w:r>
        <w:rPr>
          <w:rFonts w:hint="eastAsia"/>
        </w:rPr>
        <w:t>　　图4 高压MOSFET产品图片</w:t>
      </w:r>
      <w:r>
        <w:rPr>
          <w:rFonts w:hint="eastAsia"/>
        </w:rPr>
        <w:br/>
      </w:r>
      <w:r>
        <w:rPr>
          <w:rFonts w:hint="eastAsia"/>
        </w:rPr>
        <w:t>　　图5 全球不同应用MOSFET晶体管市场份额2023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通讯领域</w:t>
      </w:r>
      <w:r>
        <w:rPr>
          <w:rFonts w:hint="eastAsia"/>
        </w:rPr>
        <w:br/>
      </w:r>
      <w:r>
        <w:rPr>
          <w:rFonts w:hint="eastAsia"/>
        </w:rPr>
        <w:t>　　图10 电网及能源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全球MOSFET晶体管产量、需求量及发展趋势（2019-2030）&amp;（百万只）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图14 全球主要地区MOSFET晶体管产量市场份额（2019-2030）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中国MOSFET晶体管产量、市场需求量及发展趋势（2019-2030）&amp;（百万只）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图17 中国MOSFET晶体管总产能占全球比重（2019-2030）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中国MOSFET晶体管总产量占全球比重（2019-2030）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全球市场MOSFET晶体管市场规模：2019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图22 全球市场MOSFET晶体管价格趋势（2019-2030）&amp;（元\u002F只）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图23 中国MOSFET晶体管市场收入及增长率：（2019-2030）&amp;（百万美元）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中国市场MOSFET晶体管市场规模：2019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图26 中国市场MOSFET晶体管销量占全球比重（2019-2030）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中国MOSFET晶体管收入占全球比重（2019-2030）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全球主要地区MOSFET晶体管销售收入市场份额（2023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全球主要地区MOSFET晶体管收入市场份额（2024-2030）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2024年全球前五大生产商MOSFET晶体管市场份额</w:t>
      </w:r>
      <w:r>
        <w:rPr>
          <w:rFonts w:hint="eastAsia"/>
        </w:rPr>
        <w:br/>
      </w:r>
      <w:r>
        <w:rPr>
          <w:rFonts w:hint="eastAsia"/>
        </w:rPr>
        <w:t>　　图46 全球MOSFET晶体管第一梯队、第二梯队和第三梯队生产商（品牌）及市场份额（2024）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全球不同产品类型MOSFET晶体管价格走势（2019-2030）&amp;（元\u002F只）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图48 全球不同应用MOSFET晶体管价格走势（2019-2030）&amp;（元\u002F只）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图49 MOSFET晶体管中国企业SWOT分析</w:t>
      </w:r>
      <w:r>
        <w:rPr>
          <w:rFonts w:hint="eastAsia"/>
        </w:rPr>
        <w:br/>
      </w:r>
      <w:r>
        <w:rPr>
          <w:rFonts w:hint="eastAsia"/>
        </w:rPr>
        <w:t>　　图50 MOSFET晶体管产业链</w:t>
      </w:r>
      <w:r>
        <w:rPr>
          <w:rFonts w:hint="eastAsia"/>
        </w:rPr>
        <w:br/>
      </w:r>
      <w:r>
        <w:rPr>
          <w:rFonts w:hint="eastAsia"/>
        </w:rPr>
        <w:t>　　图51 MOSFET晶体管行业采购模式分析</w:t>
      </w:r>
      <w:r>
        <w:rPr>
          <w:rFonts w:hint="eastAsia"/>
        </w:rPr>
        <w:br/>
      </w:r>
      <w:r>
        <w:rPr>
          <w:rFonts w:hint="eastAsia"/>
        </w:rPr>
        <w:t>　　图52 MOSFET晶体管行业销售模式分析</w:t>
      </w:r>
      <w:r>
        <w:rPr>
          <w:rFonts w:hint="eastAsia"/>
        </w:rPr>
        <w:br/>
      </w:r>
      <w:r>
        <w:rPr>
          <w:rFonts w:hint="eastAsia"/>
        </w:rPr>
        <w:t>　　图53 MOSFET晶体管行业销售模式分析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845fe2ad4d3d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8845fe2ad4d3d" w:history="1">
        <w:r>
          <w:rPr>
            <w:rStyle w:val="Hyperlink"/>
          </w:rPr>
          <w:t>https://www.20087.com/1/00/MOSFETJingTiGuanHangYeQianJingQuShi.html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82679abd4dda" w:history="1">
      <w:r>
        <w:rPr>
          <w:rStyle w:val="Hyperlink"/>
        </w:rPr>
        <w:t>全球与中国MOSFET晶体管行业调研及前景趋势预测报告（2024-2030年）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OSFETJingTiGuanHangYeQianJingQuShi.html" TargetMode="External" Id="R5c08845fe2a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OSFETJingTiGuanHangYeQianJingQuShi.html" TargetMode="External" Id="Rea5682679abd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2024-02-09T02:46:00Z</dcterms:created>
  <dcterms:modified xsi:type="dcterms:W3CDTF">2024-02-09T03:46:00Z</dcterms:modified>
  <dc:subject>全球与中国MOSFET晶体管行业调研及前景趋势预测报告（2024-2030年）</dc:subject>
  <dc:title>全球与中国MOSFET晶体管行业调研及前景趋势预测报告（2024-2030年）</dc:title>
  <cp:keywords>全球与中国MOSFET晶体管行业调研及前景趋势预测报告（2024-2030年）</cp:keywords>
  <dc:description>全球与中国MOSFET晶体管行业调研及前景趋势预测报告（2024-2030年）</dc:description>
</cp:coreProperties>
</file>