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b8362e2b4533" w:history="1">
              <w:r>
                <w:rPr>
                  <w:rStyle w:val="Hyperlink"/>
                </w:rPr>
                <w:t>2024-2030年中国探针卡行业现状与发展前景预测报告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b8362e2b4533" w:history="1">
              <w:r>
                <w:rPr>
                  <w:rStyle w:val="Hyperlink"/>
                </w:rPr>
                <w:t>2024-2030年中国探针卡行业现状与发展前景预测报告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7b8362e2b4533" w:history="1">
                <w:r>
                  <w:rPr>
                    <w:rStyle w:val="Hyperlink"/>
                  </w:rPr>
                  <w:t>https://www.20087.com/5/20/TanZhenKaShiChangQianJingFenXi.html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卡是半导体测试领域的重要工具，用于检测集成电路芯片的功能和性能。随着半导体技术的不断进步，探针卡也在不断地进行技术迭代。当前市场上，探针卡不仅在提高测试精度、降低故障率方面取得了显著进展，还在适应更小尺寸芯片和更复杂电路结构方面实现了突破。新型探针卡通常采用更精细的触点设计和更高级的材料，以确保稳定可靠的电接触。</w:t>
      </w:r>
      <w:r>
        <w:rPr>
          <w:rFonts w:hint="eastAsia"/>
        </w:rPr>
        <w:br/>
      </w:r>
      <w:r>
        <w:rPr>
          <w:rFonts w:hint="eastAsia"/>
        </w:rPr>
        <w:t>　　未来，探针卡的发展将更加注重技术创新和适应性增强。一方面，随着新材料和制造技术的进步，探针卡将采用更先进的触点设计和更精密的制造工艺，以应对更高密度的集成电路测试需求。另一方面，随着对可持续性的要求提高，探针卡将更加注重降低能耗和延长使用寿命，以减少对环境的影响。此外，随着5G、人工智能等新兴技术的发展，探针卡也将需要支持更广泛的测试需求，包括高频信号测试和大规模并行测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7b8362e2b4533" w:history="1">
        <w:r>
          <w:rPr>
            <w:rStyle w:val="Hyperlink"/>
          </w:rPr>
          <w:t>2024-2030年中国探针卡行业现状与发展前景预测报告</w:t>
        </w:r>
      </w:hyperlink>
      <w:r>
        <w:rPr>
          <w:rFonts w:hint="eastAsia"/>
        </w:rPr>
        <w:t>全面分析了探针卡行业的市场规模、需求和价格动态，同时对探针卡产业链进行了探讨。报告客观描述了探针卡行业现状，审慎预测了探针卡市场前景及发展趋势。此外，报告还聚焦于探针卡重点企业，剖析了市场竞争格局、集中度以及品牌影响力，并对探针卡细分市场进行了研究。探针卡报告以专业、科学的视角，为投资者和行业决策者提供了权威的市场洞察与决策参考，是探针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一、探针卡行业定义及分类</w:t>
      </w:r>
      <w:r>
        <w:rPr>
          <w:rFonts w:hint="eastAsia"/>
        </w:rPr>
        <w:br/>
      </w:r>
      <w:r>
        <w:rPr>
          <w:rFonts w:hint="eastAsia"/>
        </w:rPr>
        <w:t>　　　　二、探针卡行业经济特性</w:t>
      </w:r>
      <w:r>
        <w:rPr>
          <w:rFonts w:hint="eastAsia"/>
        </w:rPr>
        <w:br/>
      </w:r>
      <w:r>
        <w:rPr>
          <w:rFonts w:hint="eastAsia"/>
        </w:rPr>
        <w:t>　　　　三、探针卡行业产业链简介</w:t>
      </w:r>
      <w:r>
        <w:rPr>
          <w:rFonts w:hint="eastAsia"/>
        </w:rPr>
        <w:br/>
      </w:r>
      <w:r>
        <w:rPr>
          <w:rFonts w:hint="eastAsia"/>
        </w:rPr>
        <w:t>　　第二节 探针卡行业发展成熟度</w:t>
      </w:r>
      <w:r>
        <w:rPr>
          <w:rFonts w:hint="eastAsia"/>
        </w:rPr>
        <w:br/>
      </w:r>
      <w:r>
        <w:rPr>
          <w:rFonts w:hint="eastAsia"/>
        </w:rPr>
        <w:t>　　　　一、探针卡行业发展周期分析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2023-2024年探针卡行业相关产业动态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2023-2024年探针卡行业发展环境分析</w:t>
      </w:r>
      <w:r>
        <w:rPr>
          <w:rFonts w:hint="eastAsia"/>
        </w:rPr>
        <w:br/>
      </w:r>
      <w:r>
        <w:rPr>
          <w:rFonts w:hint="eastAsia"/>
        </w:rPr>
        <w:t>　　第一节 探针卡行业环境分析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探针卡行业相关政策、法规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2023-2024年探针卡行业技术发展现状及趋势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当前我国探针卡技术发展现状</w:t>
      </w:r>
      <w:r>
        <w:rPr>
          <w:rFonts w:hint="eastAsia"/>
        </w:rPr>
        <w:br/>
      </w:r>
      <w:r>
        <w:rPr>
          <w:rFonts w:hint="eastAsia"/>
        </w:rPr>
        <w:t>　　第二节 中外探针卡技术差距及产生差距的主要原因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提高我国探针卡技术的对策</w:t>
      </w:r>
      <w:r>
        <w:rPr>
          <w:rFonts w:hint="eastAsia"/>
        </w:rPr>
        <w:br/>
      </w:r>
      <w:r>
        <w:rPr>
          <w:rFonts w:hint="eastAsia"/>
        </w:rPr>
        <w:t>　　第四节 我国探针卡产品研发、设计发展趋势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中国探针卡市场发展调研</w:t>
      </w:r>
      <w:r>
        <w:rPr>
          <w:rFonts w:hint="eastAsia"/>
        </w:rPr>
        <w:br/>
      </w:r>
      <w:r>
        <w:rPr>
          <w:rFonts w:hint="eastAsia"/>
        </w:rPr>
        <w:t>　　第一节 探针卡市场现状分析及预测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二、2024-2030年中国探针卡市场规模预测</w:t>
      </w:r>
      <w:r>
        <w:rPr>
          <w:rFonts w:hint="eastAsia"/>
        </w:rPr>
        <w:br/>
      </w:r>
      <w:r>
        <w:rPr>
          <w:rFonts w:hint="eastAsia"/>
        </w:rPr>
        <w:t>　　第二节 探针卡行业产能分析及预测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二、2024-2030年中国探针卡行业产能预测</w:t>
      </w:r>
      <w:r>
        <w:rPr>
          <w:rFonts w:hint="eastAsia"/>
        </w:rPr>
        <w:br/>
      </w:r>
      <w:r>
        <w:rPr>
          <w:rFonts w:hint="eastAsia"/>
        </w:rPr>
        <w:t>　　第三节 探针卡行业产量分析及预测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二、2024-2030年中国探针卡行业产量预测</w:t>
      </w:r>
      <w:r>
        <w:rPr>
          <w:rFonts w:hint="eastAsia"/>
        </w:rPr>
        <w:br/>
      </w:r>
      <w:r>
        <w:rPr>
          <w:rFonts w:hint="eastAsia"/>
        </w:rPr>
        <w:t>　　第四节 探针卡市场需求分析及预测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二、2024-2030年中国探针卡市场需求预测</w:t>
      </w:r>
      <w:r>
        <w:rPr>
          <w:rFonts w:hint="eastAsia"/>
        </w:rPr>
        <w:br/>
      </w:r>
      <w:r>
        <w:rPr>
          <w:rFonts w:hint="eastAsia"/>
        </w:rPr>
        <w:t>　　第五节 探针卡进出口数据分析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一、2019-2024年中国探针卡进出口数据分析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二、2024-2030年国内探针卡进出口情况预测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2019-2024年中国探针卡行业总体发展状况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中国探针卡行业规模情况分析</w:t>
      </w:r>
      <w:r>
        <w:rPr>
          <w:rFonts w:hint="eastAsia"/>
        </w:rPr>
        <w:br/>
      </w:r>
      <w:r>
        <w:rPr>
          <w:rFonts w:hint="eastAsia"/>
        </w:rPr>
        <w:t>　　　　一、探针卡行业单位规模情况分析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二、探针卡行业人员规模状况分析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三、探针卡行业资产规模状况分析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四、探针卡行业市场规模状况分析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五、探针卡行业敏感性分析</w:t>
      </w:r>
      <w:r>
        <w:rPr>
          <w:rFonts w:hint="eastAsia"/>
        </w:rPr>
        <w:br/>
      </w:r>
      <w:r>
        <w:rPr>
          <w:rFonts w:hint="eastAsia"/>
        </w:rPr>
        <w:t>　　第二节 中国探针卡行业财务能力分析</w:t>
      </w:r>
      <w:r>
        <w:rPr>
          <w:rFonts w:hint="eastAsia"/>
        </w:rPr>
        <w:br/>
      </w:r>
      <w:r>
        <w:rPr>
          <w:rFonts w:hint="eastAsia"/>
        </w:rPr>
        <w:t>　　　　一、探针卡行业盈利能力分析</w:t>
      </w:r>
      <w:r>
        <w:rPr>
          <w:rFonts w:hint="eastAsia"/>
        </w:rPr>
        <w:br/>
      </w:r>
      <w:r>
        <w:rPr>
          <w:rFonts w:hint="eastAsia"/>
        </w:rPr>
        <w:t>　　　　二、探针卡行业偿债能力分析</w:t>
      </w:r>
      <w:r>
        <w:rPr>
          <w:rFonts w:hint="eastAsia"/>
        </w:rPr>
        <w:br/>
      </w:r>
      <w:r>
        <w:rPr>
          <w:rFonts w:hint="eastAsia"/>
        </w:rPr>
        <w:t>　　　　三、探针卡行业营运能力分析</w:t>
      </w:r>
      <w:r>
        <w:rPr>
          <w:rFonts w:hint="eastAsia"/>
        </w:rPr>
        <w:br/>
      </w:r>
      <w:r>
        <w:rPr>
          <w:rFonts w:hint="eastAsia"/>
        </w:rPr>
        <w:t>　　　　四、探针卡行业发展能力分析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一、中国探针卡行业重点区域市场结构变化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二、重点地区（一）探针卡行业发展分析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三、重点地区（二）探针卡行业发展分析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四、重点地区（三）探针卡行业发展分析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五、重点地区（四）探针卡行业发展分析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六、重点地区（五）探针卡行业发展分析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三、主要探针卡品牌产品价位分析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五、价格在探针卡行业竞争中的重要性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2024年中国探针卡行业上下游行业发展分析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探针卡上游行业分析</w:t>
      </w:r>
      <w:r>
        <w:rPr>
          <w:rFonts w:hint="eastAsia"/>
        </w:rPr>
        <w:br/>
      </w:r>
      <w:r>
        <w:rPr>
          <w:rFonts w:hint="eastAsia"/>
        </w:rPr>
        <w:t>　　　　一、探针卡产品成本构成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四、上游供给对探针卡行业的影响</w:t>
      </w:r>
      <w:r>
        <w:rPr>
          <w:rFonts w:hint="eastAsia"/>
        </w:rPr>
        <w:br/>
      </w:r>
      <w:r>
        <w:rPr>
          <w:rFonts w:hint="eastAsia"/>
        </w:rPr>
        <w:t>　　第二节 探针卡下游行业分析</w:t>
      </w:r>
      <w:r>
        <w:rPr>
          <w:rFonts w:hint="eastAsia"/>
        </w:rPr>
        <w:br/>
      </w:r>
      <w:r>
        <w:rPr>
          <w:rFonts w:hint="eastAsia"/>
        </w:rPr>
        <w:t>　　　　一、探针卡下游行业分布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四、下游需求对探针卡行业的影响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探针卡行业重点企业发展调研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2024年中国探针卡产业市场竞争格局分析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2024年中国探针卡产业竞争现状分析</w:t>
      </w:r>
      <w:r>
        <w:rPr>
          <w:rFonts w:hint="eastAsia"/>
        </w:rPr>
        <w:br/>
      </w:r>
      <w:r>
        <w:rPr>
          <w:rFonts w:hint="eastAsia"/>
        </w:rPr>
        <w:t>　　　　一、探针卡竞争力分析</w:t>
      </w:r>
      <w:r>
        <w:rPr>
          <w:rFonts w:hint="eastAsia"/>
        </w:rPr>
        <w:br/>
      </w:r>
      <w:r>
        <w:rPr>
          <w:rFonts w:hint="eastAsia"/>
        </w:rPr>
        <w:t>　　　　二、探针卡技术竞争分析</w:t>
      </w:r>
      <w:r>
        <w:rPr>
          <w:rFonts w:hint="eastAsia"/>
        </w:rPr>
        <w:br/>
      </w:r>
      <w:r>
        <w:rPr>
          <w:rFonts w:hint="eastAsia"/>
        </w:rPr>
        <w:t>　　　　三、探针卡价格竞争分析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2024年中国探针卡产业集中度分析</w:t>
      </w:r>
      <w:r>
        <w:rPr>
          <w:rFonts w:hint="eastAsia"/>
        </w:rPr>
        <w:br/>
      </w:r>
      <w:r>
        <w:rPr>
          <w:rFonts w:hint="eastAsia"/>
        </w:rPr>
        <w:t>　　　　一、探针卡市场集中度分析</w:t>
      </w:r>
      <w:r>
        <w:rPr>
          <w:rFonts w:hint="eastAsia"/>
        </w:rPr>
        <w:br/>
      </w:r>
      <w:r>
        <w:rPr>
          <w:rFonts w:hint="eastAsia"/>
        </w:rPr>
        <w:t>　　　　二、探针卡企业集中度分析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2024-2030年提高探针卡企业竞争力的策略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2024年影响探针卡行业发展的主要因素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一、影响探针卡行业运行的有利因素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二、影响探针卡行业运行的稳定因素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三、影响探针卡行业运行的不利因素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四、我国探针卡行业发展面临的挑战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五、我国探针卡行业发展面临的机遇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对探针卡行业投资风险预警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一、2024-2030年探针卡行业市场风险及控制策略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二、2024-2030年探针卡行业政策风险及控制策略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三、2024-2030年探针卡行业经营风险及控制策略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四、2024-2030年探针卡同业竞争风险及控制策略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五、2024-2030年探针卡行业其他风险及控制策略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2024-2030年探针卡市场发展潜力分析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2024-2030年探针卡行业发展趋势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2024-2030年探针卡行业投资前景研究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对我国探针卡品牌的战略思考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二、探针卡实施品牌战略的意义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三、探针卡企业品牌的现状分析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四、我国探针卡企业的品牌战略</w:t>
      </w:r>
      <w:r>
        <w:rPr>
          <w:rFonts w:hint="eastAsia"/>
        </w:rPr>
        <w:br/>
      </w:r>
      <w:r>
        <w:rPr>
          <w:rFonts w:hint="eastAsia"/>
        </w:rPr>
        <w:t>　　　　五、探针卡品牌战略管理的策略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2024-2030年中国探针卡行业产量预测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2019-2024年中国探针卡行业市场需求及增长情况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2024-2030年中国探针卡行业市场需求预测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2019-2024年中国探针卡行业利润及增长情况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2019-2024年中国探针卡行业出口情况分析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2024-2030年中国探针卡行业产品市场价格走势预测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探针卡重点企业经营情况分析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2024-2030年中国探针卡市场规模预测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2024-2030年中国探针卡行业利润预测</w:t>
      </w:r>
      <w:r>
        <w:rPr>
          <w:rFonts w:hint="eastAsia"/>
        </w:rPr>
        <w:br/>
      </w:r>
      <w:r>
        <w:rPr>
          <w:rFonts w:hint="eastAsia"/>
        </w:rPr>
        <w:t>　　图表 2024年探针卡行业壁垒</w:t>
      </w:r>
      <w:r>
        <w:rPr>
          <w:rFonts w:hint="eastAsia"/>
        </w:rPr>
        <w:br/>
      </w:r>
      <w:r>
        <w:rPr>
          <w:rFonts w:hint="eastAsia"/>
        </w:rPr>
        <w:t>　　图表 2024年探针卡市场前景分析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2024-2030年中国探针卡市场需求预测</w:t>
      </w:r>
      <w:r>
        <w:rPr>
          <w:rFonts w:hint="eastAsia"/>
        </w:rPr>
        <w:br/>
      </w:r>
      <w:r>
        <w:rPr>
          <w:rFonts w:hint="eastAsia"/>
        </w:rPr>
        <w:t>　　图表 2024年探针卡发展趋势预测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b8362e2b4533" w:history="1">
        <w:r>
          <w:rPr>
            <w:rStyle w:val="Hyperlink"/>
          </w:rPr>
          <w:t>2024-2030年中国探针卡行业现状与发展前景预测报告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7b8362e2b4533" w:history="1">
        <w:r>
          <w:rPr>
            <w:rStyle w:val="Hyperlink"/>
          </w:rPr>
          <w:t>https://www.20087.com/5/20/TanZhenKaShiChangQianJingFenXi.html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81963cb24521" w:history="1">
      <w:r>
        <w:rPr>
          <w:rStyle w:val="Hyperlink"/>
        </w:rPr>
        <w:t>2024-2030年中国探针卡行业现状与发展前景预测报告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nZhenKaShiChangQianJingFenXi.html" TargetMode="External" Id="R8837b8362e2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nZhenKaShiChangQianJingFenXi.html" TargetMode="External" Id="R415981963cb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2024-03-23T23:31:00Z</dcterms:created>
  <dcterms:modified xsi:type="dcterms:W3CDTF">2024-03-24T00:31:00Z</dcterms:modified>
  <dc:subject>2024-2030年中国探针卡行业现状与发展前景预测报告</dc:subject>
  <dc:title>2024-2030年中国探针卡行业现状与发展前景预测报告</dc:title>
  <cp:keywords>2024-2030年中国探针卡行业现状与发展前景预测报告</cp:keywords>
  <dc:description>2024-2030年中国探针卡行业现状与发展前景预测报告</dc:description>
</cp:coreProperties>
</file>