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2361e0be54aff" w:history="1">
              <w:r>
                <w:rPr>
                  <w:rStyle w:val="Hyperlink"/>
                </w:rPr>
                <w:t>2025-2031年中国真空炉市场现状与发展前景报告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2361e0be54aff" w:history="1">
              <w:r>
                <w:rPr>
                  <w:rStyle w:val="Hyperlink"/>
                </w:rPr>
                <w:t>2025-2031年中国真空炉市场现状与发展前景报告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2361e0be54aff" w:history="1">
                <w:r>
                  <w:rPr>
                    <w:rStyle w:val="Hyperlink"/>
                  </w:rPr>
                  <w:t>https://www.20087.com/7/80/ZhenKongLuHangYeQianJingFenXi.html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炉作为高科技材料制备和热处理的关键设备，其技术已经历了从单一功能向多功能、高精度、自动化方向的发展。目前，真空炉不仅能实现高真空度下的材料合成、烧结、热处理，还能通过精确控制温度梯度、气氛，满足半导体、光伏、航空航天等高技术领域对材料纯净度和性能的严格要求。</w:t>
      </w:r>
      <w:r>
        <w:rPr>
          <w:rFonts w:hint="eastAsia"/>
        </w:rPr>
        <w:br/>
      </w:r>
      <w:r>
        <w:rPr>
          <w:rFonts w:hint="eastAsia"/>
        </w:rPr>
        <w:t>　　未来，真空炉将朝向更大容量、更高温、更智能化方向发展。随着新材料的不断涌现，对高温处理能力的需求增加，高温超导磁体的应用可能成为提高炉温的新途径。同时，物联网、人工智能技术的集成将使得真空炉能够远程监控、自我优化工艺参数，提高生产效率和产品质量。此外，绿色节能设计，如余热回收系统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2361e0be54aff" w:history="1">
        <w:r>
          <w:rPr>
            <w:rStyle w:val="Hyperlink"/>
          </w:rPr>
          <w:t>2025-2031年中国真空炉市场现状与发展前景报告</w:t>
        </w:r>
      </w:hyperlink>
      <w:r>
        <w:rPr>
          <w:rFonts w:hint="eastAsia"/>
        </w:rPr>
        <w:t>》基于多年真空炉行业研究积累，结合真空炉行业市场现状，通过资深研究团队对真空炉市场资讯的系统整理与分析，依托权威数据资源及长期市场监测数据库，对真空炉行业进行了全面调研。报告详细分析了真空炉市场规模、市场前景、技术现状及未来发展方向，重点评估了真空炉行业内企业的竞争格局及经营表现，并通过SWOT分析揭示了真空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32361e0be54aff" w:history="1">
        <w:r>
          <w:rPr>
            <w:rStyle w:val="Hyperlink"/>
          </w:rPr>
          <w:t>2025-2031年中国真空炉市场现状与发展前景报告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》为投资者提供了准确的市场现状分析及前景预判，帮助挖掘行业投资价值，并提出投资策略与营销策略建议，是把握真空炉行业动态、优化决策的重要工具。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真空炉行业概述</w:t>
      </w:r>
      <w:r>
        <w:rPr>
          <w:rFonts w:hint="eastAsia"/>
        </w:rPr>
        <w:br/>
      </w:r>
      <w:r>
        <w:rPr>
          <w:rFonts w:hint="eastAsia"/>
        </w:rPr>
        <w:t>　　第一节 真空炉定义与分类</w:t>
      </w:r>
      <w:r>
        <w:rPr>
          <w:rFonts w:hint="eastAsia"/>
        </w:rPr>
        <w:br/>
      </w:r>
      <w:r>
        <w:rPr>
          <w:rFonts w:hint="eastAsia"/>
        </w:rPr>
        <w:t>　　第二节 真空炉应用领域</w:t>
      </w:r>
      <w:r>
        <w:rPr>
          <w:rFonts w:hint="eastAsia"/>
        </w:rPr>
        <w:br/>
      </w:r>
      <w:r>
        <w:rPr>
          <w:rFonts w:hint="eastAsia"/>
        </w:rPr>
        <w:t>　　第三节 真空炉行业经济指标分析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一、国内真空炉产能及利用情况</w:t>
      </w:r>
      <w:r>
        <w:rPr>
          <w:rFonts w:hint="eastAsia"/>
        </w:rPr>
        <w:br/>
      </w:r>
      <w:r>
        <w:rPr>
          <w:rFonts w:hint="eastAsia"/>
        </w:rPr>
        <w:t>　　　　二、真空炉产能扩张与投资动态</w:t>
      </w:r>
      <w:r>
        <w:rPr>
          <w:rFonts w:hint="eastAsia"/>
        </w:rPr>
        <w:br/>
      </w:r>
      <w:r>
        <w:rPr>
          <w:rFonts w:hint="eastAsia"/>
        </w:rPr>
        <w:t>　　第二节 真空炉行业产量情况分析与趋势预测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三、2025-2031年真空炉产量预测</w:t>
      </w:r>
      <w:r>
        <w:rPr>
          <w:rFonts w:hint="eastAsia"/>
        </w:rPr>
        <w:br/>
      </w:r>
      <w:r>
        <w:rPr>
          <w:rFonts w:hint="eastAsia"/>
        </w:rPr>
        <w:t>　　第三节 2025-2031年真空炉市场需求与销售分析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一、2024-2025年真空炉行业需求现状</w:t>
      </w:r>
      <w:r>
        <w:rPr>
          <w:rFonts w:hint="eastAsia"/>
        </w:rPr>
        <w:br/>
      </w:r>
      <w:r>
        <w:rPr>
          <w:rFonts w:hint="eastAsia"/>
        </w:rPr>
        <w:t>　　　　二、真空炉客户群体与需求特点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国内外真空炉行业技术差异与原因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2019-2024年中国真空炉行业进出口情况分析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2019-2024年中国真空炉行业规模情况</w:t>
      </w:r>
      <w:r>
        <w:rPr>
          <w:rFonts w:hint="eastAsia"/>
        </w:rPr>
        <w:br/>
      </w:r>
      <w:r>
        <w:rPr>
          <w:rFonts w:hint="eastAsia"/>
        </w:rPr>
        <w:t>　　　　一、真空炉行业企业数量规模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二、真空炉行业从业人员规模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2019-2024年中国真空炉行业财务能力分析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一、真空炉行业盈利能力</w:t>
      </w:r>
      <w:r>
        <w:rPr>
          <w:rFonts w:hint="eastAsia"/>
        </w:rPr>
        <w:br/>
      </w:r>
      <w:r>
        <w:rPr>
          <w:rFonts w:hint="eastAsia"/>
        </w:rPr>
        <w:t>　　　　二、真空炉行业偿债能力</w:t>
      </w:r>
      <w:r>
        <w:rPr>
          <w:rFonts w:hint="eastAsia"/>
        </w:rPr>
        <w:br/>
      </w:r>
      <w:r>
        <w:rPr>
          <w:rFonts w:hint="eastAsia"/>
        </w:rPr>
        <w:t>　　　　三、真空炉行业营运能力</w:t>
      </w:r>
      <w:r>
        <w:rPr>
          <w:rFonts w:hint="eastAsia"/>
        </w:rPr>
        <w:br/>
      </w:r>
      <w:r>
        <w:rPr>
          <w:rFonts w:hint="eastAsia"/>
        </w:rPr>
        <w:t>　　　　四、真空炉行业发展能力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中国真空炉行业竞争格局分析</w:t>
      </w:r>
      <w:r>
        <w:rPr>
          <w:rFonts w:hint="eastAsia"/>
        </w:rPr>
        <w:br/>
      </w:r>
      <w:r>
        <w:rPr>
          <w:rFonts w:hint="eastAsia"/>
        </w:rPr>
        <w:t>　　第一节 真空炉行业竞争格局总览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中国真空炉行业风险与对策</w:t>
      </w:r>
      <w:r>
        <w:rPr>
          <w:rFonts w:hint="eastAsia"/>
        </w:rPr>
        <w:br/>
      </w:r>
      <w:r>
        <w:rPr>
          <w:rFonts w:hint="eastAsia"/>
        </w:rPr>
        <w:t>　　第一节 真空炉行业SWOT分析</w:t>
      </w:r>
      <w:r>
        <w:rPr>
          <w:rFonts w:hint="eastAsia"/>
        </w:rPr>
        <w:br/>
      </w:r>
      <w:r>
        <w:rPr>
          <w:rFonts w:hint="eastAsia"/>
        </w:rPr>
        <w:t>　　　　一、真空炉行业优势</w:t>
      </w:r>
      <w:r>
        <w:rPr>
          <w:rFonts w:hint="eastAsia"/>
        </w:rPr>
        <w:br/>
      </w:r>
      <w:r>
        <w:rPr>
          <w:rFonts w:hint="eastAsia"/>
        </w:rPr>
        <w:t>　　　　二、真空炉行业劣势</w:t>
      </w:r>
      <w:r>
        <w:rPr>
          <w:rFonts w:hint="eastAsia"/>
        </w:rPr>
        <w:br/>
      </w:r>
      <w:r>
        <w:rPr>
          <w:rFonts w:hint="eastAsia"/>
        </w:rPr>
        <w:t>　　　　三、真空炉市场机会</w:t>
      </w:r>
      <w:r>
        <w:rPr>
          <w:rFonts w:hint="eastAsia"/>
        </w:rPr>
        <w:br/>
      </w:r>
      <w:r>
        <w:rPr>
          <w:rFonts w:hint="eastAsia"/>
        </w:rPr>
        <w:t>　　　　四、真空炉市场威胁</w:t>
      </w:r>
      <w:r>
        <w:rPr>
          <w:rFonts w:hint="eastAsia"/>
        </w:rPr>
        <w:br/>
      </w:r>
      <w:r>
        <w:rPr>
          <w:rFonts w:hint="eastAsia"/>
        </w:rPr>
        <w:t>　　第二节 真空炉行业风险及对策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2024-2025年真空炉行业发展环境分析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中.智.林.真空炉行业发展建议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真空炉行业类别</w:t>
      </w:r>
      <w:r>
        <w:rPr>
          <w:rFonts w:hint="eastAsia"/>
        </w:rPr>
        <w:br/>
      </w:r>
      <w:r>
        <w:rPr>
          <w:rFonts w:hint="eastAsia"/>
        </w:rPr>
        <w:t>　　图表 真空炉行业产业链调研</w:t>
      </w:r>
      <w:r>
        <w:rPr>
          <w:rFonts w:hint="eastAsia"/>
        </w:rPr>
        <w:br/>
      </w:r>
      <w:r>
        <w:rPr>
          <w:rFonts w:hint="eastAsia"/>
        </w:rPr>
        <w:t>　　图表 真空炉行业现状</w:t>
      </w:r>
      <w:r>
        <w:rPr>
          <w:rFonts w:hint="eastAsia"/>
        </w:rPr>
        <w:br/>
      </w:r>
      <w:r>
        <w:rPr>
          <w:rFonts w:hint="eastAsia"/>
        </w:rPr>
        <w:t>　　图表 真空炉行业标准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2025年中国真空炉行业产能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2019-2024年中国真空炉行业产量统计</w:t>
      </w:r>
      <w:r>
        <w:rPr>
          <w:rFonts w:hint="eastAsia"/>
        </w:rPr>
        <w:br/>
      </w:r>
      <w:r>
        <w:rPr>
          <w:rFonts w:hint="eastAsia"/>
        </w:rPr>
        <w:t>　　图表 真空炉行业动态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2019-2024年中国真空炉市场需求量</w:t>
      </w:r>
      <w:r>
        <w:rPr>
          <w:rFonts w:hint="eastAsia"/>
        </w:rPr>
        <w:br/>
      </w:r>
      <w:r>
        <w:rPr>
          <w:rFonts w:hint="eastAsia"/>
        </w:rPr>
        <w:t>　　图表 2025年中国真空炉行业需求区域调研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2019-2024年中国真空炉行情</w:t>
      </w:r>
      <w:r>
        <w:rPr>
          <w:rFonts w:hint="eastAsia"/>
        </w:rPr>
        <w:br/>
      </w:r>
      <w:r>
        <w:rPr>
          <w:rFonts w:hint="eastAsia"/>
        </w:rPr>
        <w:t>　　图表 2019-2024年中国真空炉价格走势图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2019-2024年中国真空炉进口统计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**地区真空炉市场规模</w:t>
      </w:r>
      <w:r>
        <w:rPr>
          <w:rFonts w:hint="eastAsia"/>
        </w:rPr>
        <w:br/>
      </w:r>
      <w:r>
        <w:rPr>
          <w:rFonts w:hint="eastAsia"/>
        </w:rPr>
        <w:t>　　图表 **地区真空炉行业市场需求</w:t>
      </w:r>
      <w:r>
        <w:rPr>
          <w:rFonts w:hint="eastAsia"/>
        </w:rPr>
        <w:br/>
      </w:r>
      <w:r>
        <w:rPr>
          <w:rFonts w:hint="eastAsia"/>
        </w:rPr>
        <w:t>　　图表 **地区真空炉市场调研</w:t>
      </w:r>
      <w:r>
        <w:rPr>
          <w:rFonts w:hint="eastAsia"/>
        </w:rPr>
        <w:br/>
      </w:r>
      <w:r>
        <w:rPr>
          <w:rFonts w:hint="eastAsia"/>
        </w:rPr>
        <w:t>　　图表 **地区真空炉行业市场需求分析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**地区真空炉市场规模</w:t>
      </w:r>
      <w:r>
        <w:rPr>
          <w:rFonts w:hint="eastAsia"/>
        </w:rPr>
        <w:br/>
      </w:r>
      <w:r>
        <w:rPr>
          <w:rFonts w:hint="eastAsia"/>
        </w:rPr>
        <w:t>　　图表 **地区真空炉行业市场需求</w:t>
      </w:r>
      <w:r>
        <w:rPr>
          <w:rFonts w:hint="eastAsia"/>
        </w:rPr>
        <w:br/>
      </w:r>
      <w:r>
        <w:rPr>
          <w:rFonts w:hint="eastAsia"/>
        </w:rPr>
        <w:t>　　图表 **地区真空炉市场调研</w:t>
      </w:r>
      <w:r>
        <w:rPr>
          <w:rFonts w:hint="eastAsia"/>
        </w:rPr>
        <w:br/>
      </w:r>
      <w:r>
        <w:rPr>
          <w:rFonts w:hint="eastAsia"/>
        </w:rPr>
        <w:t>　　图表 **地区真空炉行业市场需求分析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真空炉行业竞争对手分析</w:t>
      </w:r>
      <w:r>
        <w:rPr>
          <w:rFonts w:hint="eastAsia"/>
        </w:rPr>
        <w:br/>
      </w:r>
      <w:r>
        <w:rPr>
          <w:rFonts w:hint="eastAsia"/>
        </w:rPr>
        <w:t>　　图表 真空炉重点企业（一）基本信息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2025-2031年中国真空炉行业市场规模预测</w:t>
      </w:r>
      <w:r>
        <w:rPr>
          <w:rFonts w:hint="eastAsia"/>
        </w:rPr>
        <w:br/>
      </w:r>
      <w:r>
        <w:rPr>
          <w:rFonts w:hint="eastAsia"/>
        </w:rPr>
        <w:t>　　图表 真空炉行业准入条件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2361e0be54aff" w:history="1">
        <w:r>
          <w:rPr>
            <w:rStyle w:val="Hyperlink"/>
          </w:rPr>
          <w:t>2025-2031年中国真空炉市场现状与发展前景报告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2361e0be54aff" w:history="1">
        <w:r>
          <w:rPr>
            <w:rStyle w:val="Hyperlink"/>
          </w:rPr>
          <w:t>https://www.20087.com/7/80/ZhenKongLuHangYeQianJingFenXi.html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热点：真空烧结炉的主要原理、真空炉图片、真空炉结构及原理图、真空炉结构及原理图、真空炉种类、真空炉厂家排名、真空炉加工技术、真空炉热处理的优缺点、真空冶炼是不是MN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90f27e9954625" w:history="1">
      <w:r>
        <w:rPr>
          <w:rStyle w:val="Hyperlink"/>
        </w:rPr>
        <w:t>2025-2031年中国真空炉市场现状与发展前景报告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henKongLuHangYeQianJingFenXi.html" TargetMode="External" Id="Rab32361e0be5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henKongLuHangYeQianJingFenXi.html" TargetMode="External" Id="R7b290f27e995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2024-11-19T05:11:00Z</dcterms:created>
  <dcterms:modified xsi:type="dcterms:W3CDTF">2024-11-19T06:11:00Z</dcterms:modified>
  <dc:subject>2025-2031年中国真空炉市场现状与发展前景报告</dc:subject>
  <dc:title>2025-2031年中国真空炉市场现状与发展前景报告</dc:title>
  <cp:keywords>2025-2031年中国真空炉市场现状与发展前景报告</cp:keywords>
  <dc:description>2025-2031年中国真空炉市场现状与发展前景报告</dc:description>
</cp:coreProperties>
</file>