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e642d7ef94b15" w:history="1">
              <w:r>
                <w:rPr>
                  <w:rStyle w:val="Hyperlink"/>
                </w:rPr>
                <w:t>2025-2031年中国压铸机行业现状与发展前景分析报告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e642d7ef94b15" w:history="1">
              <w:r>
                <w:rPr>
                  <w:rStyle w:val="Hyperlink"/>
                </w:rPr>
                <w:t>2025-2031年中国压铸机行业现状与发展前景分析报告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e642d7ef94b15" w:history="1">
                <w:r>
                  <w:rPr>
                    <w:rStyle w:val="Hyperlink"/>
                  </w:rPr>
                  <w:t>https://www.20087.com/6/37/YaZhuJiDeXianZhuangYuFaZhanQianJing.html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机是金属成型工艺中的重要设备，广泛应用于汽车、航空航天和消费电子等行业。近年来，随着制造业对产品精度和生产效率要求的提高，压铸机技术不断进步，如高压、高速和多金属压铸技术的发展，满足了复杂零件的一次成型需求。同时，智能制造和自动化生产线的建设，提高了压铸机的智能化水平和生产灵活性。</w:t>
      </w:r>
      <w:r>
        <w:rPr>
          <w:rFonts w:hint="eastAsia"/>
        </w:rPr>
        <w:br/>
      </w:r>
      <w:r>
        <w:rPr>
          <w:rFonts w:hint="eastAsia"/>
        </w:rPr>
        <w:t>　　未来，压铸机行业的发展将更加注重可持续性和智能化生产。随着绿色制造理念的普及，压铸机将采用更节能、更环保的工艺，减少能耗和废弃物排放。同时，数字化转型将推动压铸机与工业互联网的深度融合，实现远程监控、预测性维护和生产优化。此外，新材料的应用，如碳纤维增强金属基复合材料，将对压铸机的设计和性能提出新的要求，推动行业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e642d7ef94b15" w:history="1">
        <w:r>
          <w:rPr>
            <w:rStyle w:val="Hyperlink"/>
          </w:rPr>
          <w:t>2025-2031年中国压铸机行业现状与发展前景分析报告</w:t>
        </w:r>
      </w:hyperlink>
      <w:r>
        <w:rPr>
          <w:rFonts w:hint="eastAsia"/>
        </w:rPr>
        <w:t>》基于国家统计局及相关行业协会的详实数据，结合国内外压铸机行业研究资料及深入市场调研，系统分析了压铸机行业的市场规模、市场需求及产业链现状。报告重点探讨了压铸机行业整体运行情况及细分领域特点，科学预测了压铸机市场前景与发展趋势，揭示了压铸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ae642d7ef94b15" w:history="1">
        <w:r>
          <w:rPr>
            <w:rStyle w:val="Hyperlink"/>
          </w:rPr>
          <w:t>2025-2031年中国压铸机行业现状与发展前景分析报告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压铸机行业界定</w:t>
      </w:r>
      <w:r>
        <w:rPr>
          <w:rFonts w:hint="eastAsia"/>
        </w:rPr>
        <w:br/>
      </w:r>
      <w:r>
        <w:rPr>
          <w:rFonts w:hint="eastAsia"/>
        </w:rPr>
        <w:t>　　第一节 压铸机行业定义</w:t>
      </w:r>
      <w:r>
        <w:rPr>
          <w:rFonts w:hint="eastAsia"/>
        </w:rPr>
        <w:br/>
      </w:r>
      <w:r>
        <w:rPr>
          <w:rFonts w:hint="eastAsia"/>
        </w:rPr>
        <w:t>　　第二节 压铸机行业特点分析</w:t>
      </w:r>
      <w:r>
        <w:rPr>
          <w:rFonts w:hint="eastAsia"/>
        </w:rPr>
        <w:br/>
      </w:r>
      <w:r>
        <w:rPr>
          <w:rFonts w:hint="eastAsia"/>
        </w:rPr>
        <w:t>　　第三节 压铸机行业发展历程</w:t>
      </w:r>
      <w:r>
        <w:rPr>
          <w:rFonts w:hint="eastAsia"/>
        </w:rPr>
        <w:br/>
      </w:r>
      <w:r>
        <w:rPr>
          <w:rFonts w:hint="eastAsia"/>
        </w:rPr>
        <w:t>　　第四节 压铸机产业链分析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2020-2025年国际压铸机行业发展态势分析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国际压铸机行业总体情况</w:t>
      </w:r>
      <w:r>
        <w:rPr>
          <w:rFonts w:hint="eastAsia"/>
        </w:rPr>
        <w:br/>
      </w:r>
      <w:r>
        <w:rPr>
          <w:rFonts w:hint="eastAsia"/>
        </w:rPr>
        <w:t>　　第二节 压铸机行业重点市场分析</w:t>
      </w:r>
      <w:r>
        <w:rPr>
          <w:rFonts w:hint="eastAsia"/>
        </w:rPr>
        <w:br/>
      </w:r>
      <w:r>
        <w:rPr>
          <w:rFonts w:hint="eastAsia"/>
        </w:rPr>
        <w:t>　　第三节 国际压铸机行业发展前景预测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2025年中国压铸机行业发展环境分析</w:t>
      </w:r>
      <w:r>
        <w:rPr>
          <w:rFonts w:hint="eastAsia"/>
        </w:rPr>
        <w:br/>
      </w:r>
      <w:r>
        <w:rPr>
          <w:rFonts w:hint="eastAsia"/>
        </w:rPr>
        <w:t>　　第一节 压铸机行业经济环境分析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压铸机行业政策环境分析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当前我国压铸机技术发展现状</w:t>
      </w:r>
      <w:r>
        <w:rPr>
          <w:rFonts w:hint="eastAsia"/>
        </w:rPr>
        <w:br/>
      </w:r>
      <w:r>
        <w:rPr>
          <w:rFonts w:hint="eastAsia"/>
        </w:rPr>
        <w:t>　　第二节 中外压铸机技术差距及产生差距的主要原因分析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提高我国压铸机技术的对策</w:t>
      </w:r>
      <w:r>
        <w:rPr>
          <w:rFonts w:hint="eastAsia"/>
        </w:rPr>
        <w:br/>
      </w:r>
      <w:r>
        <w:rPr>
          <w:rFonts w:hint="eastAsia"/>
        </w:rPr>
        <w:t>　　第四节 我国压铸机研发、设计发展趋势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2020-2025年中国压铸机行业市场情况</w:t>
      </w:r>
      <w:r>
        <w:rPr>
          <w:rFonts w:hint="eastAsia"/>
        </w:rPr>
        <w:br/>
      </w:r>
      <w:r>
        <w:rPr>
          <w:rFonts w:hint="eastAsia"/>
        </w:rPr>
        <w:t>　　第二节 中国压铸机行业市场需求状况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一、2020-2025年压铸机行业市场需求情况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二、2025-2031年压铸机行业市场需求预测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中国压铸机行业市场供给状况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一、2020-2025年压铸机行业市场供给情况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二、2025-2031年压铸机行业市场供给预测</w:t>
      </w:r>
      <w:r>
        <w:rPr>
          <w:rFonts w:hint="eastAsia"/>
        </w:rPr>
        <w:br/>
      </w:r>
      <w:r>
        <w:rPr>
          <w:rFonts w:hint="eastAsia"/>
        </w:rPr>
        <w:t>　　第四节 压铸机行业市场供需平衡状况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2020-2025年压铸机所属行业经济运行分析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2020-2025年压铸机所属行业偿债能力分析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2020-2025年压铸机所属行业盈利能力分析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2020-2025年压铸机所属行业发展能力分析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2020-2025年压铸机所属行业企业数量及变化趋势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2020-2025年中国压铸机所属行业重点区域市场分析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中国压铸机行业产品价格监测</w:t>
      </w:r>
      <w:r>
        <w:rPr>
          <w:rFonts w:hint="eastAsia"/>
        </w:rPr>
        <w:br/>
      </w:r>
      <w:r>
        <w:rPr>
          <w:rFonts w:hint="eastAsia"/>
        </w:rPr>
        <w:t>　　第一节 压铸机市场价格特征</w:t>
      </w:r>
      <w:r>
        <w:rPr>
          <w:rFonts w:hint="eastAsia"/>
        </w:rPr>
        <w:br/>
      </w:r>
      <w:r>
        <w:rPr>
          <w:rFonts w:hint="eastAsia"/>
        </w:rPr>
        <w:t>　　第二节 影响压铸机市场价格因素分析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未来压铸机市场价格走势预测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压铸机行业上游</w:t>
      </w:r>
      <w:r>
        <w:rPr>
          <w:rFonts w:hint="eastAsia"/>
        </w:rPr>
        <w:br/>
      </w:r>
      <w:r>
        <w:rPr>
          <w:rFonts w:hint="eastAsia"/>
        </w:rPr>
        <w:t>　　第二节 压铸机行业下游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山东劲科智能科技有限公司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广东伊之密精密机械股份有限公司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苏州三基铸造装备股份有限公司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宁波力劲科技有限公司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力劲机械（深圳）有限公司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压铸机行业风险及对策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2025-2031年压铸机行业发展环境分析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2025-2031年压铸机行业壁垒分析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压铸机行业“波特五力模型”分析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2025-2031年压铸机行业风险及对策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压铸机行业发展及竞争策略分析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2025-2031年压铸机行业发展战略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2025-2031年压铸机企业竞争策略分析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一、提高我国压铸机企业核心竞争力的对策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二、影响压铸机企业核心竞争力的因素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三、提高压铸机企业竞争力的策略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对我国压铸机品牌的战略思考</w:t>
      </w:r>
      <w:r>
        <w:rPr>
          <w:rFonts w:hint="eastAsia"/>
        </w:rPr>
        <w:br/>
      </w:r>
      <w:r>
        <w:rPr>
          <w:rFonts w:hint="eastAsia"/>
        </w:rPr>
        <w:t>　　　　一、压铸机实施品牌战略的意义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二、我国压铸机企业的品牌战略</w:t>
      </w:r>
      <w:r>
        <w:rPr>
          <w:rFonts w:hint="eastAsia"/>
        </w:rPr>
        <w:br/>
      </w:r>
      <w:r>
        <w:rPr>
          <w:rFonts w:hint="eastAsia"/>
        </w:rPr>
        <w:t>　　　　三、压铸机品牌战略管理的策略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压铸机行业发展前景及投资建议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2025-2031年压铸机行业市场前景展望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2025-2031年压铸机行业融资环境分析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压铸机项目投资建议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三、压铸机项目注意事项</w:t>
      </w:r>
      <w:r>
        <w:rPr>
          <w:rFonts w:hint="eastAsia"/>
        </w:rPr>
        <w:br/>
      </w:r>
      <w:r>
        <w:rPr>
          <w:rFonts w:hint="eastAsia"/>
        </w:rPr>
        <w:t>　　第四节 中~智~林~－压铸机行业重点客户战略实施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压铸机行业历程</w:t>
      </w:r>
      <w:r>
        <w:rPr>
          <w:rFonts w:hint="eastAsia"/>
        </w:rPr>
        <w:br/>
      </w:r>
      <w:r>
        <w:rPr>
          <w:rFonts w:hint="eastAsia"/>
        </w:rPr>
        <w:t>　　图表 压铸机行业生命周期</w:t>
      </w:r>
      <w:r>
        <w:rPr>
          <w:rFonts w:hint="eastAsia"/>
        </w:rPr>
        <w:br/>
      </w:r>
      <w:r>
        <w:rPr>
          <w:rFonts w:hint="eastAsia"/>
        </w:rPr>
        <w:t>　　图表 压铸机行业产业链分析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2020-2025年中国压铸机行业产量及增长趋势</w:t>
      </w:r>
      <w:r>
        <w:rPr>
          <w:rFonts w:hint="eastAsia"/>
        </w:rPr>
        <w:br/>
      </w:r>
      <w:r>
        <w:rPr>
          <w:rFonts w:hint="eastAsia"/>
        </w:rPr>
        <w:t>　　图表 压铸机行业动态</w:t>
      </w:r>
      <w:r>
        <w:rPr>
          <w:rFonts w:hint="eastAsia"/>
        </w:rPr>
        <w:br/>
      </w:r>
      <w:r>
        <w:rPr>
          <w:rFonts w:hint="eastAsia"/>
        </w:rPr>
        <w:t>　　图表 2020-2025年中国压铸机市场需求量及增速统计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2025年中国压铸机进口国家及地区分析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2025-2031年中国压铸机行业供需平衡预测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2025-2031年中国压铸机行业风险分析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e642d7ef94b15" w:history="1">
        <w:r>
          <w:rPr>
            <w:rStyle w:val="Hyperlink"/>
          </w:rPr>
          <w:t>2025-2031年中国压铸机行业现状与发展前景分析报告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e642d7ef94b15" w:history="1">
        <w:r>
          <w:rPr>
            <w:rStyle w:val="Hyperlink"/>
          </w:rPr>
          <w:t>https://www.20087.com/6/37/YaZhuJiDeXianZhuangYuFaZhanQianJing.html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热点：全自动压铸机价格、压铸机废气处理、中国十大连铸机排名、压铸机上市公司龙头、锌合金压铸、压铸机参数、压铸模具、压铸机9100t、磨床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ce990aac34a9d" w:history="1">
      <w:r>
        <w:rPr>
          <w:rStyle w:val="Hyperlink"/>
        </w:rPr>
        <w:t>2025-2031年中国压铸机行业现状与发展前景分析报告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YaZhuJiDeXianZhuangYuFaZhanQianJing.html" TargetMode="External" Id="R05ae642d7ef9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YaZhuJiDeXianZhuangYuFaZhanQianJing.html" TargetMode="External" Id="R397ce990aac3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2025-03-21T23:05:00Z</dcterms:created>
  <dcterms:modified xsi:type="dcterms:W3CDTF">2025-03-22T00:05:00Z</dcterms:modified>
  <dc:subject>2025-2031年中国压铸机行业现状与发展前景分析报告</dc:subject>
  <dc:title>2025-2031年中国压铸机行业现状与发展前景分析报告</dc:title>
  <cp:keywords>2025-2031年中国压铸机行业现状与发展前景分析报告</cp:keywords>
  <dc:description>2025-2031年中国压铸机行业现状与发展前景分析报告</dc:description>
</cp:coreProperties>
</file>