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bfb9c191b4101" w:history="1">
              <w:r>
                <w:rPr>
                  <w:rStyle w:val="Hyperlink"/>
                </w:rPr>
                <w:t>2025-2031年中国工业传动行业研究分析及市场前景预测报告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bfb9c191b4101" w:history="1">
              <w:r>
                <w:rPr>
                  <w:rStyle w:val="Hyperlink"/>
                </w:rPr>
                <w:t>2025-2031年中国工业传动行业研究分析及市场前景预测报告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bfb9c191b4101" w:history="1">
                <w:r>
                  <w:rPr>
                    <w:rStyle w:val="Hyperlink"/>
                  </w:rPr>
                  <w:t>https://www.20087.com/8/30/GongYeChuanDongWeiLaiFaZhanQuShi.html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传动是一种用于机械动力传递的关键技术，近年来随着制造业技术和市场需求的变化，其设计和功能不断优化。目前，工业传动不仅在传动效率和可靠性上有了显著提升，还在维护便捷性和成本效益方面实现了改进。通过采用先进的传动技术和优化的系统设计，工业传动能够提供更加高效、可靠的产品。此外，为了适应不同应用场景的需求，一些工业传动还具备了多种功能，如智能监控、远程控制等特性，提高了产品的市场竞争力。</w:t>
      </w:r>
      <w:r>
        <w:rPr>
          <w:rFonts w:hint="eastAsia"/>
        </w:rPr>
        <w:br/>
      </w:r>
      <w:r>
        <w:rPr>
          <w:rFonts w:hint="eastAsia"/>
        </w:rPr>
        <w:t>　　未来，工业传动的发展将更加注重智能化与集成化。随着物联网技术的应用，工业传动将更加注重与智能工厂系统的集成，通过集成传感器和智能算法实现对传动系统的实时监测和故障预警。同时，随着市场需求对高效率要求的增长，工业传动将更加注重功能化设计，通过数字化设计和智能制造技术，满足用户的多元化需求。此外，考虑到市场需求的多样化，开发出具有更高性能和更广泛应用潜力的改型工业传动产品，如支持特殊使用条件、增强功能性等特性，将是行业发展的趋势。通过这些改进，工业传动将在提升机械动力传递效率和促进制造业产业升级中发挥更大作用。</w:t>
      </w:r>
      <w:r>
        <w:rPr>
          <w:rFonts w:hint="eastAsia"/>
        </w:rPr>
        <w:br/>
      </w:r>
      <w:r>
        <w:rPr>
          <w:rFonts w:hint="eastAsia"/>
        </w:rPr>
        <w:t>　　《</w:t>
      </w:r>
      <w:hyperlink r:id="Rc30bfb9c191b4101" w:history="1">
        <w:r>
          <w:rPr>
            <w:rStyle w:val="Hyperlink"/>
          </w:rPr>
          <w:t>2025-2031年中国工业传动行业研究分析及市场前景预测报告</w:t>
        </w:r>
      </w:hyperlink>
      <w:r>
        <w:rPr>
          <w:rFonts w:hint="eastAsia"/>
        </w:rPr>
        <w:t>》基于多年行业研究积累，结合工业传动市场发展现状，依托行业权威数据资源和长期市场监测数据库，对工业传动市场规模、技术现状及未来方向进行了全面分析。报告梳理了工业传动行业竞争格局，重点评估了主要企业的市场表现及品牌影响力，并通过SWOT分析揭示了工业传动行业机遇与潜在风险。同时，报告对工业传动市场前景和发展趋势进行了科学预测，为投资者提供了投资价值判断和策略建议，助力把握工业传动行业的增长潜力与市场机会。</w:t>
      </w:r>
      <w:r>
        <w:rPr>
          <w:rFonts w:hint="eastAsia"/>
        </w:rPr>
        <w:br/>
      </w:r>
      <w:r>
        <w:rPr>
          <w:rFonts w:hint="eastAsia"/>
        </w:rPr>
        <w:br/>
      </w:r>
      <w:r>
        <w:rPr>
          <w:rFonts w:hint="eastAsia"/>
        </w:rPr>
        <w:t>第一部分 工业传动行业发展环境</w:t>
      </w:r>
      <w:r>
        <w:rPr>
          <w:rFonts w:hint="eastAsia"/>
        </w:rPr>
        <w:br/>
      </w:r>
      <w:r>
        <w:rPr>
          <w:rFonts w:hint="eastAsia"/>
        </w:rPr>
        <w:t>第一章 工业传动（变流+电机+变压器+电控）发展综述</w:t>
      </w:r>
      <w:r>
        <w:rPr>
          <w:rFonts w:hint="eastAsia"/>
        </w:rPr>
        <w:br/>
      </w:r>
      <w:r>
        <w:rPr>
          <w:rFonts w:hint="eastAsia"/>
        </w:rPr>
        <w:t>　　第一节 工业传动的定义</w:t>
      </w:r>
      <w:r>
        <w:rPr>
          <w:rFonts w:hint="eastAsia"/>
        </w:rPr>
        <w:br/>
      </w:r>
      <w:r>
        <w:rPr>
          <w:rFonts w:hint="eastAsia"/>
        </w:rPr>
        <w:t>　　第二节 工业传动的发展特征</w:t>
      </w:r>
      <w:r>
        <w:rPr>
          <w:rFonts w:hint="eastAsia"/>
        </w:rPr>
        <w:br/>
      </w:r>
      <w:r>
        <w:rPr>
          <w:rFonts w:hint="eastAsia"/>
        </w:rPr>
        <w:t>　　第三节 工业传动的需求特点</w:t>
      </w:r>
      <w:r>
        <w:rPr>
          <w:rFonts w:hint="eastAsia"/>
        </w:rPr>
        <w:br/>
      </w:r>
      <w:r>
        <w:rPr>
          <w:rFonts w:hint="eastAsia"/>
        </w:rPr>
        <w:br/>
      </w:r>
      <w:r>
        <w:rPr>
          <w:rFonts w:hint="eastAsia"/>
        </w:rPr>
        <w:t>第二章 工业传动行业市场结构分析</w:t>
      </w:r>
      <w:r>
        <w:rPr>
          <w:rFonts w:hint="eastAsia"/>
        </w:rPr>
        <w:br/>
      </w:r>
      <w:r>
        <w:rPr>
          <w:rFonts w:hint="eastAsia"/>
        </w:rPr>
        <w:t>　　第一节 行业产品结构分析</w:t>
      </w:r>
      <w:r>
        <w:rPr>
          <w:rFonts w:hint="eastAsia"/>
        </w:rPr>
        <w:br/>
      </w:r>
      <w:r>
        <w:rPr>
          <w:rFonts w:hint="eastAsia"/>
        </w:rPr>
        <w:t>　　第二节 行业区域结构分析</w:t>
      </w:r>
      <w:r>
        <w:rPr>
          <w:rFonts w:hint="eastAsia"/>
        </w:rPr>
        <w:br/>
      </w:r>
      <w:r>
        <w:rPr>
          <w:rFonts w:hint="eastAsia"/>
        </w:rPr>
        <w:t>　　第三节 产品应用结构分析</w:t>
      </w:r>
      <w:r>
        <w:rPr>
          <w:rFonts w:hint="eastAsia"/>
        </w:rPr>
        <w:br/>
      </w:r>
      <w:r>
        <w:rPr>
          <w:rFonts w:hint="eastAsia"/>
        </w:rPr>
        <w:br/>
      </w:r>
      <w:r>
        <w:rPr>
          <w:rFonts w:hint="eastAsia"/>
        </w:rPr>
        <w:t>第三章 全球工业传动行业发展分析</w:t>
      </w:r>
      <w:r>
        <w:rPr>
          <w:rFonts w:hint="eastAsia"/>
        </w:rPr>
        <w:br/>
      </w:r>
      <w:r>
        <w:rPr>
          <w:rFonts w:hint="eastAsia"/>
        </w:rPr>
        <w:t>　　第一节 全球工业传动行业发展历程</w:t>
      </w:r>
      <w:r>
        <w:rPr>
          <w:rFonts w:hint="eastAsia"/>
        </w:rPr>
        <w:br/>
      </w:r>
      <w:r>
        <w:rPr>
          <w:rFonts w:hint="eastAsia"/>
        </w:rPr>
        <w:t>　　第二节 全球工业传动行业市场发展情况</w:t>
      </w:r>
      <w:r>
        <w:rPr>
          <w:rFonts w:hint="eastAsia"/>
        </w:rPr>
        <w:br/>
      </w:r>
      <w:r>
        <w:rPr>
          <w:rFonts w:hint="eastAsia"/>
        </w:rPr>
        <w:t>　　　　一、全球工业传动行业供给情况分析</w:t>
      </w:r>
      <w:r>
        <w:rPr>
          <w:rFonts w:hint="eastAsia"/>
        </w:rPr>
        <w:br/>
      </w:r>
      <w:r>
        <w:rPr>
          <w:rFonts w:hint="eastAsia"/>
        </w:rPr>
        <w:t>　　　　二、全球工业传动行业需求情况分析</w:t>
      </w:r>
      <w:r>
        <w:rPr>
          <w:rFonts w:hint="eastAsia"/>
        </w:rPr>
        <w:br/>
      </w:r>
      <w:r>
        <w:rPr>
          <w:rFonts w:hint="eastAsia"/>
        </w:rPr>
        <w:t>　　第三节 全球工业传动行业市场发展趋势预测分析</w:t>
      </w:r>
      <w:r>
        <w:rPr>
          <w:rFonts w:hint="eastAsia"/>
        </w:rPr>
        <w:br/>
      </w:r>
      <w:r>
        <w:rPr>
          <w:rFonts w:hint="eastAsia"/>
        </w:rPr>
        <w:br/>
      </w:r>
      <w:r>
        <w:rPr>
          <w:rFonts w:hint="eastAsia"/>
        </w:rPr>
        <w:t>第四章 发达国家工业传动行业发展分析</w:t>
      </w:r>
      <w:r>
        <w:rPr>
          <w:rFonts w:hint="eastAsia"/>
        </w:rPr>
        <w:br/>
      </w:r>
      <w:r>
        <w:rPr>
          <w:rFonts w:hint="eastAsia"/>
        </w:rPr>
        <w:t>　　第一节 美国工业传动行业发展分析</w:t>
      </w:r>
      <w:r>
        <w:rPr>
          <w:rFonts w:hint="eastAsia"/>
        </w:rPr>
        <w:br/>
      </w:r>
      <w:r>
        <w:rPr>
          <w:rFonts w:hint="eastAsia"/>
        </w:rPr>
        <w:t>　　第二节 日本工业传动行业发展分析</w:t>
      </w:r>
      <w:r>
        <w:rPr>
          <w:rFonts w:hint="eastAsia"/>
        </w:rPr>
        <w:br/>
      </w:r>
      <w:r>
        <w:rPr>
          <w:rFonts w:hint="eastAsia"/>
        </w:rPr>
        <w:t>　　第三节 德国工业传动行业发展分析</w:t>
      </w:r>
      <w:r>
        <w:rPr>
          <w:rFonts w:hint="eastAsia"/>
        </w:rPr>
        <w:br/>
      </w:r>
      <w:r>
        <w:rPr>
          <w:rFonts w:hint="eastAsia"/>
        </w:rPr>
        <w:br/>
      </w:r>
      <w:r>
        <w:rPr>
          <w:rFonts w:hint="eastAsia"/>
        </w:rPr>
        <w:t>第五章 中国工业传动行业发展环境分析</w:t>
      </w:r>
      <w:r>
        <w:rPr>
          <w:rFonts w:hint="eastAsia"/>
        </w:rPr>
        <w:br/>
      </w:r>
      <w:r>
        <w:rPr>
          <w:rFonts w:hint="eastAsia"/>
        </w:rPr>
        <w:t>　　第一节 行业政策环境分析</w:t>
      </w:r>
      <w:r>
        <w:rPr>
          <w:rFonts w:hint="eastAsia"/>
        </w:rPr>
        <w:br/>
      </w:r>
      <w:r>
        <w:rPr>
          <w:rFonts w:hint="eastAsia"/>
        </w:rPr>
        <w:t>　　　　一、行业法规及政策解析</w:t>
      </w:r>
      <w:r>
        <w:rPr>
          <w:rFonts w:hint="eastAsia"/>
        </w:rPr>
        <w:br/>
      </w:r>
      <w:r>
        <w:rPr>
          <w:rFonts w:hint="eastAsia"/>
        </w:rPr>
        <w:t>　　　　二、行业发展规划分析</w:t>
      </w:r>
      <w:r>
        <w:rPr>
          <w:rFonts w:hint="eastAsia"/>
        </w:rPr>
        <w:br/>
      </w:r>
      <w:r>
        <w:rPr>
          <w:rFonts w:hint="eastAsia"/>
        </w:rPr>
        <w:t>　　第二节 行业经济环境分析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六、社会消费品零售总额</w:t>
      </w:r>
      <w:r>
        <w:rPr>
          <w:rFonts w:hint="eastAsia"/>
        </w:rPr>
        <w:br/>
      </w:r>
      <w:r>
        <w:rPr>
          <w:rFonts w:hint="eastAsia"/>
        </w:rPr>
        <w:t>　　　　七、对外贸易&amp;进出口</w:t>
      </w:r>
      <w:r>
        <w:rPr>
          <w:rFonts w:hint="eastAsia"/>
        </w:rPr>
        <w:br/>
      </w:r>
      <w:r>
        <w:rPr>
          <w:rFonts w:hint="eastAsia"/>
        </w:rPr>
        <w:br/>
      </w:r>
      <w:r>
        <w:rPr>
          <w:rFonts w:hint="eastAsia"/>
        </w:rPr>
        <w:t>第二部分 工业传动行业运行现状</w:t>
      </w:r>
      <w:r>
        <w:rPr>
          <w:rFonts w:hint="eastAsia"/>
        </w:rPr>
        <w:br/>
      </w:r>
      <w:r>
        <w:rPr>
          <w:rFonts w:hint="eastAsia"/>
        </w:rPr>
        <w:t>第六章 中国工业传动行业市场总体运行情况分析</w:t>
      </w:r>
      <w:r>
        <w:rPr>
          <w:rFonts w:hint="eastAsia"/>
        </w:rPr>
        <w:br/>
      </w:r>
      <w:r>
        <w:rPr>
          <w:rFonts w:hint="eastAsia"/>
        </w:rPr>
        <w:t>　　第一节 中国工业传动行业规模情况分析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竞争情况分析</w:t>
      </w:r>
      <w:r>
        <w:rPr>
          <w:rFonts w:hint="eastAsia"/>
        </w:rPr>
        <w:br/>
      </w:r>
      <w:r>
        <w:rPr>
          <w:rFonts w:hint="eastAsia"/>
        </w:rPr>
        <w:t>　　　　一、重点工业传动企业市场份额</w:t>
      </w:r>
      <w:r>
        <w:rPr>
          <w:rFonts w:hint="eastAsia"/>
        </w:rPr>
        <w:br/>
      </w:r>
      <w:r>
        <w:rPr>
          <w:rFonts w:hint="eastAsia"/>
        </w:rPr>
        <w:t>　　　　二、现有企业间竞争</w:t>
      </w:r>
      <w:r>
        <w:rPr>
          <w:rFonts w:hint="eastAsia"/>
        </w:rPr>
        <w:br/>
      </w:r>
      <w:r>
        <w:rPr>
          <w:rFonts w:hint="eastAsia"/>
        </w:rPr>
        <w:t>　　　　三、潜在进入者分析</w:t>
      </w:r>
      <w:r>
        <w:rPr>
          <w:rFonts w:hint="eastAsia"/>
        </w:rPr>
        <w:br/>
      </w:r>
      <w:r>
        <w:rPr>
          <w:rFonts w:hint="eastAsia"/>
        </w:rPr>
        <w:t>　　　　四、替代品威胁分析</w:t>
      </w:r>
      <w:r>
        <w:rPr>
          <w:rFonts w:hint="eastAsia"/>
        </w:rPr>
        <w:br/>
      </w:r>
      <w:r>
        <w:rPr>
          <w:rFonts w:hint="eastAsia"/>
        </w:rPr>
        <w:t>　　第三节 国际竞争力比较</w:t>
      </w:r>
      <w:r>
        <w:rPr>
          <w:rFonts w:hint="eastAsia"/>
        </w:rPr>
        <w:br/>
      </w:r>
      <w:r>
        <w:rPr>
          <w:rFonts w:hint="eastAsia"/>
        </w:rPr>
        <w:t>　　第四节 市场集中度分析</w:t>
      </w:r>
      <w:r>
        <w:rPr>
          <w:rFonts w:hint="eastAsia"/>
        </w:rPr>
        <w:br/>
      </w:r>
      <w:r>
        <w:rPr>
          <w:rFonts w:hint="eastAsia"/>
        </w:rPr>
        <w:br/>
      </w:r>
      <w:r>
        <w:rPr>
          <w:rFonts w:hint="eastAsia"/>
        </w:rPr>
        <w:t>第三部分 工业传动行业竞争格局</w:t>
      </w:r>
      <w:r>
        <w:rPr>
          <w:rFonts w:hint="eastAsia"/>
        </w:rPr>
        <w:br/>
      </w:r>
      <w:r>
        <w:rPr>
          <w:rFonts w:hint="eastAsia"/>
        </w:rPr>
        <w:t>第七章 工业传动行业竞争格局及竞争策略分析</w:t>
      </w:r>
      <w:r>
        <w:rPr>
          <w:rFonts w:hint="eastAsia"/>
        </w:rPr>
        <w:br/>
      </w:r>
      <w:r>
        <w:rPr>
          <w:rFonts w:hint="eastAsia"/>
        </w:rPr>
        <w:t>　　第一节 工业传动行业竞争格局分析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第二节 工业传动行业市场竞争策略分析</w:t>
      </w:r>
      <w:r>
        <w:rPr>
          <w:rFonts w:hint="eastAsia"/>
        </w:rPr>
        <w:br/>
      </w:r>
      <w:r>
        <w:rPr>
          <w:rFonts w:hint="eastAsia"/>
        </w:rPr>
        <w:t>　　　　一、行业国际竞争力比较</w:t>
      </w:r>
      <w:r>
        <w:rPr>
          <w:rFonts w:hint="eastAsia"/>
        </w:rPr>
        <w:br/>
      </w:r>
      <w:r>
        <w:rPr>
          <w:rFonts w:hint="eastAsia"/>
        </w:rPr>
        <w:t>　　　　二、工业传动企业竞争策略分析</w:t>
      </w:r>
      <w:r>
        <w:rPr>
          <w:rFonts w:hint="eastAsia"/>
        </w:rPr>
        <w:br/>
      </w:r>
      <w:r>
        <w:rPr>
          <w:rFonts w:hint="eastAsia"/>
        </w:rPr>
        <w:br/>
      </w:r>
      <w:r>
        <w:rPr>
          <w:rFonts w:hint="eastAsia"/>
        </w:rPr>
        <w:t>第八章 工业传动行业重点企业竞争分析</w:t>
      </w:r>
      <w:r>
        <w:rPr>
          <w:rFonts w:hint="eastAsia"/>
        </w:rPr>
        <w:br/>
      </w:r>
      <w:r>
        <w:rPr>
          <w:rFonts w:hint="eastAsia"/>
        </w:rPr>
        <w:t>　　第一节 西门子公司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t>　　第二节 ABB公司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t>　　第三节 ATB公司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t>　　第四节 WEG公司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t>　　第五节 上海电气公司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t>　　第六节 东方电气公司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t>　　第七节 卧龙电气公司</w:t>
      </w:r>
      <w:r>
        <w:rPr>
          <w:rFonts w:hint="eastAsia"/>
        </w:rPr>
        <w:br/>
      </w:r>
      <w:r>
        <w:rPr>
          <w:rFonts w:hint="eastAsia"/>
        </w:rPr>
        <w:t>　　　　一、企业基本概况</w:t>
      </w:r>
      <w:r>
        <w:rPr>
          <w:rFonts w:hint="eastAsia"/>
        </w:rPr>
        <w:br/>
      </w:r>
      <w:r>
        <w:rPr>
          <w:rFonts w:hint="eastAsia"/>
        </w:rPr>
        <w:t>　　　　二、工业传动产品特点及市场表现</w:t>
      </w:r>
      <w:r>
        <w:rPr>
          <w:rFonts w:hint="eastAsia"/>
        </w:rPr>
        <w:br/>
      </w:r>
      <w:r>
        <w:rPr>
          <w:rFonts w:hint="eastAsia"/>
        </w:rPr>
        <w:t>　　　　三、2020-2025年企业经营与财务状况分析</w:t>
      </w:r>
      <w:r>
        <w:rPr>
          <w:rFonts w:hint="eastAsia"/>
        </w:rPr>
        <w:br/>
      </w:r>
      <w:r>
        <w:rPr>
          <w:rFonts w:hint="eastAsia"/>
        </w:rPr>
        <w:t>　　　　四、2020-2025年企业竞争优势分析</w:t>
      </w:r>
      <w:r>
        <w:rPr>
          <w:rFonts w:hint="eastAsia"/>
        </w:rPr>
        <w:br/>
      </w:r>
      <w:r>
        <w:rPr>
          <w:rFonts w:hint="eastAsia"/>
        </w:rPr>
        <w:t>　　　　五、企业未来投资前景与规划</w:t>
      </w:r>
      <w:r>
        <w:rPr>
          <w:rFonts w:hint="eastAsia"/>
        </w:rPr>
        <w:br/>
      </w:r>
      <w:r>
        <w:rPr>
          <w:rFonts w:hint="eastAsia"/>
        </w:rPr>
        <w:br/>
      </w:r>
      <w:r>
        <w:rPr>
          <w:rFonts w:hint="eastAsia"/>
        </w:rPr>
        <w:t>第四部分 工业传动行业趋势预测</w:t>
      </w:r>
      <w:r>
        <w:rPr>
          <w:rFonts w:hint="eastAsia"/>
        </w:rPr>
        <w:br/>
      </w:r>
      <w:r>
        <w:rPr>
          <w:rFonts w:hint="eastAsia"/>
        </w:rPr>
        <w:t>第九章 2025-2031年中国工业传动行业趋势预测分析</w:t>
      </w:r>
      <w:r>
        <w:rPr>
          <w:rFonts w:hint="eastAsia"/>
        </w:rPr>
        <w:br/>
      </w:r>
      <w:r>
        <w:rPr>
          <w:rFonts w:hint="eastAsia"/>
        </w:rPr>
        <w:t>　　第一节 未来工业传动行业发展趋势分析</w:t>
      </w:r>
      <w:r>
        <w:rPr>
          <w:rFonts w:hint="eastAsia"/>
        </w:rPr>
        <w:br/>
      </w:r>
      <w:r>
        <w:rPr>
          <w:rFonts w:hint="eastAsia"/>
        </w:rPr>
        <w:t>　　　　一、未来工业传动行业发展分析</w:t>
      </w:r>
      <w:r>
        <w:rPr>
          <w:rFonts w:hint="eastAsia"/>
        </w:rPr>
        <w:br/>
      </w:r>
      <w:r>
        <w:rPr>
          <w:rFonts w:hint="eastAsia"/>
        </w:rPr>
        <w:t>　　　　二、未来工业传动行业技术开发方向</w:t>
      </w:r>
      <w:r>
        <w:rPr>
          <w:rFonts w:hint="eastAsia"/>
        </w:rPr>
        <w:br/>
      </w:r>
      <w:r>
        <w:rPr>
          <w:rFonts w:hint="eastAsia"/>
        </w:rPr>
        <w:t>　　　　三、总体行业"十四五"整体规划及预测</w:t>
      </w:r>
      <w:r>
        <w:rPr>
          <w:rFonts w:hint="eastAsia"/>
        </w:rPr>
        <w:br/>
      </w:r>
      <w:r>
        <w:rPr>
          <w:rFonts w:hint="eastAsia"/>
        </w:rPr>
        <w:t>　　第二节 2025-2031年工业传动行业运行状况预测</w:t>
      </w:r>
      <w:r>
        <w:rPr>
          <w:rFonts w:hint="eastAsia"/>
        </w:rPr>
        <w:br/>
      </w:r>
      <w:r>
        <w:rPr>
          <w:rFonts w:hint="eastAsia"/>
        </w:rPr>
        <w:t>　　　　一、2025-2031年工业传动行业工业总产值预测</w:t>
      </w:r>
      <w:r>
        <w:rPr>
          <w:rFonts w:hint="eastAsia"/>
        </w:rPr>
        <w:br/>
      </w:r>
      <w:r>
        <w:rPr>
          <w:rFonts w:hint="eastAsia"/>
        </w:rPr>
        <w:t>　　　　二、2025-2031年工业传动行业销售收入预测</w:t>
      </w:r>
      <w:r>
        <w:rPr>
          <w:rFonts w:hint="eastAsia"/>
        </w:rPr>
        <w:br/>
      </w:r>
      <w:r>
        <w:rPr>
          <w:rFonts w:hint="eastAsia"/>
        </w:rPr>
        <w:t>　　　　三、2025-2031年工业传动行业总资产预测</w:t>
      </w:r>
      <w:r>
        <w:rPr>
          <w:rFonts w:hint="eastAsia"/>
        </w:rPr>
        <w:br/>
      </w:r>
      <w:r>
        <w:rPr>
          <w:rFonts w:hint="eastAsia"/>
        </w:rPr>
        <w:br/>
      </w:r>
      <w:r>
        <w:rPr>
          <w:rFonts w:hint="eastAsia"/>
        </w:rPr>
        <w:t>第十章 工业传动行业风险与投资前景研究分析</w:t>
      </w:r>
      <w:r>
        <w:rPr>
          <w:rFonts w:hint="eastAsia"/>
        </w:rPr>
        <w:br/>
      </w:r>
      <w:r>
        <w:rPr>
          <w:rFonts w:hint="eastAsia"/>
        </w:rPr>
        <w:t>　　第一节 工业传动行业风险分析</w:t>
      </w:r>
      <w:r>
        <w:rPr>
          <w:rFonts w:hint="eastAsia"/>
        </w:rPr>
        <w:br/>
      </w:r>
      <w:r>
        <w:rPr>
          <w:rFonts w:hint="eastAsia"/>
        </w:rPr>
        <w:t>　　　　一、行业环境风险</w:t>
      </w:r>
      <w:r>
        <w:rPr>
          <w:rFonts w:hint="eastAsia"/>
        </w:rPr>
        <w:br/>
      </w:r>
      <w:r>
        <w:rPr>
          <w:rFonts w:hint="eastAsia"/>
        </w:rPr>
        <w:t>　　　　二、行业政策风险</w:t>
      </w:r>
      <w:r>
        <w:rPr>
          <w:rFonts w:hint="eastAsia"/>
        </w:rPr>
        <w:br/>
      </w:r>
      <w:r>
        <w:rPr>
          <w:rFonts w:hint="eastAsia"/>
        </w:rPr>
        <w:t>　　　　三、行业市场风险</w:t>
      </w:r>
      <w:r>
        <w:rPr>
          <w:rFonts w:hint="eastAsia"/>
        </w:rPr>
        <w:br/>
      </w:r>
      <w:r>
        <w:rPr>
          <w:rFonts w:hint="eastAsia"/>
        </w:rPr>
        <w:t>　　　　四、行业其他风险分析</w:t>
      </w:r>
      <w:r>
        <w:rPr>
          <w:rFonts w:hint="eastAsia"/>
        </w:rPr>
        <w:br/>
      </w:r>
      <w:r>
        <w:rPr>
          <w:rFonts w:hint="eastAsia"/>
        </w:rPr>
        <w:t>　　第二节 [~中智~林~]工业传动投资前景研究分析</w:t>
      </w:r>
      <w:r>
        <w:rPr>
          <w:rFonts w:hint="eastAsia"/>
        </w:rPr>
        <w:br/>
      </w:r>
      <w:r>
        <w:rPr>
          <w:rFonts w:hint="eastAsia"/>
        </w:rPr>
        <w:t>　　　　一、行业总体趋势预测及市场机会分析</w:t>
      </w:r>
      <w:r>
        <w:rPr>
          <w:rFonts w:hint="eastAsia"/>
        </w:rPr>
        <w:br/>
      </w:r>
      <w:r>
        <w:rPr>
          <w:rFonts w:hint="eastAsia"/>
        </w:rPr>
        <w:t>　　　　二、企业营销策略</w:t>
      </w:r>
      <w:r>
        <w:rPr>
          <w:rFonts w:hint="eastAsia"/>
        </w:rPr>
        <w:br/>
      </w:r>
      <w:r>
        <w:rPr>
          <w:rFonts w:hint="eastAsia"/>
        </w:rPr>
        <w:t>　　　　三、企业投资前景研究</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2025年我国工业传动行业区域结构</w:t>
      </w:r>
      <w:r>
        <w:rPr>
          <w:rFonts w:hint="eastAsia"/>
        </w:rPr>
        <w:br/>
      </w:r>
      <w:r>
        <w:rPr>
          <w:rFonts w:hint="eastAsia"/>
        </w:rPr>
        <w:t>　　图表 2025年我国工业传动行业应用结构</w:t>
      </w:r>
      <w:r>
        <w:rPr>
          <w:rFonts w:hint="eastAsia"/>
        </w:rPr>
        <w:br/>
      </w:r>
      <w:r>
        <w:rPr>
          <w:rFonts w:hint="eastAsia"/>
        </w:rPr>
        <w:t>　　图表 2020-2025年全球交流电机产量情况</w:t>
      </w:r>
      <w:r>
        <w:rPr>
          <w:rFonts w:hint="eastAsia"/>
        </w:rPr>
        <w:br/>
      </w:r>
      <w:r>
        <w:rPr>
          <w:rFonts w:hint="eastAsia"/>
        </w:rPr>
        <w:t>　　……</w:t>
      </w:r>
      <w:r>
        <w:rPr>
          <w:rFonts w:hint="eastAsia"/>
        </w:rPr>
        <w:br/>
      </w:r>
      <w:r>
        <w:rPr>
          <w:rFonts w:hint="eastAsia"/>
        </w:rPr>
        <w:t>　　图表 2020-2025年全球变压器产量情况</w:t>
      </w:r>
      <w:r>
        <w:rPr>
          <w:rFonts w:hint="eastAsia"/>
        </w:rPr>
        <w:br/>
      </w:r>
      <w:r>
        <w:rPr>
          <w:rFonts w:hint="eastAsia"/>
        </w:rPr>
        <w:t>　　图表 2020-2025年全球交流电机需求量情况</w:t>
      </w:r>
      <w:r>
        <w:rPr>
          <w:rFonts w:hint="eastAsia"/>
        </w:rPr>
        <w:br/>
      </w:r>
      <w:r>
        <w:rPr>
          <w:rFonts w:hint="eastAsia"/>
        </w:rPr>
        <w:t>　　……</w:t>
      </w:r>
      <w:r>
        <w:rPr>
          <w:rFonts w:hint="eastAsia"/>
        </w:rPr>
        <w:br/>
      </w:r>
      <w:r>
        <w:rPr>
          <w:rFonts w:hint="eastAsia"/>
        </w:rPr>
        <w:t>　　图表 2020-2025年全球变压器需求量情况</w:t>
      </w:r>
      <w:r>
        <w:rPr>
          <w:rFonts w:hint="eastAsia"/>
        </w:rPr>
        <w:br/>
      </w:r>
      <w:r>
        <w:rPr>
          <w:rFonts w:hint="eastAsia"/>
        </w:rPr>
        <w:t>　　图表 2020-2025年我国国民经济GDP运行情况</w:t>
      </w:r>
      <w:r>
        <w:rPr>
          <w:rFonts w:hint="eastAsia"/>
        </w:rPr>
        <w:br/>
      </w:r>
      <w:r>
        <w:rPr>
          <w:rFonts w:hint="eastAsia"/>
        </w:rPr>
        <w:t>　　图表 2020-2025年我国居民消费价格（CPI）涨跌幅</w:t>
      </w:r>
      <w:r>
        <w:rPr>
          <w:rFonts w:hint="eastAsia"/>
        </w:rPr>
        <w:br/>
      </w:r>
      <w:r>
        <w:rPr>
          <w:rFonts w:hint="eastAsia"/>
        </w:rPr>
        <w:t>　　图表 2020-2025年我国猪肉、牛肉、羊肉价格变动情况（2010年12月价格=100）</w:t>
      </w:r>
      <w:r>
        <w:rPr>
          <w:rFonts w:hint="eastAsia"/>
        </w:rPr>
        <w:br/>
      </w:r>
      <w:r>
        <w:rPr>
          <w:rFonts w:hint="eastAsia"/>
        </w:rPr>
        <w:t>　　图表 2020-2025年我国鲜菜、鲜果价格变动情况（2010年12月价格=100）</w:t>
      </w:r>
      <w:r>
        <w:rPr>
          <w:rFonts w:hint="eastAsia"/>
        </w:rPr>
        <w:br/>
      </w:r>
      <w:r>
        <w:rPr>
          <w:rFonts w:hint="eastAsia"/>
        </w:rPr>
        <w:t>　　图表 2025年我国居民消费价格分类别同比涨跌幅</w:t>
      </w:r>
      <w:r>
        <w:rPr>
          <w:rFonts w:hint="eastAsia"/>
        </w:rPr>
        <w:br/>
      </w:r>
      <w:r>
        <w:rPr>
          <w:rFonts w:hint="eastAsia"/>
        </w:rPr>
        <w:t>　　图表 2025年我国居民消费者价格分类表环比涨跌幅</w:t>
      </w:r>
      <w:r>
        <w:rPr>
          <w:rFonts w:hint="eastAsia"/>
        </w:rPr>
        <w:br/>
      </w:r>
      <w:r>
        <w:rPr>
          <w:rFonts w:hint="eastAsia"/>
        </w:rPr>
        <w:t>　　图表 2025年我国居民消费价格主要数据</w:t>
      </w:r>
      <w:r>
        <w:rPr>
          <w:rFonts w:hint="eastAsia"/>
        </w:rPr>
        <w:br/>
      </w:r>
      <w:r>
        <w:rPr>
          <w:rFonts w:hint="eastAsia"/>
        </w:rPr>
        <w:t>　　图表 2020-2025年我国工业生产者出产价格涨跌幅</w:t>
      </w:r>
      <w:r>
        <w:rPr>
          <w:rFonts w:hint="eastAsia"/>
        </w:rPr>
        <w:br/>
      </w:r>
      <w:r>
        <w:rPr>
          <w:rFonts w:hint="eastAsia"/>
        </w:rPr>
        <w:t>　　图表 2020-2025年我国工业生产者购进价格涨跌幅</w:t>
      </w:r>
      <w:r>
        <w:rPr>
          <w:rFonts w:hint="eastAsia"/>
        </w:rPr>
        <w:br/>
      </w:r>
      <w:r>
        <w:rPr>
          <w:rFonts w:hint="eastAsia"/>
        </w:rPr>
        <w:t>　　图表 2020-2025年我国生产资料出厂价格涨跌幅</w:t>
      </w:r>
      <w:r>
        <w:rPr>
          <w:rFonts w:hint="eastAsia"/>
        </w:rPr>
        <w:br/>
      </w:r>
      <w:r>
        <w:rPr>
          <w:rFonts w:hint="eastAsia"/>
        </w:rPr>
        <w:t>　　……</w:t>
      </w:r>
      <w:r>
        <w:rPr>
          <w:rFonts w:hint="eastAsia"/>
        </w:rPr>
        <w:br/>
      </w:r>
      <w:r>
        <w:rPr>
          <w:rFonts w:hint="eastAsia"/>
        </w:rPr>
        <w:t>　　图表 2025年我国工业生产者价格主要数据</w:t>
      </w:r>
      <w:r>
        <w:rPr>
          <w:rFonts w:hint="eastAsia"/>
        </w:rPr>
        <w:br/>
      </w:r>
      <w:r>
        <w:rPr>
          <w:rFonts w:hint="eastAsia"/>
        </w:rPr>
        <w:t>　　图表 2025年我国规模以上工业增加值同比增长速度</w:t>
      </w:r>
      <w:r>
        <w:rPr>
          <w:rFonts w:hint="eastAsia"/>
        </w:rPr>
        <w:br/>
      </w:r>
      <w:r>
        <w:rPr>
          <w:rFonts w:hint="eastAsia"/>
        </w:rPr>
        <w:t>　　图表 2025年我国规模以上工业生产主要数据</w:t>
      </w:r>
      <w:r>
        <w:rPr>
          <w:rFonts w:hint="eastAsia"/>
        </w:rPr>
        <w:br/>
      </w:r>
      <w:r>
        <w:rPr>
          <w:rFonts w:hint="eastAsia"/>
        </w:rPr>
        <w:t>　　图表 2025-2031年我国工业传动行业工业总产值预测</w:t>
      </w:r>
      <w:r>
        <w:rPr>
          <w:rFonts w:hint="eastAsia"/>
        </w:rPr>
        <w:br/>
      </w:r>
      <w:r>
        <w:rPr>
          <w:rFonts w:hint="eastAsia"/>
        </w:rPr>
        <w:t>　　图表 2025-2031年我国工业传动行业销售收入预测</w:t>
      </w:r>
      <w:r>
        <w:rPr>
          <w:rFonts w:hint="eastAsia"/>
        </w:rPr>
        <w:br/>
      </w:r>
      <w:r>
        <w:rPr>
          <w:rFonts w:hint="eastAsia"/>
        </w:rPr>
        <w:t>　　图表 2025-2031年我国工业传动行业总资产预测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bfb9c191b4101" w:history="1">
        <w:r>
          <w:rPr>
            <w:rStyle w:val="Hyperlink"/>
          </w:rPr>
          <w:t>2025-2031年中国工业传动行业研究分析及市场前景预测报告</w:t>
        </w:r>
      </w:hyperlink>
      <w:r>
        <w:rPr>
          <w:color w:val="C00000"/>
        </w:rPr>
        <w:t>》，报告编号：</w:t>
      </w:r>
      <w:r>
        <w:rPr>
          <w:rFonts w:hint="eastAsia"/>
          <w:color w:val="C00000"/>
        </w:rPr>
        <w:t>2193308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bfb9c191b4101" w:history="1">
        <w:r>
          <w:rPr>
            <w:rStyle w:val="Hyperlink"/>
          </w:rPr>
          <w:t>https://www.20087.com/8/30/GongYeChuanDongWeiLaiFaZhanQuShi.html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热点：工业传动轴、工业传动设备、工业传动轴厂家、工业传动系统、工业传动带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ea5dd33b7401f" w:history="1">
      <w:r>
        <w:rPr>
          <w:rStyle w:val="Hyperlink"/>
        </w:rPr>
        <w:t>2025-2031年中国工业传动行业研究分析及市场前景预测报告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ongYeChuanDongWeiLaiFaZhanQuShi.html" TargetMode="External" Id="Rc30bfb9c191b4101" /></Relationships>
</file>

<file path=word/_rels/header2.xml.rels>&#65279;<?xml version="1.0" encoding="utf-8"?><Relationships xmlns="http://schemas.openxmlformats.org/package/2006/relationships"><Relationship Type="http://schemas.openxmlformats.org/officeDocument/2006/relationships/hyperlink" Target="https://www.20087.com/8/30/GongYeChuanDongWeiLaiFaZhanQuShi.html" TargetMode="External" Id="R8cdea5dd33b7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2025-04-24T00:58:00Z</dcterms:created>
  <dcterms:modified xsi:type="dcterms:W3CDTF">2025-04-24T01:58:00Z</dcterms:modified>
  <dc:subject>2025-2031年中国工业传动行业研究分析及市场前景预测报告</dc:subject>
  <dc:title>2025-2031年中国工业传动行业研究分析及市场前景预测报告</dc:title>
  <cp:keywords>2025-2031年中国工业传动行业研究分析及市场前景预测报告</cp:keywords>
  <dc:description>2025-2031年中国工业传动行业研究分析及市场前景预测报告</dc:description>
</cp:coreProperties>
</file>