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d04dbb9e4a6d" w:history="1">
              <w:r>
                <w:rPr>
                  <w:rStyle w:val="Hyperlink"/>
                </w:rPr>
                <w:t>2025-2031年中国自动导引车（AGV）发展现状与前景分析报告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d04dbb9e4a6d" w:history="1">
              <w:r>
                <w:rPr>
                  <w:rStyle w:val="Hyperlink"/>
                </w:rPr>
                <w:t>2025-2031年中国自动导引车（AGV）发展现状与前景分析报告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d04dbb9e4a6d" w:history="1">
                <w:r>
                  <w:rPr>
                    <w:rStyle w:val="Hyperlink"/>
                  </w:rPr>
                  <w:t>https://www.20087.com/8/00/ZiDongDaoYinChe-AGV-DeXianZhuangYuQianJing.html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在物流仓储、汽车制造、医药等领域已实现规模化应用，通过磁条、二维码、激光导航等技术实现自主搬运和运输物料。目前，AGV产品已向柔性化、智能化方向发展，包括多模式导航、动态路径规划以及与MES、WMS系统无缝对接等功能。</w:t>
      </w:r>
      <w:r>
        <w:rPr>
          <w:rFonts w:hint="eastAsia"/>
        </w:rPr>
        <w:br/>
      </w:r>
      <w:r>
        <w:rPr>
          <w:rFonts w:hint="eastAsia"/>
        </w:rPr>
        <w:t>　　随着工业4.0和智能制造的深入推进，未来的AGV将更加强调集群协同作业、人机协同以及与生产系统的深度集成。无人仓库、智能工厂等场景下，AGV将与工业机器人、无人叉车等设备形成高度自动化物流体系，实现从入库、存储、拣选到出库的全流程无人化作业。同时，AGV的动力源将更加环保，如采用锂电池、氢燃料电池等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d04dbb9e4a6d" w:history="1">
        <w:r>
          <w:rPr>
            <w:rStyle w:val="Hyperlink"/>
          </w:rPr>
          <w:t>2025-2031年中国自动导引车（AGV）发展现状与前景分析报告</w:t>
        </w:r>
      </w:hyperlink>
      <w:r>
        <w:rPr>
          <w:rFonts w:hint="eastAsia"/>
        </w:rPr>
        <w:t>》基于国家统计局及自动导引车（AGV）行业协会的权威数据，全面调研了自动导引车（AGV）行业的市场规模、市场需求、产业链结构及价格变动，并对自动导引车（AGV）细分市场进行了深入分析。报告详细剖析了自动导引车（AGV）市场竞争格局，重点关注品牌影响力及重点企业的运营表现，同时科学预测了自动导引车（AGV）市场前景与发展趋势，识别了行业潜在的风险与机遇。通过专业、科学的研究方法，报告为自动导引车（AGV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自动导引车（AGV）行业概述</w:t>
      </w:r>
      <w:r>
        <w:rPr>
          <w:rFonts w:hint="eastAsia"/>
        </w:rPr>
        <w:br/>
      </w:r>
      <w:r>
        <w:rPr>
          <w:rFonts w:hint="eastAsia"/>
        </w:rPr>
        <w:t>　　第一节 自动导引车（AGV）定义与分类</w:t>
      </w:r>
      <w:r>
        <w:rPr>
          <w:rFonts w:hint="eastAsia"/>
        </w:rPr>
        <w:br/>
      </w:r>
      <w:r>
        <w:rPr>
          <w:rFonts w:hint="eastAsia"/>
        </w:rPr>
        <w:t>　　第二节 自动导引车（AGV）应用领域</w:t>
      </w:r>
      <w:r>
        <w:rPr>
          <w:rFonts w:hint="eastAsia"/>
        </w:rPr>
        <w:br/>
      </w:r>
      <w:r>
        <w:rPr>
          <w:rFonts w:hint="eastAsia"/>
        </w:rPr>
        <w:t>　　第三节 自动导引车（AGV）行业经济指标分析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自动导引车（AGV）产业链及经营模式分析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三、自动导引车（AGV）销售模式及销售渠道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全球自动导引车（AGV）市场发展综述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2019-2024年全球自动导引车（AGV）市场规模与趋势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主要国家与地区自动导引车（AGV）市场分析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2025-2031年全球自动导引车（AGV）行业发展趋势与前景预测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中国自动导引车（AGV）行业市场分析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2024-2025年自动导引车（AGV）产能与投资动态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一、国内自动导引车（AGV）产能及利用情况</w:t>
      </w:r>
      <w:r>
        <w:rPr>
          <w:rFonts w:hint="eastAsia"/>
        </w:rPr>
        <w:br/>
      </w:r>
      <w:r>
        <w:rPr>
          <w:rFonts w:hint="eastAsia"/>
        </w:rPr>
        <w:t>　　　　二、自动导引车（AGV）产能扩张与投资动态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自动导引车（AGV）行业产量情况分析与趋势预测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一、2019-2024年自动导引车（AGV）行业产量数据统计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1、2019-2024年自动导引车（AGV）产量及增长趋势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2、2019-2024年自动导引车（AGV）细分产品产量及份额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二、影响自动导引车（AGV）产量的关键因素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三、2025-2031年自动导引车（AGV）产量预测</w:t>
      </w:r>
      <w:r>
        <w:rPr>
          <w:rFonts w:hint="eastAsia"/>
        </w:rPr>
        <w:br/>
      </w:r>
      <w:r>
        <w:rPr>
          <w:rFonts w:hint="eastAsia"/>
        </w:rPr>
        <w:t>　　第三节 2025-2031年自动导引车（AGV）市场需求与销售分析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一、2024-2025年自动导引车（AGV）行业需求现状</w:t>
      </w:r>
      <w:r>
        <w:rPr>
          <w:rFonts w:hint="eastAsia"/>
        </w:rPr>
        <w:br/>
      </w:r>
      <w:r>
        <w:rPr>
          <w:rFonts w:hint="eastAsia"/>
        </w:rPr>
        <w:t>　　　　二、自动导引车（AGV）客户群体与需求特点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三、2019-2024年自动导引车（AGV）行业销售规模分析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四、2025-2031年自动导引车（AGV）市场增长潜力与规模预测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2024-2025年自动导引车（AGV）行业技术发展现状及趋势分析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自动导引车（AGV）行业技术发展现状分析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国内外自动导引车（AGV）行业技术差异与原因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自动导引车（AGV）行业技术发展方向、趋势预测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提升自动导引车（AGV）行业技术能力策略建议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中国自动导引车（AGV）细分市场与下游应用领域分析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自动导引车（AGV）细分市场分析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一、2024-2025年自动导引车（AGV）主要细分产品市场现状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自动导引车（AGV）下游应用与客户群体分析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一、2024-2025年自动导引车（AGV）各应用领域市场现状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自动导引车（AGV）价格机制与竞争策略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一、2019-2024年自动导引车（AGV）市场价格走势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自动导引车（AGV）定价策略与方法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2025-2031年自动导引车（AGV）价格竞争态势与趋势预测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中国自动导引车（AGV）行业重点区域市场研究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2024-2025年重点区域自动导引车（AGV）市场发展概况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二、2019-2024年自动导引车（AGV）市场需求规模情况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三、2025-2031年自动导引车（AGV）行业发展潜力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二、2019-2024年自动导引车（AGV）市场需求规模情况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三、2025-2031年自动导引车（AGV）行业发展潜力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二、2019-2024年自动导引车（AGV）市场需求规模情况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三、2025-2031年自动导引车（AGV）行业发展潜力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二、2019-2024年自动导引车（AGV）市场需求规模情况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三、2025-2031年自动导引车（AGV）行业发展潜力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二、2019-2024年自动导引车（AGV）市场需求规模情况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三、2025-2031年自动导引车（AGV）行业发展潜力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2019-2024年中国自动导引车（AGV）行业进出口情况分析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自动导引车（AGV）行业进口情况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一、2019-2024年自动导引车（AGV）进口规模及增长情况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二、自动导引车（AGV）主要进口来源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自动导引车（AGV）行业出口情况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一、2019-2024年自动导引车（AGV）出口规模及增长情况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二、自动导引车（AGV）主要出口目的地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2019-2024年中国自动导引车（AGV）行业总体发展与财务状况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2019-2024年中国自动导引车（AGV）行业规模情况</w:t>
      </w:r>
      <w:r>
        <w:rPr>
          <w:rFonts w:hint="eastAsia"/>
        </w:rPr>
        <w:br/>
      </w:r>
      <w:r>
        <w:rPr>
          <w:rFonts w:hint="eastAsia"/>
        </w:rPr>
        <w:t>　　　　一、自动导引车（AGV）行业企业数量规模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二、自动导引车（AGV）行业从业人员规模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三、自动导引车（AGV）行业市场敏感性分析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2019-2024年中国自动导引车（AGV）行业财务能力分析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一、自动导引车（AGV）行业盈利能力</w:t>
      </w:r>
      <w:r>
        <w:rPr>
          <w:rFonts w:hint="eastAsia"/>
        </w:rPr>
        <w:br/>
      </w:r>
      <w:r>
        <w:rPr>
          <w:rFonts w:hint="eastAsia"/>
        </w:rPr>
        <w:t>　　　　二、自动导引车（AGV）行业偿债能力</w:t>
      </w:r>
      <w:r>
        <w:rPr>
          <w:rFonts w:hint="eastAsia"/>
        </w:rPr>
        <w:br/>
      </w:r>
      <w:r>
        <w:rPr>
          <w:rFonts w:hint="eastAsia"/>
        </w:rPr>
        <w:t>　　　　三、自动导引车（AGV）行业营运能力</w:t>
      </w:r>
      <w:r>
        <w:rPr>
          <w:rFonts w:hint="eastAsia"/>
        </w:rPr>
        <w:br/>
      </w:r>
      <w:r>
        <w:rPr>
          <w:rFonts w:hint="eastAsia"/>
        </w:rPr>
        <w:t>　　　　四、自动导引车（AGV）行业发展能力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自动导引车（AGV）行业重点企业调研分析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二、企业自动导引车（AGV）业务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二、企业自动导引车（AGV）业务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二、企业自动导引车（AGV）业务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二、企业自动导引车（AGV）业务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二、企业自动导引车（AGV）业务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二、企业自动导引车（AGV）业务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中国自动导引车（AGV）行业竞争格局分析</w:t>
      </w:r>
      <w:r>
        <w:rPr>
          <w:rFonts w:hint="eastAsia"/>
        </w:rPr>
        <w:br/>
      </w:r>
      <w:r>
        <w:rPr>
          <w:rFonts w:hint="eastAsia"/>
        </w:rPr>
        <w:t>　　第一节 自动导引车（AGV）行业竞争格局总览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2024-2025年自动导引车（AGV）行业竞争力分析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2019-2024年自动导引车（AGV）行业企业并购活动分析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2024-2025年自动导引车（AGV）行业会展与招投标活动分析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一、自动导引车（AGV）行业会展活动及其市场影响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2025年中国自动导引车（AGV）企业发展企业发展策略与建议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自动导引车（AGV）销售模式与渠道策略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自动导引车（AGV）品牌与市场推广策略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自动导引车（AGV）研发投入与技术创新能力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自动导引车（AGV）合作联盟与资源整合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中国自动导引车（AGV）行业风险与对策</w:t>
      </w:r>
      <w:r>
        <w:rPr>
          <w:rFonts w:hint="eastAsia"/>
        </w:rPr>
        <w:br/>
      </w:r>
      <w:r>
        <w:rPr>
          <w:rFonts w:hint="eastAsia"/>
        </w:rPr>
        <w:t>　　第一节 自动导引车（AGV）行业SWOT分析</w:t>
      </w:r>
      <w:r>
        <w:rPr>
          <w:rFonts w:hint="eastAsia"/>
        </w:rPr>
        <w:br/>
      </w:r>
      <w:r>
        <w:rPr>
          <w:rFonts w:hint="eastAsia"/>
        </w:rPr>
        <w:t>　　　　一、自动导引车（AGV）行业优势</w:t>
      </w:r>
      <w:r>
        <w:rPr>
          <w:rFonts w:hint="eastAsia"/>
        </w:rPr>
        <w:br/>
      </w:r>
      <w:r>
        <w:rPr>
          <w:rFonts w:hint="eastAsia"/>
        </w:rPr>
        <w:t>　　　　二、自动导引车（AGV）行业劣势</w:t>
      </w:r>
      <w:r>
        <w:rPr>
          <w:rFonts w:hint="eastAsia"/>
        </w:rPr>
        <w:br/>
      </w:r>
      <w:r>
        <w:rPr>
          <w:rFonts w:hint="eastAsia"/>
        </w:rPr>
        <w:t>　　　　三、自动导引车（AGV）市场机会</w:t>
      </w:r>
      <w:r>
        <w:rPr>
          <w:rFonts w:hint="eastAsia"/>
        </w:rPr>
        <w:br/>
      </w:r>
      <w:r>
        <w:rPr>
          <w:rFonts w:hint="eastAsia"/>
        </w:rPr>
        <w:t>　　　　四、自动导引车（AGV）市场威胁</w:t>
      </w:r>
      <w:r>
        <w:rPr>
          <w:rFonts w:hint="eastAsia"/>
        </w:rPr>
        <w:br/>
      </w:r>
      <w:r>
        <w:rPr>
          <w:rFonts w:hint="eastAsia"/>
        </w:rPr>
        <w:t>　　第二节 自动导引车（AGV）行业风险及对策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2025-2031年中国自动导引车（AGV）行业前景与发展趋势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2024-2025年自动导引车（AGV）行业发展环境分析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一、自动导引车（AGV）行业主管部门与监管体制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二、自动导引车（AGV）行业主要法律法规及政策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三、自动导引车（AGV）行业标准与质量监管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2025-2031年自动导引车（AGV）行业发展趋势与方向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2025-2031年自动导引车（AGV）行业发展潜力与机遇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自动导引车（AGV）行业研究结论与建议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[~中~智~林~]自动导引车（AGV）行业发展建议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自动导引车（AGV）行业历程</w:t>
      </w:r>
      <w:r>
        <w:rPr>
          <w:rFonts w:hint="eastAsia"/>
        </w:rPr>
        <w:br/>
      </w:r>
      <w:r>
        <w:rPr>
          <w:rFonts w:hint="eastAsia"/>
        </w:rPr>
        <w:t>　　图表 自动导引车（AGV）行业生命周期</w:t>
      </w:r>
      <w:r>
        <w:rPr>
          <w:rFonts w:hint="eastAsia"/>
        </w:rPr>
        <w:br/>
      </w:r>
      <w:r>
        <w:rPr>
          <w:rFonts w:hint="eastAsia"/>
        </w:rPr>
        <w:t>　　图表 自动导引车（AGV）行业产业链分析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2019-2024年自动导引车（AGV）行业市场容量分析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2025年中国自动导引车（AGV）行业需求领域分布格局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2025年中国自动导引车（AGV）进口国家及地区分析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2025年中国自动导引车（AGV）出口国家及地区分析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2019-2024年中国自动导引车（AGV）行业企业平均规模情况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**地区自动导引车（AGV）市场规模及增长情况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**地区自动导引车（AGV）行业市场需求情况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自动导引车（AGV）重点企业（三）成长能力情况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2025-2031年中国自动导引车（AGV）行业发展趋势预测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d04dbb9e4a6d" w:history="1">
        <w:r>
          <w:rPr>
            <w:rStyle w:val="Hyperlink"/>
          </w:rPr>
          <w:t>2025-2031年中国自动导引车（AGV）发展现状与前景分析报告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d04dbb9e4a6d" w:history="1">
        <w:r>
          <w:rPr>
            <w:rStyle w:val="Hyperlink"/>
          </w:rPr>
          <w:t>https://www.20087.com/8/00/ZiDongDaoYinChe-AGV-DeXianZhuangYuQianJing.html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热点：agv小车导航方式、自动导引车（AGV）超声导引系统研究、电动汽车AVAS系统、自动导引车（AGV）术语、全自动巡航系统、自动导引车（AGV）、牵引式agv、自动导引车的作用、车的用途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8925313ac4ec6" w:history="1">
      <w:r>
        <w:rPr>
          <w:rStyle w:val="Hyperlink"/>
        </w:rPr>
        <w:t>2025-2031年中国自动导引车（AGV）发展现状与前景分析报告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iDongDaoYinChe-AGV-DeXianZhuangYuQianJing.html" TargetMode="External" Id="R8883d04dbb9e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iDongDaoYinChe-AGV-DeXianZhuangYuQianJing.html" TargetMode="External" Id="R4dc8925313a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2024-09-27T05:38:11Z</dcterms:created>
  <dcterms:modified xsi:type="dcterms:W3CDTF">2024-09-27T06:38:11Z</dcterms:modified>
  <dc:subject>2025-2031年中国自动导引车（AGV）发展现状与前景分析报告</dc:subject>
  <dc:title>2025-2031年中国自动导引车（AGV）发展现状与前景分析报告</dc:title>
  <cp:keywords>2025-2031年中国自动导引车（AGV）发展现状与前景分析报告</cp:keywords>
  <dc:description>2025-2031年中国自动导引车（AGV）发展现状与前景分析报告</dc:description>
</cp:coreProperties>
</file>