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54cbe1764dc5" w:history="1">
              <w:r>
                <w:rPr>
                  <w:rStyle w:val="Hyperlink"/>
                </w:rPr>
                <w:t>2025-2031年中国风管生产线行业市场研究及前景分析报告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54cbe1764dc5" w:history="1">
              <w:r>
                <w:rPr>
                  <w:rStyle w:val="Hyperlink"/>
                </w:rPr>
                <w:t>2025-2031年中国风管生产线行业市场研究及前景分析报告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54cbe1764dc5" w:history="1">
                <w:r>
                  <w:rPr>
                    <w:rStyle w:val="Hyperlink"/>
                  </w:rPr>
                  <w:t>https://www.20087.com/5/97/FengGuanShengChanXianShiChangQianJing.html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生产线主要用于空调通风系统的风管制造，随着建筑行业对高效、节能、环保的重视，自动化、高效率的风管生产线需求日益增长。现代生产线集成了计算机辅助设计、自动切割、折弯、焊接等功能，显著提高了生产效率和产品质量。市场上的竞争焦点在于设备的智能化水平、灵活性和定制化服务能力。</w:t>
      </w:r>
      <w:r>
        <w:rPr>
          <w:rFonts w:hint="eastAsia"/>
        </w:rPr>
        <w:br/>
      </w:r>
      <w:r>
        <w:rPr>
          <w:rFonts w:hint="eastAsia"/>
        </w:rPr>
        <w:t>　　风管生产线的未来发展趋势将紧密围绕智能制造和绿色生产理念。一方面，通过物联网、大数据、人工智能等技术的融合，实现生产线的智能化升级，提升生产过程的透明度和优化管理。另一方面，采用环保材料和工艺，减少能耗与废弃物，符合绿色建筑标准，将是行业的重要发展方向。此外，针对小批量、多品种的市场需求，灵活高效的模块化生产线设计将更加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b54cbe1764dc5" w:history="1">
        <w:r>
          <w:rPr>
            <w:rStyle w:val="Hyperlink"/>
          </w:rPr>
          <w:t>2025-2031年中国风管生产线行业市场研究及前景分析报告</w:t>
        </w:r>
      </w:hyperlink>
      <w:r>
        <w:rPr>
          <w:rFonts w:hint="eastAsia"/>
        </w:rPr>
        <w:t>》系统分析了风管生产线行业的市场规模、供需关系及产业链结构，详细梳理了风管生产线细分市场的品牌竞争态势与价格变化，重点剖析了行业内主要企业的经营状况，揭示了风管生产线市场集中度与竞争格局。报告结合风管生产线技术现状及未来发展方向，对行业前景进行了科学预测，明确了风管生产线发展趋势、潜在机遇与风险。通过SWOT分析，为风管生产线企业、投资者及政府部门提供了权威、客观的行业洞察与决策支持，助力把握风管生产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风管生产线行业概述</w:t>
      </w:r>
      <w:r>
        <w:rPr>
          <w:rFonts w:hint="eastAsia"/>
        </w:rPr>
        <w:br/>
      </w:r>
      <w:r>
        <w:rPr>
          <w:rFonts w:hint="eastAsia"/>
        </w:rPr>
        <w:t>　　第一节 风管生产线行业界定</w:t>
      </w:r>
      <w:r>
        <w:rPr>
          <w:rFonts w:hint="eastAsia"/>
        </w:rPr>
        <w:br/>
      </w:r>
      <w:r>
        <w:rPr>
          <w:rFonts w:hint="eastAsia"/>
        </w:rPr>
        <w:t>　　第二节 风管生产线行业发展历程</w:t>
      </w:r>
      <w:r>
        <w:rPr>
          <w:rFonts w:hint="eastAsia"/>
        </w:rPr>
        <w:br/>
      </w:r>
      <w:r>
        <w:rPr>
          <w:rFonts w:hint="eastAsia"/>
        </w:rPr>
        <w:t>　　第三节 风管生产线产业链分析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二、风管生产线产业链模型分析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中国风管生产线行业发展环境分析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风管生产线行业经济环境分析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风管生产线行业政策环境分析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一、风管生产线行业相关政策</w:t>
      </w:r>
      <w:r>
        <w:rPr>
          <w:rFonts w:hint="eastAsia"/>
        </w:rPr>
        <w:br/>
      </w:r>
      <w:r>
        <w:rPr>
          <w:rFonts w:hint="eastAsia"/>
        </w:rPr>
        <w:t>　　　　二、风管生产线行业相关标准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2024-2025年风管生产线行业技术发展现状及趋势分析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风管生产线行业技术发展现状分析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国内外风管生产线行业技术差异与原因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风管生产线行业技术发展方向、趋势预测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提升风管生产线行业技术能力策略建议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2019-2024年中国风管生产线行业发展现状分析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中国风管生产线行业发展现状</w:t>
      </w:r>
      <w:r>
        <w:rPr>
          <w:rFonts w:hint="eastAsia"/>
        </w:rPr>
        <w:br/>
      </w:r>
      <w:r>
        <w:rPr>
          <w:rFonts w:hint="eastAsia"/>
        </w:rPr>
        <w:t>　　　　一、风管生产线行业品牌发展现状</w:t>
      </w:r>
      <w:r>
        <w:rPr>
          <w:rFonts w:hint="eastAsia"/>
        </w:rPr>
        <w:br/>
      </w:r>
      <w:r>
        <w:rPr>
          <w:rFonts w:hint="eastAsia"/>
        </w:rPr>
        <w:t>　　　　二、风管生产线行业需求市场现状</w:t>
      </w:r>
      <w:r>
        <w:rPr>
          <w:rFonts w:hint="eastAsia"/>
        </w:rPr>
        <w:br/>
      </w:r>
      <w:r>
        <w:rPr>
          <w:rFonts w:hint="eastAsia"/>
        </w:rPr>
        <w:t>　　　　三、风管生产线市场需求层次分析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四、中国风管生产线市场走向分析</w:t>
      </w:r>
      <w:r>
        <w:rPr>
          <w:rFonts w:hint="eastAsia"/>
        </w:rPr>
        <w:br/>
      </w:r>
      <w:r>
        <w:rPr>
          <w:rFonts w:hint="eastAsia"/>
        </w:rPr>
        <w:t>　　第二节 中国风管生产线行业存在的问题</w:t>
      </w:r>
      <w:r>
        <w:rPr>
          <w:rFonts w:hint="eastAsia"/>
        </w:rPr>
        <w:br/>
      </w:r>
      <w:r>
        <w:rPr>
          <w:rFonts w:hint="eastAsia"/>
        </w:rPr>
        <w:t>　　　　一、风管生产线产品市场存在的主要问题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二、国内风管生产线产品市场的三大瓶颈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三、风管生产线产品市场遭遇的规模难题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对中国风管生产线市场的分析及思考</w:t>
      </w:r>
      <w:r>
        <w:rPr>
          <w:rFonts w:hint="eastAsia"/>
        </w:rPr>
        <w:br/>
      </w:r>
      <w:r>
        <w:rPr>
          <w:rFonts w:hint="eastAsia"/>
        </w:rPr>
        <w:t>　　　　一、风管生产线市场特点</w:t>
      </w:r>
      <w:r>
        <w:rPr>
          <w:rFonts w:hint="eastAsia"/>
        </w:rPr>
        <w:br/>
      </w:r>
      <w:r>
        <w:rPr>
          <w:rFonts w:hint="eastAsia"/>
        </w:rPr>
        <w:t>　　　　二、风管生产线市场分析</w:t>
      </w:r>
      <w:r>
        <w:rPr>
          <w:rFonts w:hint="eastAsia"/>
        </w:rPr>
        <w:br/>
      </w:r>
      <w:r>
        <w:rPr>
          <w:rFonts w:hint="eastAsia"/>
        </w:rPr>
        <w:t>　　　　三、风管生产线市场变化的方向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四、中国风管生产线行业发展的新思路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五、对我国风管生产线行业发展的思考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中国风管生产线行业供给与需求情况分析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2019-2024年中国风管生产线行业总体规模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中国风管生产线行业盈利情况分析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中国风管生产线行业产量情况分析与预测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一、2019-2024年中国风管生产线行业产量统计分析</w:t>
      </w:r>
      <w:r>
        <w:rPr>
          <w:rFonts w:hint="eastAsia"/>
        </w:rPr>
        <w:br/>
      </w:r>
      <w:r>
        <w:rPr>
          <w:rFonts w:hint="eastAsia"/>
        </w:rPr>
        <w:t>　　　　二、风管生产线行业区域产量分析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三、2025-2031年中国风管生产线行业产量预测分析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中国风管生产线行业需求概况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一、2019-2024年中国风管生产线行业需求情况分析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二、2025年中国风管生产线行业市场需求特点分析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三、2025-2031年中国风管生产线市场需求预测分析</w:t>
      </w:r>
      <w:r>
        <w:rPr>
          <w:rFonts w:hint="eastAsia"/>
        </w:rPr>
        <w:br/>
      </w:r>
      <w:r>
        <w:rPr>
          <w:rFonts w:hint="eastAsia"/>
        </w:rPr>
        <w:t>　　第五节 风管生产线产业供需平衡状况分析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中国风管生产线行业规模与效益分析预测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风管生产线行业规模分析及预测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一、2019-2024年风管生产线行业资产规模变化分析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二、2025-2031年风管生产线行业资产规模预测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三、2019-2024年风管生产线行业收入和利润变化分析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四、2025-2031年风管生产线行业收入和利润预测</w:t>
      </w:r>
      <w:r>
        <w:rPr>
          <w:rFonts w:hint="eastAsia"/>
        </w:rPr>
        <w:br/>
      </w:r>
      <w:r>
        <w:rPr>
          <w:rFonts w:hint="eastAsia"/>
        </w:rPr>
        <w:t>　　第二节 风管生产线行业效益分析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一、2019-2024年风管生产线行业三费变化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二、2019-2024年风管生产线行业效益分析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2019-2024年中国风管生产线行业区域市场分析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中国风管生产线行业区域市场结构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重点地区风管生产线行业调研分析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一、重点地区（一）风管生产线市场分析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二、重点地区（二）风管生产线市场分析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三、重点地区（三）风管生产线市场分析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四、重点地区（四）风管生产线市场分析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五、重点地区（五）风管生产线市场分析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风管生产线细分市场深度分析</w:t>
      </w:r>
      <w:r>
        <w:rPr>
          <w:rFonts w:hint="eastAsia"/>
        </w:rPr>
        <w:br/>
      </w:r>
      <w:r>
        <w:rPr>
          <w:rFonts w:hint="eastAsia"/>
        </w:rPr>
        <w:t>　　第一节 风管生产线细分市场（一）发展研究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风管生产线细分市场（二）发展研究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风管生产线行业重点企业竞争力分析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二、企业风管生产线业务分析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风管生产线企业发展战略与竞争力提升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风管生产线市场营销策略分析</w:t>
      </w:r>
      <w:r>
        <w:rPr>
          <w:rFonts w:hint="eastAsia"/>
        </w:rPr>
        <w:br/>
      </w:r>
      <w:r>
        <w:rPr>
          <w:rFonts w:hint="eastAsia"/>
        </w:rPr>
        <w:t>　　　　一、风管生产线定价策略与市场定位</w:t>
      </w:r>
      <w:r>
        <w:rPr>
          <w:rFonts w:hint="eastAsia"/>
        </w:rPr>
        <w:br/>
      </w:r>
      <w:r>
        <w:rPr>
          <w:rFonts w:hint="eastAsia"/>
        </w:rPr>
        <w:t>　　　　二、风管生产线渠道布局与分销策略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风管生产线品牌建设与推广策略</w:t>
      </w:r>
      <w:r>
        <w:rPr>
          <w:rFonts w:hint="eastAsia"/>
        </w:rPr>
        <w:br/>
      </w:r>
      <w:r>
        <w:rPr>
          <w:rFonts w:hint="eastAsia"/>
        </w:rPr>
        <w:t>　　　　一、风管生产线品牌定位与价值主张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风管生产线企业竞争力提升路径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二、风管生产线技术创新与研发投入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风管生产线企业战略规划与实施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二、风管生产线行业品牌竞争格局分析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风管生产线行业投资效益及风险分析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风管生产线行业投资效益分析</w:t>
      </w:r>
      <w:r>
        <w:rPr>
          <w:rFonts w:hint="eastAsia"/>
        </w:rPr>
        <w:br/>
      </w:r>
      <w:r>
        <w:rPr>
          <w:rFonts w:hint="eastAsia"/>
        </w:rPr>
        <w:t>　　　　一、风管生产线行业投资状况分析</w:t>
      </w:r>
      <w:r>
        <w:rPr>
          <w:rFonts w:hint="eastAsia"/>
        </w:rPr>
        <w:br/>
      </w:r>
      <w:r>
        <w:rPr>
          <w:rFonts w:hint="eastAsia"/>
        </w:rPr>
        <w:t>　　　　二、风管生产线行业投资效益分析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三、2025年风管生产线行业投资趋势预测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四、2025年风管生产线行业投资方向</w:t>
      </w:r>
      <w:r>
        <w:rPr>
          <w:rFonts w:hint="eastAsia"/>
        </w:rPr>
        <w:br/>
      </w:r>
      <w:r>
        <w:rPr>
          <w:rFonts w:hint="eastAsia"/>
        </w:rPr>
        <w:t>　　　　五、2025年风管生产线行业投资建议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2025-2031年风管生产线行业投资风险及控制策略分析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一、风管生产线市场风险及控制策略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二、风管生产线行业政策风险及控制策略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三、风管生产线经营风险及控制策略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四、风管生产线同业竞争风险及控制策略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五、风管生产线行业其他风险及控制策略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风管生产线行业投资风险及建议</w:t>
      </w:r>
      <w:r>
        <w:rPr>
          <w:rFonts w:hint="eastAsia"/>
        </w:rPr>
        <w:br/>
      </w:r>
      <w:r>
        <w:rPr>
          <w:rFonts w:hint="eastAsia"/>
        </w:rPr>
        <w:t>　　第一节 风管生产线行业进入壁垒分析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风管生产线行业投资风险分析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风管生产线行业盈利模式分析</w:t>
      </w:r>
      <w:r>
        <w:rPr>
          <w:rFonts w:hint="eastAsia"/>
        </w:rPr>
        <w:br/>
      </w:r>
      <w:r>
        <w:rPr>
          <w:rFonts w:hint="eastAsia"/>
        </w:rPr>
        <w:t>　　　　一、风管生产线行业盈利模式分析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二、风管生产线行业盈利因素分析</w:t>
      </w:r>
      <w:r>
        <w:rPr>
          <w:rFonts w:hint="eastAsia"/>
        </w:rPr>
        <w:br/>
      </w:r>
      <w:r>
        <w:rPr>
          <w:rFonts w:hint="eastAsia"/>
        </w:rPr>
        <w:t>　　第四节 风管生产线行业投资建议</w:t>
      </w:r>
      <w:r>
        <w:rPr>
          <w:rFonts w:hint="eastAsia"/>
        </w:rPr>
        <w:br/>
      </w:r>
      <w:r>
        <w:rPr>
          <w:rFonts w:hint="eastAsia"/>
        </w:rPr>
        <w:t>　　　　一、风管生产线行业投资机会</w:t>
      </w:r>
      <w:r>
        <w:rPr>
          <w:rFonts w:hint="eastAsia"/>
        </w:rPr>
        <w:br/>
      </w:r>
      <w:r>
        <w:rPr>
          <w:rFonts w:hint="eastAsia"/>
        </w:rPr>
        <w:t>　　　　二、风管生产线行业投资建议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风管生产线市场预测及项目投资建议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中国风管生产线行业生产、营销企业投资运作模式分析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风管生产线行业外销与内销优势分析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2025-2031年中国风管生产线行业市场规模及增长趋势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2025-2031年中国风管生产线行业投资规模预测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2025-2031年风管生产线行业市场盈利预测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(中.智.林)风管生产线行业项目投资建议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一、风管生产线技术应用注意事项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二、风管生产线项目投资注意事项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三、风管生产线生产开发注意事项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四、风管生产线销售注意事项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2019-2024年中国风管生产线行业产量及增长趋势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2025-2031年中国风管生产线行业市场需求预测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2019-2024年中国风管生产线行业进口量及增速统计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2019-2024年中国风管生产线行业出口量及增速统计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2025年风管生产线市场前景分析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2025-2031年中国风管生产线市场需求预测</w:t>
      </w:r>
      <w:r>
        <w:rPr>
          <w:rFonts w:hint="eastAsia"/>
        </w:rPr>
        <w:br/>
      </w:r>
      <w:r>
        <w:rPr>
          <w:rFonts w:hint="eastAsia"/>
        </w:rPr>
        <w:t>　　图表 2025年风管生产线发展趋势预测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54cbe1764dc5" w:history="1">
        <w:r>
          <w:rPr>
            <w:rStyle w:val="Hyperlink"/>
          </w:rPr>
          <w:t>2025-2031年中国风管生产线行业市场研究及前景分析报告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54cbe1764dc5" w:history="1">
        <w:r>
          <w:rPr>
            <w:rStyle w:val="Hyperlink"/>
          </w:rPr>
          <w:t>https://www.20087.com/5/97/FengGuanShengChanXianShiChangQianJing.html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热点：小口径精密钢管、风管生产线生产的共板法兰风管是、不锈钢风管加工厂家、风管生产线十大品牌、风口风阀生产厂家、风管生产线厂家直销、通风设备厂家、风管生产线厂家排名、杭州风管加工厂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9fb651314430a" w:history="1">
      <w:r>
        <w:rPr>
          <w:rStyle w:val="Hyperlink"/>
        </w:rPr>
        <w:t>2025-2031年中国风管生产线行业市场研究及前景分析报告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engGuanShengChanXianShiChangQianJing.html" TargetMode="External" Id="Rdc7b54cbe176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engGuanShengChanXianShiChangQianJing.html" TargetMode="External" Id="Re339fb651314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2024-12-14T05:20:00Z</dcterms:created>
  <dcterms:modified xsi:type="dcterms:W3CDTF">2024-12-14T06:20:00Z</dcterms:modified>
  <dc:subject>2025-2031年中国风管生产线行业市场研究及前景分析报告</dc:subject>
  <dc:title>2025-2031年中国风管生产线行业市场研究及前景分析报告</dc:title>
  <cp:keywords>2025-2031年中国风管生产线行业市场研究及前景分析报告</cp:keywords>
  <dc:description>2025-2031年中国风管生产线行业市场研究及前景分析报告</dc:description>
</cp:coreProperties>
</file>