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3f3ef60e447ea" w:history="1">
              <w:r>
                <w:rPr>
                  <w:rStyle w:val="Hyperlink"/>
                </w:rPr>
                <w:t>2026-2032年中国半导体阀件行业研究及市场前景分析报告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3f3ef60e447ea" w:history="1">
              <w:r>
                <w:rPr>
                  <w:rStyle w:val="Hyperlink"/>
                </w:rPr>
                <w:t>2026-2032年中国半导体阀件行业研究及市场前景分析报告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3f3ef60e447ea" w:history="1">
                <w:r>
                  <w:rPr>
                    <w:rStyle w:val="Hyperlink"/>
                  </w:rPr>
                  <w:t>https://www.20087.com/2/31/BanDaoTiFaJianFaZhanQianJing.html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半导体阀件是超纯流体控制系统中的关键部件，用于精确启闭或调节高纯气体、化学品在晶圆制造工艺中的流动，要求零颗粒脱落、超高洁净度（Class 1或更高）、耐强腐蚀及百万次以上循环寿命。当前高端产品采用全金属密封（如波纹管阀）、电解抛光内表面及氦质谱检漏验证，主流材质为316L不锈钢、哈氏合金或高纯铝。国内企业在普通工业阀门领域具备基础，但在半导体级阀件的材料纯度控制、微泄漏检测及符合SEMI标准方面，与美日德厂商差距显著，核心市场高度依赖进口。</w:t>
      </w:r>
      <w:r>
        <w:rPr>
          <w:rFonts w:hint="eastAsia"/>
        </w:rPr>
        <w:br/>
      </w:r>
      <w:r>
        <w:rPr>
          <w:rFonts w:hint="eastAsia"/>
        </w:rPr>
        <w:t>　　未来，半导体阀件将向更高洁净度、智能诊断与新材料体系演进。增材制造技术可实现内部流道无焊缝一体化成形，消除死角；嵌入式MEMS压力/流量传感器将支持实时状态监控与预测性维护。在先进制程推动下，适用于EUV清洗、原子层沉积（ALD）等新工艺的耐氟、耐等离子体阀件需求激增。材料方面，高纯钽、镍基超合金及陶瓷复合结构将拓展应用边界。标准层面，SEMI F31/F57将强化颗粒释放与金属析出测试要求。长远看，半导体阀件作为晶圆厂“隐形守门人”，其性能将直接决定良率天花板与国产装备自主可控进程。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3f3ef60e447ea" w:history="1">
        <w:r>
          <w:rPr>
            <w:rStyle w:val="Hyperlink"/>
          </w:rPr>
          <w:t>2026-2032年中国半导体阀件行业研究及市场前景分析报告</w:t>
        </w:r>
      </w:hyperlink>
      <w:r>
        <w:rPr>
          <w:rFonts w:hint="eastAsia"/>
        </w:rPr>
        <w:t>》基于国家统计局及相关协会的详实数据，系统分析了半导体阀件行业的市场规模、重点企业表现、产业链结构、竞争格局及价格动态。报告内容严谨、数据详实，结合丰富图表，全面呈现半导体阀件行业现状与未来发展趋势。通过对半导体阀件技术现状、SWOT分析及市场前景的解读，报告为半导体阀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半导体阀件市场概述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按照不同产品类型，半导体阀件主要可以分为如下几个类别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中国不同产品类型半导体阀件增长趋势2021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卫生级</w:t>
      </w:r>
      <w:r>
        <w:rPr>
          <w:rFonts w:hint="eastAsia"/>
        </w:rPr>
        <w:br/>
      </w:r>
      <w:r>
        <w:rPr>
          <w:rFonts w:hint="eastAsia"/>
        </w:rPr>
        <w:t>　　　　1.2.3 无菌级</w:t>
      </w:r>
      <w:r>
        <w:rPr>
          <w:rFonts w:hint="eastAsia"/>
        </w:rPr>
        <w:br/>
      </w:r>
      <w:r>
        <w:rPr>
          <w:rFonts w:hint="eastAsia"/>
        </w:rPr>
        <w:t>　　　　1.2.4 超高纯度级</w:t>
      </w:r>
      <w:r>
        <w:rPr>
          <w:rFonts w:hint="eastAsia"/>
        </w:rPr>
        <w:br/>
      </w:r>
      <w:r>
        <w:rPr>
          <w:rFonts w:hint="eastAsia"/>
        </w:rPr>
        <w:t>　　1.3 从不同应用，半导体阀件主要包括如下几个方面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中国不同应用半导体阀件增长趋势2021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半导体清洗设备</w:t>
      </w:r>
      <w:r>
        <w:rPr>
          <w:rFonts w:hint="eastAsia"/>
        </w:rPr>
        <w:br/>
      </w:r>
      <w:r>
        <w:rPr>
          <w:rFonts w:hint="eastAsia"/>
        </w:rPr>
        <w:t>　　　　1.3.3 半导体蚀刻设备</w:t>
      </w:r>
      <w:r>
        <w:rPr>
          <w:rFonts w:hint="eastAsia"/>
        </w:rPr>
        <w:br/>
      </w:r>
      <w:r>
        <w:rPr>
          <w:rFonts w:hint="eastAsia"/>
        </w:rPr>
        <w:t>　　　　1.3.4 CVD/ALD</w:t>
      </w:r>
      <w:r>
        <w:rPr>
          <w:rFonts w:hint="eastAsia"/>
        </w:rPr>
        <w:br/>
      </w:r>
      <w:r>
        <w:rPr>
          <w:rFonts w:hint="eastAsia"/>
        </w:rPr>
        <w:t>　　　　1.3.5 PVD</w:t>
      </w:r>
      <w:r>
        <w:rPr>
          <w:rFonts w:hint="eastAsia"/>
        </w:rPr>
        <w:br/>
      </w:r>
      <w:r>
        <w:rPr>
          <w:rFonts w:hint="eastAsia"/>
        </w:rPr>
        <w:t>　　　　1.3.6 离子注入设备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中国半导体阀件发展现状及未来趋势（2021-2032）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中国市场半导体阀件收入及增长率（2021-2032）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中国市场半导体阀件销量及增长率（2021-2032）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中国市场主要半导体阀件厂商分析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中国市场主要厂商半导体阀件销量及市场占有率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中国市场主要厂商半导体阀件销量（2021-2026）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中国市场主要厂商半导体阀件销量市场份额（2021-2026）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中国市场主要厂商半导体阀件收入及市场占有率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中国市场主要厂商半导体阀件收入（2021-2026）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中国市场主要厂商半导体阀件收入市场份额（2021-2026）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2025年中国市场主要厂商半导体阀件收入排名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中国市场主要厂商半导体阀件价格（2021-2026）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中国市场主要厂商半导体阀件总部及产地分布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中国市场主要厂商成立时间及半导体阀件商业化日期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中国市场主要厂商半导体阀件产品类型及应用</w:t>
      </w:r>
      <w:r>
        <w:rPr>
          <w:rFonts w:hint="eastAsia"/>
        </w:rPr>
        <w:br/>
      </w:r>
      <w:r>
        <w:rPr>
          <w:rFonts w:hint="eastAsia"/>
        </w:rPr>
        <w:t>　　2.7 半导体阀件行业集中度、竞争程度分析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半导体阀件行业集中度分析：2025年中国Top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中国市场半导体阀件第一梯队、第二梯队和第三梯队厂商（品牌）及2025年市场份额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重点企业（21）在中国市场半导体阀件销量、收入、价格及毛利率（2021-2026）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重点企业（22）在中国市场半导体阀件销量、收入、价格及毛利率（2021-2026）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重点企业（23）在中国市场半导体阀件销量、收入、价格及毛利率（2021-2026）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重点企业（24）在中国市场半导体阀件销量、收入、价格及毛利率（2021-2026）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重点企业（25）在中国市场半导体阀件销量、收入、价格及毛利率（2021-2026）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不同产品类型半导体阀件分析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中国市场不同产品类型半导体阀件销量（2021-2032）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中国市场不同产品类型半导体阀件销量及市场份额（2021-2026）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中国市场不同产品类型半导体阀件销量预测（2027-2032）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中国市场不同产品类型半导体阀件规模（2021-2032）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中国市场不同产品类型半导体阀件规模及市场份额（2021-2026）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中国市场不同产品类型半导体阀件规模预测（2027-2032）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中国市场不同产品类型半导体阀件价格走势（2021-2032）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不同应用半导体阀件分析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中国市场不同应用半导体阀件销量（2021-2032）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中国市场不同应用半导体阀件销量及市场份额（2021-2026）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中国市场不同应用半导体阀件销量预测（2027-2032）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中国市场不同应用半导体阀件规模（2021-2032）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中国市场不同应用半导体阀件规模及市场份额（2021-2026）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中国市场不同应用半导体阀件规模预测（2027-2032）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中国市场不同应用半导体阀件价格走势（2021-2032）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半导体阀件行业发展分析---发展趋势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半导体阀件行业发展分析---厂商壁垒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半导体阀件行业发展分析---驱动因素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半导体阀件行业发展分析---制约因素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半导体阀件中国企业SWOT分析</w:t>
      </w:r>
      <w:r>
        <w:rPr>
          <w:rFonts w:hint="eastAsia"/>
        </w:rPr>
        <w:br/>
      </w:r>
      <w:r>
        <w:rPr>
          <w:rFonts w:hint="eastAsia"/>
        </w:rPr>
        <w:t>　　6.6 半导体阀件行业发展分析---行业政策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半导体阀件行业产业链简介</w:t>
      </w:r>
      <w:r>
        <w:rPr>
          <w:rFonts w:hint="eastAsia"/>
        </w:rPr>
        <w:br/>
      </w:r>
      <w:r>
        <w:rPr>
          <w:rFonts w:hint="eastAsia"/>
        </w:rPr>
        <w:t>　　7.2 半导体阀件产业链分析-上游</w:t>
      </w:r>
      <w:r>
        <w:rPr>
          <w:rFonts w:hint="eastAsia"/>
        </w:rPr>
        <w:br/>
      </w:r>
      <w:r>
        <w:rPr>
          <w:rFonts w:hint="eastAsia"/>
        </w:rPr>
        <w:t>　　7.3 半导体阀件产业链分析-中游</w:t>
      </w:r>
      <w:r>
        <w:rPr>
          <w:rFonts w:hint="eastAsia"/>
        </w:rPr>
        <w:br/>
      </w:r>
      <w:r>
        <w:rPr>
          <w:rFonts w:hint="eastAsia"/>
        </w:rPr>
        <w:t>　　7.4 半导体阀件产业链分析-下游</w:t>
      </w:r>
      <w:r>
        <w:rPr>
          <w:rFonts w:hint="eastAsia"/>
        </w:rPr>
        <w:br/>
      </w:r>
      <w:r>
        <w:rPr>
          <w:rFonts w:hint="eastAsia"/>
        </w:rPr>
        <w:t>　　7.5 半导体阀件行业采购模式</w:t>
      </w:r>
      <w:r>
        <w:rPr>
          <w:rFonts w:hint="eastAsia"/>
        </w:rPr>
        <w:br/>
      </w:r>
      <w:r>
        <w:rPr>
          <w:rFonts w:hint="eastAsia"/>
        </w:rPr>
        <w:t>　　7.6 半导体阀件行业生产模式</w:t>
      </w:r>
      <w:r>
        <w:rPr>
          <w:rFonts w:hint="eastAsia"/>
        </w:rPr>
        <w:br/>
      </w:r>
      <w:r>
        <w:rPr>
          <w:rFonts w:hint="eastAsia"/>
        </w:rPr>
        <w:t>　　7.7 半导体阀件行业销售模式及销售渠道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中国本土半导体阀件产能、产量分析</w:t>
      </w:r>
      <w:r>
        <w:rPr>
          <w:rFonts w:hint="eastAsia"/>
        </w:rPr>
        <w:br/>
      </w:r>
      <w:r>
        <w:rPr>
          <w:rFonts w:hint="eastAsia"/>
        </w:rPr>
        <w:t>　　8.1 中国半导体阀件供需现状及预测（2021-2032）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中国半导体阀件产能、产量、产能利用率及发展趋势（2021-2032）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中国半导体阀件产量、市场需求量及发展趋势（2021-2032）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中国半导体阀件进出口分析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中国市场半导体阀件主要进口来源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中国市场半导体阀件主要出口目的地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不同产品类型半导体阀件市场规模2021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不同应用半导体阀件市场规模2021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中国市场主要厂商半导体阀件销量（2021-2026）&amp;（件）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中国市场主要厂商半导体阀件销量市场份额（2021-2026）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中国市场主要厂商半导体阀件收入（2021-2026）&amp;（万元）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中国市场主要厂商半导体阀件收入份额（2021-2026）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2025年中国主要生产商半导体阀件收入排名（万元）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中国市场主要厂商半导体阀件价格（2021-2026）&amp;（元/件）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中国市场主要厂商半导体阀件总部及产地分布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中国市场主要厂商成立时间及半导体阀件商业化日期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中国市场主要厂商半导体阀件产品类型及应用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2025年中国市场半导体阀件主要厂商市场地位（第一梯队、第二梯队和第三梯队）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半导体阀件市场投资、并购等现状分析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半导体阀件销量（件）、收入（万元）、价格（元/件）及毛利率（2021-2026）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半导体阀件销量（件）、收入（万元）、价格（元/件）及毛利率（2021-2026）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半导体阀件销量（件）、收入（万元）、价格（元/件）及毛利率（2021-2026）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半导体阀件销量（件）、收入（万元）、价格（元/件）及毛利率（2021-2026）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半导体阀件销量（件）、收入（万元）、价格（元/件）及毛利率（2021-2026）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半导体阀件销量（件）、收入（万元）、价格（元/件）及毛利率（2021-2026）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半导体阀件销量（件）、收入（万元）、价格（元/件）及毛利率（2021-2026）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半导体阀件销量（件）、收入（万元）、价格（元/件）及毛利率（2021-2026）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半导体阀件销量（件）、收入（万元）、价格（元/件）及毛利率（2021-2026）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半导体阀件销量（件）、收入（万元）、价格（元/件）及毛利率（2021-2026）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半导体阀件销量（件）、收入（万元）、价格（元/件）及毛利率（2021-2026）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半导体阀件销量（件）、收入（万元）、价格（元/件）及毛利率（2021-2026）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半导体阀件销量（件）、收入（万元）、价格（元/件）及毛利率（2021-2026）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半导体阀件销量（件）、收入（万元）、价格（元/件）及毛利率（2021-2026）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半导体阀件销量（件）、收入（万元）、价格（元/件）及毛利率（2021-2026）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半导体阀件销量（件）、收入（万元）、价格（元/件）及毛利率（2021-2026）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半导体阀件销量（件）、收入（万元）、价格（元/件）及毛利率（2021-2026）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半导体阀件销量（件）、收入（万元）、价格（元/件）及毛利率（2021-2026）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半导体阀件销量（件）、收入（万元）、价格（元/件）及毛利率（2021-2026）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半导体阀件销量（件）、收入（万元）、价格（元/件）及毛利率（2021-2026）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半导体阀件销量（件）、收入（万元）、价格（元/件）及毛利率（2021-2026）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半导体阀件销量（件）、收入（万元）、价格（元/件）及毛利率（2021-2026）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半导体阀件销量（件）、收入（万元）、价格（元/件）及毛利率（2021-2026）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半导体阀件销量（件）、收入（万元）、价格（元/件）及毛利率（2021-2026）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半导体阀件生产基地、总部、竞争对手及市场地位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半导体阀件产品规格、参数及市场应用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半导体阀件销量（件）、收入（万元）、价格（元/件）及毛利率（2021-2026）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中国市场不同产品类型半导体阀件销量（2021-2026）&amp;（件）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中国市场不同产品类型半导体阀件销量市场份额（2021-2026）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中国市场不同产品类型半导体阀件销量预测（2027-2032）&amp;（件）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中国市场不同产品类型半导体阀件销量市场份额预测（2027-2032）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中国市场不同产品类型半导体阀件规模（2021-2026）&amp;（万元）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中国市场不同产品类型半导体阀件规模市场份额（2021-2026）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中国市场不同产品类型半导体阀件规模预测（2027-2032）&amp;（万元）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中国市场不同产品类型半导体阀件规模市场份额预测（2027-2032）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中国市场不同应用半导体阀件销量（2021-2026）&amp;（件）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148： 中国市场不同应用半导体阀件销量市场份额（2021-2026）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中国市场不同应用半导体阀件销量预测（2027-2032）&amp;（件）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中国市场不同应用半导体阀件销量市场份额预测（2027-2032）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中国市场不同应用半导体阀件规模（2021-2026）&amp;（万元）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中国市场不同应用半导体阀件规模市场份额（2021-2026）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中国市场不同应用半导体阀件规模预测（2027-2032）&amp;（万元）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中国市场不同应用半导体阀件规模市场份额预测（2027-2032）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半导体阀件行业发展分析---发展趋势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半导体阀件行业发展分析---厂商壁垒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半导体阀件行业发展分析---驱动因素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半导体阀件行业发展分析---制约因素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半导体阀件行业相关重点政策一览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半导体阀件行业供应链分析</w:t>
      </w:r>
      <w:r>
        <w:rPr>
          <w:rFonts w:hint="eastAsia"/>
        </w:rPr>
        <w:br/>
      </w:r>
      <w:r>
        <w:rPr>
          <w:rFonts w:hint="eastAsia"/>
        </w:rPr>
        <w:t>　　表 161： 半导体阀件上游原料供应商</w:t>
      </w:r>
      <w:r>
        <w:rPr>
          <w:rFonts w:hint="eastAsia"/>
        </w:rPr>
        <w:br/>
      </w:r>
      <w:r>
        <w:rPr>
          <w:rFonts w:hint="eastAsia"/>
        </w:rPr>
        <w:t>　　表 162： 半导体阀件行业主要下游客户</w:t>
      </w:r>
      <w:r>
        <w:rPr>
          <w:rFonts w:hint="eastAsia"/>
        </w:rPr>
        <w:br/>
      </w:r>
      <w:r>
        <w:rPr>
          <w:rFonts w:hint="eastAsia"/>
        </w:rPr>
        <w:t>　　表 163： 半导体阀件典型经销商</w:t>
      </w:r>
      <w:r>
        <w:rPr>
          <w:rFonts w:hint="eastAsia"/>
        </w:rPr>
        <w:br/>
      </w:r>
      <w:r>
        <w:rPr>
          <w:rFonts w:hint="eastAsia"/>
        </w:rPr>
        <w:t>　　表 164： 中国半导体阀件产量、销量、进口量及出口量（2021-2026）&amp;（件）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165： 中国半导体阀件产量、销量、进口量及出口量预测（2027-2032）&amp;（件）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166： 中国市场半导体阀件主要进口来源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中国市场半导体阀件主要出口目的地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半导体阀件产品图片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中国不同产品类型半导体阀件市场规模市场份额2025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卫生级产品图片</w:t>
      </w:r>
      <w:r>
        <w:rPr>
          <w:rFonts w:hint="eastAsia"/>
        </w:rPr>
        <w:br/>
      </w:r>
      <w:r>
        <w:rPr>
          <w:rFonts w:hint="eastAsia"/>
        </w:rPr>
        <w:t>　　图 4： 无菌级产品图片</w:t>
      </w:r>
      <w:r>
        <w:rPr>
          <w:rFonts w:hint="eastAsia"/>
        </w:rPr>
        <w:br/>
      </w:r>
      <w:r>
        <w:rPr>
          <w:rFonts w:hint="eastAsia"/>
        </w:rPr>
        <w:t>　　图 5： 超高纯度级产品图片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中国不同应用半导体阀件市场份额2025 &amp; 2032</w:t>
      </w:r>
      <w:r>
        <w:rPr>
          <w:rFonts w:hint="eastAsia"/>
        </w:rPr>
        <w:br/>
      </w:r>
      <w:r>
        <w:rPr>
          <w:rFonts w:hint="eastAsia"/>
        </w:rPr>
        <w:t>　　图 7： 半导体清洗设备</w:t>
      </w:r>
      <w:r>
        <w:rPr>
          <w:rFonts w:hint="eastAsia"/>
        </w:rPr>
        <w:br/>
      </w:r>
      <w:r>
        <w:rPr>
          <w:rFonts w:hint="eastAsia"/>
        </w:rPr>
        <w:t>　　图 8： 半导体蚀刻设备</w:t>
      </w:r>
      <w:r>
        <w:rPr>
          <w:rFonts w:hint="eastAsia"/>
        </w:rPr>
        <w:br/>
      </w:r>
      <w:r>
        <w:rPr>
          <w:rFonts w:hint="eastAsia"/>
        </w:rPr>
        <w:t>　　图 9： CVD/ALD</w:t>
      </w:r>
      <w:r>
        <w:rPr>
          <w:rFonts w:hint="eastAsia"/>
        </w:rPr>
        <w:br/>
      </w:r>
      <w:r>
        <w:rPr>
          <w:rFonts w:hint="eastAsia"/>
        </w:rPr>
        <w:t>　　图 10： PVD</w:t>
      </w:r>
      <w:r>
        <w:rPr>
          <w:rFonts w:hint="eastAsia"/>
        </w:rPr>
        <w:br/>
      </w:r>
      <w:r>
        <w:rPr>
          <w:rFonts w:hint="eastAsia"/>
        </w:rPr>
        <w:t>　　图 11： 离子注入设备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中国市场半导体阀件市场规模，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中国市场半导体阀件收入及增长率（2021-2032）&amp;（万元）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中国市场半导体阀件销量及增长率（2021-2032）&amp;（件）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2025年中国市场主要厂商半导体阀件销量市场份额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2025年中国市场主要厂商半导体阀件收入市场份额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2025年中国市场前五大厂商半导体阀件市场份额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2025年中国市场半导体阀件第一梯队、第二梯队和第三梯队厂商（品牌）及市场份额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中国市场不同产品类型半导体阀件价格走势（2021-2032）&amp;（元/件）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中国市场不同应用半导体阀件价格走势（2021-2032）&amp;（元/件）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半导体阀件中国企业SWOT分析</w:t>
      </w:r>
      <w:r>
        <w:rPr>
          <w:rFonts w:hint="eastAsia"/>
        </w:rPr>
        <w:br/>
      </w:r>
      <w:r>
        <w:rPr>
          <w:rFonts w:hint="eastAsia"/>
        </w:rPr>
        <w:t>　　图 23： 半导体阀件产业链</w:t>
      </w:r>
      <w:r>
        <w:rPr>
          <w:rFonts w:hint="eastAsia"/>
        </w:rPr>
        <w:br/>
      </w:r>
      <w:r>
        <w:rPr>
          <w:rFonts w:hint="eastAsia"/>
        </w:rPr>
        <w:t>　　图 24： 半导体阀件行业采购模式分析</w:t>
      </w:r>
      <w:r>
        <w:rPr>
          <w:rFonts w:hint="eastAsia"/>
        </w:rPr>
        <w:br/>
      </w:r>
      <w:r>
        <w:rPr>
          <w:rFonts w:hint="eastAsia"/>
        </w:rPr>
        <w:t>　　图 25： 半导体阀件行业生产模式分析</w:t>
      </w:r>
      <w:r>
        <w:rPr>
          <w:rFonts w:hint="eastAsia"/>
        </w:rPr>
        <w:br/>
      </w:r>
      <w:r>
        <w:rPr>
          <w:rFonts w:hint="eastAsia"/>
        </w:rPr>
        <w:t>　　图 26： 半导体阀件行业销售模式分析</w:t>
      </w:r>
      <w:r>
        <w:rPr>
          <w:rFonts w:hint="eastAsia"/>
        </w:rPr>
        <w:br/>
      </w:r>
      <w:r>
        <w:rPr>
          <w:rFonts w:hint="eastAsia"/>
        </w:rPr>
        <w:t>　　图 27： 中国半导体阀件产能、产量、产能利用率及发展趋势（2021-2032）&amp;（件）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中国半导体阀件产量、市场需求量及发展趋势（2021-2032）&amp;（件）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3f3ef60e447ea" w:history="1">
        <w:r>
          <w:rPr>
            <w:rStyle w:val="Hyperlink"/>
          </w:rPr>
          <w:t>2026-2032年中国半导体阀件行业研究及市场前景分析报告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3f3ef60e447ea" w:history="1">
        <w:r>
          <w:rPr>
            <w:rStyle w:val="Hyperlink"/>
          </w:rPr>
          <w:t>https://www.20087.com/2/31/BanDaoTiFaJianFaZhanQianJing.html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热点：半导体阀门、半导体阀门属于哪类、阀门在半导体超洁净应用、半导体管道配件图示大全、半导体shuttle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52e79d3564208" w:history="1">
      <w:r>
        <w:rPr>
          <w:rStyle w:val="Hyperlink"/>
        </w:rPr>
        <w:t>2026-2032年中国半导体阀件行业研究及市场前景分析报告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BanDaoTiFaJianFaZhanQianJing.html" TargetMode="External" Id="Rd863f3ef60e4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BanDaoTiFaJianFaZhanQianJing.html" TargetMode="External" Id="R89a52e79d356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2026-01-20T05:51:45Z</dcterms:created>
  <dcterms:modified xsi:type="dcterms:W3CDTF">2026-01-20T06:51:45Z</dcterms:modified>
  <dc:subject>2026-2032年中国半导体阀件行业研究及市场前景分析报告</dc:subject>
  <dc:title>2026-2032年中国半导体阀件行业研究及市场前景分析报告</dc:title>
  <cp:keywords>2026-2032年中国半导体阀件行业研究及市场前景分析报告</cp:keywords>
  <dc:description>2026-2032年中国半导体阀件行业研究及市场前景分析报告</dc:description>
</cp:coreProperties>
</file>