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180963ca34f57" w:history="1">
              <w:r>
                <w:rPr>
                  <w:rStyle w:val="Hyperlink"/>
                </w:rPr>
                <w:t>2025-2031年中国下灰车市场调研及发展趋势预测报告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180963ca34f57" w:history="1">
              <w:r>
                <w:rPr>
                  <w:rStyle w:val="Hyperlink"/>
                </w:rPr>
                <w:t>2025-2031年中国下灰车市场调研及发展趋势预测报告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180963ca34f57" w:history="1">
                <w:r>
                  <w:rPr>
                    <w:rStyle w:val="Hyperlink"/>
                  </w:rPr>
                  <w:t>https://www.20087.com/3/A1/XiaHuiCheShiChangQianJing.html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灰车是一种专用于混凝土和砂浆运输及卸载的工程车辆，广泛应用于建筑工地和道路施工。目前，随着基础设施建设的快速发展，对下灰车的效率和可靠性提出了更高要求。技术升级，如大容量罐体、高效搅拌系统和自动卸料装置，提高了下灰车的作业能力和材料处理速度。同时，环保法规的趋严促使下灰车采用更清洁的动力源，如电动和天然气驱动，减少尾气排放和噪音污染。</w:t>
      </w:r>
      <w:r>
        <w:rPr>
          <w:rFonts w:hint="eastAsia"/>
        </w:rPr>
        <w:br/>
      </w:r>
      <w:r>
        <w:rPr>
          <w:rFonts w:hint="eastAsia"/>
        </w:rPr>
        <w:t>　　未来，下灰车的发展将更加注重智能化和环保性。通过集成远程监控和自动驾驶技术，实现车辆的智能调度和无人化作业，提高施工效率和安全性。同时，随着绿色建材和可持续建筑理念的推广，下灰车将探索在新型材料如预拌干混砂浆、环保混凝土的运输和应用中，优化搅拌和卸料工艺，减少材料浪费和环境污染。此外，模块化和可扩展设计将成为趋势，允许根据具体项目需求快速配置和调整车辆功能，满足多样化施工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180963ca34f57" w:history="1">
        <w:r>
          <w:rPr>
            <w:rStyle w:val="Hyperlink"/>
          </w:rPr>
          <w:t>2025-2031年中国下灰车市场调研及发展趋势预测报告</w:t>
        </w:r>
      </w:hyperlink>
      <w:r>
        <w:rPr>
          <w:rFonts w:hint="eastAsia"/>
        </w:rPr>
        <w:t>》基于科学的市场调研与数据分析，全面解析了下灰车行业的市场规模、市场需求及发展现状。报告深入探讨了下灰车产业链结构、细分市场特点及技术发展方向，并结合宏观经济环境与消费者需求变化，对下灰车行业前景与未来趋势进行了科学预测，揭示了潜在增长空间。通过对下灰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下灰车产业相关概述</w:t>
      </w:r>
      <w:r>
        <w:rPr>
          <w:rFonts w:hint="eastAsia"/>
        </w:rPr>
        <w:br/>
      </w:r>
      <w:r>
        <w:rPr>
          <w:rFonts w:hint="eastAsia"/>
        </w:rPr>
        <w:t>　　第一节 下灰车行业定义</w:t>
      </w:r>
      <w:r>
        <w:rPr>
          <w:rFonts w:hint="eastAsia"/>
        </w:rPr>
        <w:br/>
      </w:r>
      <w:r>
        <w:rPr>
          <w:rFonts w:hint="eastAsia"/>
        </w:rPr>
        <w:t>　　第二节 下灰车产业链分析</w:t>
      </w:r>
      <w:r>
        <w:rPr>
          <w:rFonts w:hint="eastAsia"/>
        </w:rPr>
        <w:br/>
      </w:r>
      <w:r>
        <w:rPr>
          <w:rFonts w:hint="eastAsia"/>
        </w:rPr>
        <w:t>　　第三节 下灰车其它相关产业概述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2020-2025年全球下灰车产业运行状况透析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2020-2025年全球下灰车产业发展总况</w:t>
      </w:r>
      <w:r>
        <w:rPr>
          <w:rFonts w:hint="eastAsia"/>
        </w:rPr>
        <w:br/>
      </w:r>
      <w:r>
        <w:rPr>
          <w:rFonts w:hint="eastAsia"/>
        </w:rPr>
        <w:t>　　　　一、全球下灰车技术分析</w:t>
      </w:r>
      <w:r>
        <w:rPr>
          <w:rFonts w:hint="eastAsia"/>
        </w:rPr>
        <w:br/>
      </w:r>
      <w:r>
        <w:rPr>
          <w:rFonts w:hint="eastAsia"/>
        </w:rPr>
        <w:t>　　　　二、国外下灰车的发展概况</w:t>
      </w:r>
      <w:r>
        <w:rPr>
          <w:rFonts w:hint="eastAsia"/>
        </w:rPr>
        <w:br/>
      </w:r>
      <w:r>
        <w:rPr>
          <w:rFonts w:hint="eastAsia"/>
        </w:rPr>
        <w:t>　　　　三、国外下灰车的现状和发展历程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2020-2025年全球下灰车主要国家、地区运行分析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2025-2031年全球下灰车产业发展趋势分析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2020-2025年中国下灰车行业市场发展环境分析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下灰车行业经济环境分析</w:t>
      </w:r>
      <w:r>
        <w:rPr>
          <w:rFonts w:hint="eastAsia"/>
        </w:rPr>
        <w:br/>
      </w:r>
      <w:r>
        <w:rPr>
          <w:rFonts w:hint="eastAsia"/>
        </w:rPr>
        <w:t>　　第二节 下灰车行业政策环境分析</w:t>
      </w:r>
      <w:r>
        <w:rPr>
          <w:rFonts w:hint="eastAsia"/>
        </w:rPr>
        <w:br/>
      </w:r>
      <w:r>
        <w:rPr>
          <w:rFonts w:hint="eastAsia"/>
        </w:rPr>
        <w:t>　　第三节 下灰车行业社会环境分析</w:t>
      </w:r>
      <w:r>
        <w:rPr>
          <w:rFonts w:hint="eastAsia"/>
        </w:rPr>
        <w:br/>
      </w:r>
      <w:r>
        <w:rPr>
          <w:rFonts w:hint="eastAsia"/>
        </w:rPr>
        <w:t>　　第四节 下灰车行业技术环境分析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2020-2025年中国下灰车产业运行状况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2020-2025年中国下灰车产业发展概述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2024-2025年中国下灰车产业运行动态分析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2020-2025年中国下灰车产业发展存在问题与对策建议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一、中国下灰车产业存在的问题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二、规范下灰车行业发展的措施</w:t>
      </w:r>
      <w:r>
        <w:rPr>
          <w:rFonts w:hint="eastAsia"/>
        </w:rPr>
        <w:br/>
      </w:r>
      <w:r>
        <w:rPr>
          <w:rFonts w:hint="eastAsia"/>
        </w:rPr>
        <w:t>　　　　三、下灰车行业发展的建议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2020-2025年中国下灰车市场运行动态分析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2020-2025年中国下灰车行业发展综述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2020-2025年中国下灰车主要企业竞争状况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2020-2025年中国下灰车行业主要数据分析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2020-2025年中国下灰车行业规模分析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2025年中国下灰车行业结构分析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2020-2025年中国下灰车行业产值分析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2020-2025年中国下灰车行业成本费用分析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2020-2025年中国下灰车行业盈利能力分析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中国下灰车产业进出口数据分析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2020-2025年中国下灰车产业市场竞争格局分析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2020-2025年中国下灰车产业竞争现状分析</w:t>
      </w:r>
      <w:r>
        <w:rPr>
          <w:rFonts w:hint="eastAsia"/>
        </w:rPr>
        <w:br/>
      </w:r>
      <w:r>
        <w:rPr>
          <w:rFonts w:hint="eastAsia"/>
        </w:rPr>
        <w:t>　　　　一、下灰车中外竞争力对比分析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二、下灰车技术竞争分析</w:t>
      </w:r>
      <w:r>
        <w:rPr>
          <w:rFonts w:hint="eastAsia"/>
        </w:rPr>
        <w:br/>
      </w:r>
      <w:r>
        <w:rPr>
          <w:rFonts w:hint="eastAsia"/>
        </w:rPr>
        <w:t>　　　　三、下灰车品牌竞争分析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2025年中国下灰车产业集中度分析</w:t>
      </w:r>
      <w:r>
        <w:rPr>
          <w:rFonts w:hint="eastAsia"/>
        </w:rPr>
        <w:br/>
      </w:r>
      <w:r>
        <w:rPr>
          <w:rFonts w:hint="eastAsia"/>
        </w:rPr>
        <w:t>　　　　一、下灰车生产企业集中分布</w:t>
      </w:r>
      <w:r>
        <w:rPr>
          <w:rFonts w:hint="eastAsia"/>
        </w:rPr>
        <w:br/>
      </w:r>
      <w:r>
        <w:rPr>
          <w:rFonts w:hint="eastAsia"/>
        </w:rPr>
        <w:t>　　　　二、下灰车市场集中度分析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2020-2025年中国下灰车企业提升竞争力策略分析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中国下灰车重点企业竞争力调研</w:t>
      </w:r>
      <w:r>
        <w:rPr>
          <w:rFonts w:hint="eastAsia"/>
        </w:rPr>
        <w:br/>
      </w:r>
      <w:r>
        <w:rPr>
          <w:rFonts w:hint="eastAsia"/>
        </w:rPr>
        <w:t>　　第一节 下灰车企业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下灰车企业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下灰车企业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下灰车企业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三、下灰车企业竞争优劣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下灰车企业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四、下灰车企业发展战略</w:t>
      </w:r>
      <w:r>
        <w:rPr>
          <w:rFonts w:hint="eastAsia"/>
        </w:rPr>
        <w:br/>
      </w:r>
      <w:r>
        <w:rPr>
          <w:rFonts w:hint="eastAsia"/>
        </w:rPr>
        <w:t>　　第六节 下灰车企业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二、下灰车企业经营状况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2025-2031年中国下灰车企业市场发展前景及趋势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下灰车行业企业发展战略分析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下灰车行业企业发展建议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中国下灰车产业发展趋势预测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中国下灰车产业发展优劣势分析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中国下灰车产业市场发展预测评估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2025-2031年中国下灰车产业发展趋势预测分析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2025-2031年中国下灰车产业发展前景分析</w:t>
      </w:r>
      <w:r>
        <w:rPr>
          <w:rFonts w:hint="eastAsia"/>
        </w:rPr>
        <w:br/>
      </w:r>
      <w:r>
        <w:rPr>
          <w:rFonts w:hint="eastAsia"/>
        </w:rPr>
        <w:t>　　　　一、下灰车技术发展方向分析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二、我国下灰车未来发展趋势</w:t>
      </w:r>
      <w:r>
        <w:rPr>
          <w:rFonts w:hint="eastAsia"/>
        </w:rPr>
        <w:br/>
      </w:r>
      <w:r>
        <w:rPr>
          <w:rFonts w:hint="eastAsia"/>
        </w:rPr>
        <w:t>　　　　三、下灰车市场未来需求特点分析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2025-2031年中国下灰车产业市场预测分析</w:t>
      </w:r>
      <w:r>
        <w:rPr>
          <w:rFonts w:hint="eastAsia"/>
        </w:rPr>
        <w:br/>
      </w:r>
      <w:r>
        <w:rPr>
          <w:rFonts w:hint="eastAsia"/>
        </w:rPr>
        <w:t>　　　　一、下灰车产业市场供给预测分析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二、下灰车需求预测分析</w:t>
      </w:r>
      <w:r>
        <w:rPr>
          <w:rFonts w:hint="eastAsia"/>
        </w:rPr>
        <w:br/>
      </w:r>
      <w:r>
        <w:rPr>
          <w:rFonts w:hint="eastAsia"/>
        </w:rPr>
        <w:t>　　　　三、下灰车进出口预测分析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下灰车产业研究结论及建议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下灰车行业历程</w:t>
      </w:r>
      <w:r>
        <w:rPr>
          <w:rFonts w:hint="eastAsia"/>
        </w:rPr>
        <w:br/>
      </w:r>
      <w:r>
        <w:rPr>
          <w:rFonts w:hint="eastAsia"/>
        </w:rPr>
        <w:t>　　图表 下灰车行业生命周期</w:t>
      </w:r>
      <w:r>
        <w:rPr>
          <w:rFonts w:hint="eastAsia"/>
        </w:rPr>
        <w:br/>
      </w:r>
      <w:r>
        <w:rPr>
          <w:rFonts w:hint="eastAsia"/>
        </w:rPr>
        <w:t>　　图表 下灰车行业产业链分析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2019-2024年中国下灰车行业市场规模及增长情况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2019-2024年下灰车行业市场容量分析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2019-2024年中国下灰车行业产能统计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2019-2024年中国下灰车行业产量及增长趋势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2019-2024年中国下灰车市场需求量及增速统计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2024年中国下灰车行业需求领域分布格局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2019-2024年中国下灰车行业销售收入分析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2019-2024年中国下灰车行业盈利情况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2019-2024年中国下灰车行业利润总额统计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2019-2024年中国下灰车进口数量分析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2019-2024年中国下灰车进口金额分析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2019-2024年中国下灰车出口数量分析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2019-2024年中国下灰车出口金额分析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2024年中国下灰车进口国家及地区分析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2024年中国下灰车出口国家及地区分析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2019-2024年中国下灰车行业企业数量情况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2019-2024年中国下灰车行业企业平均规模情况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2025-2031年中国下灰车市场需求量预测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2025-2031年中国下灰车行业供需平衡预测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2025-2031年中国下灰车市场容量预测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2025-2031年中国下灰车市场规模预测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2025-2031年中国下灰车市场前景分析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180963ca34f57" w:history="1">
        <w:r>
          <w:rPr>
            <w:rStyle w:val="Hyperlink"/>
          </w:rPr>
          <w:t>2025-2031年中国下灰车市场调研及发展趋势预测报告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180963ca34f57" w:history="1">
        <w:r>
          <w:rPr>
            <w:rStyle w:val="Hyperlink"/>
          </w:rPr>
          <w:t>https://www.20087.com/3/A1/XiaHuiCheShiChangQianJing.html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热点：油田下灰车厂家、下灰车是什么车、灰车叫什么名字、下灰车空压机、打灰车有多大的、下灰车是干啥的、油田打灰车、下灰车为什么叫下灰车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743b1c6c400c" w:history="1">
      <w:r>
        <w:rPr>
          <w:rStyle w:val="Hyperlink"/>
        </w:rPr>
        <w:t>2025-2031年中国下灰车市场调研及发展趋势预测报告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XiaHuiCheShiChangQianJing.html" TargetMode="External" Id="R51d180963ca3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XiaHuiCheShiChangQianJing.html" TargetMode="External" Id="Rbeaf743b1c6c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2025-04-30T23:15:00Z</dcterms:created>
  <dcterms:modified xsi:type="dcterms:W3CDTF">2025-05-01T00:15:00Z</dcterms:modified>
  <dc:subject>2025-2031年中国下灰车市场调研及发展趋势预测报告</dc:subject>
  <dc:title>2025-2031年中国下灰车市场调研及发展趋势预测报告</dc:title>
  <cp:keywords>2025-2031年中国下灰车市场调研及发展趋势预测报告</cp:keywords>
  <dc:description>2025-2031年中国下灰车市场调研及发展趋势预测报告</dc:description>
</cp:coreProperties>
</file>