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f90f808344144" w:history="1">
              <w:r>
                <w:rPr>
                  <w:rStyle w:val="Hyperlink"/>
                </w:rPr>
                <w:t>2025-2031年中国激光调阻机行业调研与趋势预测报告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f90f808344144" w:history="1">
              <w:r>
                <w:rPr>
                  <w:rStyle w:val="Hyperlink"/>
                </w:rPr>
                <w:t>2025-2031年中国激光调阻机行业调研与趋势预测报告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f90f808344144" w:history="1">
                <w:r>
                  <w:rPr>
                    <w:rStyle w:val="Hyperlink"/>
                  </w:rPr>
                  <w:t>https://www.20087.com/5/11/JiGuangDiaoZuJiHangYeFaZhanQuShi.html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调阻机是一种利用激光束精确调节电阻值的精密加工设备，广泛应用于半导体元器件、传感器、厚膜电路等领域的电阻微调。目前，随着电子信息技术的高速发展，对元器件精度、稳定性的要求不断提高，激光调阻机市场需求持续增长。技术方面，设备已实现自动化、智能化操作，具备高精度、高效率、一致性好的特点。市场上主流厂商不断研发出适应不同应用场景的专用机型，并通过模块化设计、软件升级等方式提升设备的灵活性与易用性。然而，激光调阻机市场也面临技术门槛较高、研发投入大、市场竞争激烈等问题。</w:t>
      </w:r>
      <w:r>
        <w:rPr>
          <w:rFonts w:hint="eastAsia"/>
        </w:rPr>
        <w:br/>
      </w:r>
      <w:r>
        <w:rPr>
          <w:rFonts w:hint="eastAsia"/>
        </w:rPr>
        <w:t>　　激光调阻机行业将沿着精密化、智能化、定制化路径深入发展。首先，随着微电子技术向纳米级迈进，对激光调阻机的精度、稳定性要求将进一步提升，推动设备制造商研发更高精度的激光光源、更先进的光学系统以及更精细的运动控制系统。其次，工业互联网、云计算、大数据等技术的应用将深化设备的智能化程度，实现远程监控、故障预警、自适应工艺优化等功能，提升整体生产效率与质量管理水平。此外，面对多元化的市场需求，激光调阻机厂商将加强与用户的合作，提供针对特定工艺、特定产品类型的定制化解决方案，以满足不同行业、不同客户的个性化需求。同时，随着新材料、新工艺的出现，激光调阻机需具备良好的兼容性和可扩展性，以应对未来技术变革带来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f90f808344144" w:history="1">
        <w:r>
          <w:rPr>
            <w:rStyle w:val="Hyperlink"/>
          </w:rPr>
          <w:t>2025-2031年中国激光调阻机行业调研与趋势预测报告</w:t>
        </w:r>
      </w:hyperlink>
      <w:r>
        <w:rPr>
          <w:rFonts w:hint="eastAsia"/>
        </w:rPr>
        <w:t>》基于国家统计局及相关协会的详实数据，系统分析了激光调阻机行业的市场规模、重点企业表现、产业链结构、竞争格局及价格动态。报告内容严谨、数据详实，结合丰富图表，全面呈现激光调阻机行业现状与未来发展趋势。通过对激光调阻机技术现状、SWOT分析及市场前景的解读，报告为激光调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激光调阻机行业界定</w:t>
      </w:r>
      <w:r>
        <w:rPr>
          <w:rFonts w:hint="eastAsia"/>
        </w:rPr>
        <w:br/>
      </w:r>
      <w:r>
        <w:rPr>
          <w:rFonts w:hint="eastAsia"/>
        </w:rPr>
        <w:t>　　第一节 激光调阻机行业定义</w:t>
      </w:r>
      <w:r>
        <w:rPr>
          <w:rFonts w:hint="eastAsia"/>
        </w:rPr>
        <w:br/>
      </w:r>
      <w:r>
        <w:rPr>
          <w:rFonts w:hint="eastAsia"/>
        </w:rPr>
        <w:t>　　第二节 激光调阻机行业特点分析</w:t>
      </w:r>
      <w:r>
        <w:rPr>
          <w:rFonts w:hint="eastAsia"/>
        </w:rPr>
        <w:br/>
      </w:r>
      <w:r>
        <w:rPr>
          <w:rFonts w:hint="eastAsia"/>
        </w:rPr>
        <w:t>　　第三节 激光调阻机产业链分析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2025年世界激光调阻机行业市场运行形势分析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2025年全球激光调阻机行业发展概况</w:t>
      </w:r>
      <w:r>
        <w:rPr>
          <w:rFonts w:hint="eastAsia"/>
        </w:rPr>
        <w:br/>
      </w:r>
      <w:r>
        <w:rPr>
          <w:rFonts w:hint="eastAsia"/>
        </w:rPr>
        <w:t>　　第二节 世界激光调阻机行业发展走势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二、全球激光调阻机行业市场分布情况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三、全球激光调阻机行业发展趋势分析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全球激光调阻机行业重点国家和区域分析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中国激光调阻机行业发展环境分析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2025年激光调阻机行业技术发展现状及趋势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当前我国激光调阻机技术发展现状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中外激光调阻机技术差距及产生差距的主要原因分析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提高我国激光调阻机技术的对策</w:t>
      </w:r>
      <w:r>
        <w:rPr>
          <w:rFonts w:hint="eastAsia"/>
        </w:rPr>
        <w:br/>
      </w:r>
      <w:r>
        <w:rPr>
          <w:rFonts w:hint="eastAsia"/>
        </w:rPr>
        <w:t>　　第四节 我国激光调阻机研发、设计发展趋势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中国激光调阻机发展现状调研</w:t>
      </w:r>
      <w:r>
        <w:rPr>
          <w:rFonts w:hint="eastAsia"/>
        </w:rPr>
        <w:br/>
      </w:r>
      <w:r>
        <w:rPr>
          <w:rFonts w:hint="eastAsia"/>
        </w:rPr>
        <w:t>　　第一节 中国激光调阻机市场现状分析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中国激光调阻机行业产量情况分析及预测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一、激光调阻机总体产能规模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三、2020-2025年中国激光调阻机产量统计</w:t>
      </w:r>
      <w:r>
        <w:rPr>
          <w:rFonts w:hint="eastAsia"/>
        </w:rPr>
        <w:br/>
      </w:r>
      <w:r>
        <w:rPr>
          <w:rFonts w:hint="eastAsia"/>
        </w:rPr>
        <w:t>　　　　二、激光调阻机生产区域分布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三、2025-2031年中国激光调阻机产量预测分析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中国激光调阻机市场需求分析及预测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一、中国激光调阻机市场需求特点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二、2020-2025年中国激光调阻机市场需求量统计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三、2025-2031年中国激光调阻机市场需求量预测分析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中国激光调阻机行业进出口情况分析预测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2020-2025年中国激光调阻机行业进出口情况分析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一、2020-2025年中国激光调阻机行业进口分析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二、2020-2025年中国激光调阻机行业出口分析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2025-2031年中国激光调阻机行业进出口情况预测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一、2025-2031年中国激光调阻机行业进口预测分析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二、2025-2031年中国激光调阻机行业出口预测分析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影响激光调阻机行业进出口变化的主要原因分析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2020-2025年中国激光调阻机行业重点地区调研分析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一、中国激光调阻机行业重点区域市场结构调研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二、**地区激光调阻机市场调研分析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三、**地区激光调阻机市场调研分析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四、**地区激光调阻机市场调研分析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五、**地区激光调阻机市场调研分析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六、**地区激光调阻机市场调研分析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激光调阻机行业竞争格局分析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激光调阻机行业集中度分析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一、激光调阻机市场集中度分析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二、激光调阻机企业集中度分析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三、激光调阻机区域集中度分析</w:t>
      </w:r>
      <w:r>
        <w:rPr>
          <w:rFonts w:hint="eastAsia"/>
        </w:rPr>
        <w:br/>
      </w:r>
      <w:r>
        <w:rPr>
          <w:rFonts w:hint="eastAsia"/>
        </w:rPr>
        <w:t>　　第二节 激光调阻机行业主要企业竞争力分析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激光调阻机行业竞争格局分析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一、2025年激光调阻机行业竞争分析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二、2025年中外激光调阻机产品竞争分析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三、2020-2025年我国激光调阻机市场竞争分析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四、2025-2031年国内主要激光调阻机企业动向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激光调阻机行业细分产品市场调研分析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激光调阻机行业上、下游市场分析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激光调阻机行业上游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激光调阻机行业下游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激光调阻机行业重点企业发展调研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激光调阻机重点企业（一）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激光调阻机重点企业（二）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激光调阻机重点企业（三）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激光调阻机重点企业（四）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激光调阻机重点企业（五）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激光调阻机重点企业（六）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激光调阻机企业管理策略建议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提高激光调阻机企业竞争力的策略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一、提高中国激光调阻机企业核心竞争力的对策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二、激光调阻机企业提升竞争力的主要方向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三、影响激光调阻机企业核心竞争力的因素及提升途径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四、提高激光调阻机企业竞争力的策略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对我国激光调阻机品牌的战略思考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一、激光调阻机实施品牌战略的意义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二、激光调阻机企业品牌的现状分析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三、我国激光调阻机企业的品牌战略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四、激光调阻机品牌战略管理的策略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2025-2031年中国激光调阻机行业前景与风险预测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2025年中国激光调阻机市场前景分析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2025-2031年中国激光调阻机发展趋势预测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2025-2031年中国激光调阻机行业投资特性分析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一、2025-2031年中国激光调阻机行业进入壁垒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二、2025-2031年中国激光调阻机行业盈利模式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三、2025-2031年中国激光调阻机行业盈利因素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2025-2031年中国激光调阻机行业投资机会分析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一、2025-2031年中国激光调阻机细分市场投资机会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二、2025-2031年中国激光调阻机行业区域市场投资潜力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2025-2031年中国激光调阻机行业投资风险分析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一、2025-2031年中国激光调阻机行业市场竞争风险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二、2025-2031年中国激光调阻机行业技术风险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三、2025-2031年中国激光调阻机行业政策风险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四、2025-2031年中国激光调阻机行业进入退出风险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激光调阻机行业研究结论</w:t>
      </w:r>
      <w:r>
        <w:rPr>
          <w:rFonts w:hint="eastAsia"/>
        </w:rPr>
        <w:br/>
      </w:r>
      <w:r>
        <w:rPr>
          <w:rFonts w:hint="eastAsia"/>
        </w:rPr>
        <w:t>　　第二节 激光调阻机行业投资价值评估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激光调阻机行业投资建议</w:t>
      </w:r>
      <w:r>
        <w:rPr>
          <w:rFonts w:hint="eastAsia"/>
        </w:rPr>
        <w:br/>
      </w:r>
      <w:r>
        <w:rPr>
          <w:rFonts w:hint="eastAsia"/>
        </w:rPr>
        <w:t>　　　　一、激光调阻机行业投资策略建议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二、激光调阻机行业投资方向建议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三、激光调阻机行业投资方式建议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激光调阻机行业历程</w:t>
      </w:r>
      <w:r>
        <w:rPr>
          <w:rFonts w:hint="eastAsia"/>
        </w:rPr>
        <w:br/>
      </w:r>
      <w:r>
        <w:rPr>
          <w:rFonts w:hint="eastAsia"/>
        </w:rPr>
        <w:t>　　图表 激光调阻机行业生命周期</w:t>
      </w:r>
      <w:r>
        <w:rPr>
          <w:rFonts w:hint="eastAsia"/>
        </w:rPr>
        <w:br/>
      </w:r>
      <w:r>
        <w:rPr>
          <w:rFonts w:hint="eastAsia"/>
        </w:rPr>
        <w:t>　　图表 激光调阻机行业产业链分析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2020-2025年激光调阻机行业市场容量分析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2020-2025年中国激光调阻机市场需求量及增速统计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2025年中国激光调阻机行业需求领域分布格局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2020-2025年中国激光调阻机进口数量分析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2020-2025年中国激光调阻机进口金额分析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2020-2025年中国激光调阻机出口数量分析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2020-2025年中国激光调阻机出口金额分析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2025年中国激光调阻机进口国家及地区分析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2025年中国激光调阻机出口国家及地区分析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2020-2025年中国激光调阻机行业企业平均规模情况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**地区激光调阻机市场规模及增长情况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**地区激光调阻机行业市场需求情况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**地区激光调阻机市场规模及增长情况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**地区激光调阻机行业市场需求情况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**地区激光调阻机市场规模及增长情况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**地区激光调阻机行业市场需求情况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**地区激光调阻机市场规模及增长情况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**地区激光调阻机行业市场需求情况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激光调阻机企业信息</w:t>
      </w:r>
      <w:r>
        <w:rPr>
          <w:rFonts w:hint="eastAsia"/>
        </w:rPr>
        <w:br/>
      </w:r>
      <w:r>
        <w:rPr>
          <w:rFonts w:hint="eastAsia"/>
        </w:rPr>
        <w:t>　　图表 激光调阻机企业经营情况分析</w:t>
      </w:r>
      <w:r>
        <w:rPr>
          <w:rFonts w:hint="eastAsia"/>
        </w:rPr>
        <w:br/>
      </w:r>
      <w:r>
        <w:rPr>
          <w:rFonts w:hint="eastAsia"/>
        </w:rPr>
        <w:t>　　图表 激光调阻机重点企业（三）主要经济指标情况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激光调阻机重点企业（三）成长能力情况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2025-2031年中国激光调阻机行业产能预测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2025-2031年中国激光调阻机行业产量预测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2025-2031年中国激光调阻机市场需求量预测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2025-2031年中国激光调阻机行业供需平衡预测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2025-2031年中国激光调阻机行业市场容量预测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2025-2031年中国激光调阻机行业市场规模预测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2025-2031年中国激光调阻机市场前景分析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2025-2031年中国激光调阻机发展趋势预测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f90f808344144" w:history="1">
        <w:r>
          <w:rPr>
            <w:rStyle w:val="Hyperlink"/>
          </w:rPr>
          <w:t>2025-2031年中国激光调阻机行业调研与趋势预测报告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f90f808344144" w:history="1">
        <w:r>
          <w:rPr>
            <w:rStyle w:val="Hyperlink"/>
          </w:rPr>
          <w:t>https://www.20087.com/5/11/JiGuangDiaoZuJiHangYeFaZhanQuShi.html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热点：中国十大激光公司排名、激光调阻机厂家、可调激光器、激光调阻机功率、激光脉宽越小越好吗、激光调阻机品牌、Ic激光修调M350、激光调阻机容易操作吗、激光器pwm控制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007757214f9a" w:history="1">
      <w:r>
        <w:rPr>
          <w:rStyle w:val="Hyperlink"/>
        </w:rPr>
        <w:t>2025-2031年中国激光调阻机行业调研与趋势预测报告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GuangDiaoZuJiHangYeFaZhanQuShi.html" TargetMode="External" Id="R096f90f80834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GuangDiaoZuJiHangYeFaZhanQuShi.html" TargetMode="External" Id="R2f2f00775721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2025-02-13T03:35:00Z</dcterms:created>
  <dcterms:modified xsi:type="dcterms:W3CDTF">2025-02-13T04:35:00Z</dcterms:modified>
  <dc:subject>2025-2031年中国激光调阻机行业调研与趋势预测报告</dc:subject>
  <dc:title>2025-2031年中国激光调阻机行业调研与趋势预测报告</dc:title>
  <cp:keywords>2025-2031年中国激光调阻机行业调研与趋势预测报告</cp:keywords>
  <dc:description>2025-2031年中国激光调阻机行业调研与趋势预测报告</dc:description>
</cp:coreProperties>
</file>