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426fa7f524056" w:history="1">
              <w:r>
                <w:rPr>
                  <w:rStyle w:val="Hyperlink"/>
                </w:rPr>
                <w:t>2025年版中国税控收款机行业专题研究及市场前景分析报告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426fa7f524056" w:history="1">
              <w:r>
                <w:rPr>
                  <w:rStyle w:val="Hyperlink"/>
                </w:rPr>
                <w:t>2025年版中国税控收款机行业专题研究及市场前景分析报告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426fa7f524056" w:history="1">
                <w:r>
                  <w:rPr>
                    <w:rStyle w:val="Hyperlink"/>
                  </w:rPr>
                  <w:t>https://www.20087.com/6/71/ShuiKongShouKuanJiHangYeDiaoYanBaoGao.html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收款机是一种用于商业零售、餐饮等行业的电子收款设备，具有税务控制和发票管理功能。目前，税控收款机市场正朝着智能化、网络化、便捷化的方向发展。随着税收政策的不断调整和消费者对便捷支付的需求增加，税控收款机在系统兼容性、数据安全性、操作便捷性等方面进行了持续创新。</w:t>
      </w:r>
      <w:r>
        <w:rPr>
          <w:rFonts w:hint="eastAsia"/>
        </w:rPr>
        <w:br/>
      </w:r>
      <w:r>
        <w:rPr>
          <w:rFonts w:hint="eastAsia"/>
        </w:rPr>
        <w:t>　　未来，税控收款机市场的发展前景广阔。随着全球商业零售和餐饮市场的不断扩大，税控收款机的市场需求将持续增加。此外，随着云计算、大数据等技术的应用，税控收款机的数据处理能力和智能化水平将得到进一步提升，为商业零售和餐饮行业提供更加高效、便捷的收款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426fa7f524056" w:history="1">
        <w:r>
          <w:rPr>
            <w:rStyle w:val="Hyperlink"/>
          </w:rPr>
          <w:t>2025年版中国税控收款机行业专题研究及市场前景分析报告</w:t>
        </w:r>
      </w:hyperlink>
      <w:r>
        <w:rPr>
          <w:rFonts w:hint="eastAsia"/>
        </w:rPr>
        <w:t>》全面梳理了税控收款机行业的市场规模、技术现状及产业链结构，结合数据分析了税控收款机市场需求、价格动态与竞争格局，科学预测了税控收款机发展趋势与市场前景，解读了行业内重点企业的战略布局与品牌影响力，同时对市场竞争与集中度进行了评估。此外，报告还细分了市场领域，揭示了税控收款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中国税控收款机行业发展状况综述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中国税控收款机行业界定</w:t>
      </w:r>
      <w:r>
        <w:rPr>
          <w:rFonts w:hint="eastAsia"/>
        </w:rPr>
        <w:br/>
      </w:r>
      <w:r>
        <w:rPr>
          <w:rFonts w:hint="eastAsia"/>
        </w:rPr>
        <w:t>　　　　一、税控收款机行业的界定及分类</w:t>
      </w:r>
      <w:r>
        <w:rPr>
          <w:rFonts w:hint="eastAsia"/>
        </w:rPr>
        <w:br/>
      </w:r>
      <w:r>
        <w:rPr>
          <w:rFonts w:hint="eastAsia"/>
        </w:rPr>
        <w:t>　　　　二、税控收款机行业的特征</w:t>
      </w:r>
      <w:r>
        <w:rPr>
          <w:rFonts w:hint="eastAsia"/>
        </w:rPr>
        <w:br/>
      </w:r>
      <w:r>
        <w:rPr>
          <w:rFonts w:hint="eastAsia"/>
        </w:rPr>
        <w:t>　　　　三、税控收款机的主要用途</w:t>
      </w:r>
      <w:r>
        <w:rPr>
          <w:rFonts w:hint="eastAsia"/>
        </w:rPr>
        <w:br/>
      </w:r>
      <w:r>
        <w:rPr>
          <w:rFonts w:hint="eastAsia"/>
        </w:rPr>
        <w:t>　　第二节 2024-2025年税控收款机行业相关政策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2024-2025年税控收款机政策发展环境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中国税控收款机行业发展状况</w:t>
      </w:r>
      <w:r>
        <w:rPr>
          <w:rFonts w:hint="eastAsia"/>
        </w:rPr>
        <w:br/>
      </w:r>
      <w:r>
        <w:rPr>
          <w:rFonts w:hint="eastAsia"/>
        </w:rPr>
        <w:t>　　　　一、中国税控收款机行业发展历程</w:t>
      </w:r>
      <w:r>
        <w:rPr>
          <w:rFonts w:hint="eastAsia"/>
        </w:rPr>
        <w:br/>
      </w:r>
      <w:r>
        <w:rPr>
          <w:rFonts w:hint="eastAsia"/>
        </w:rPr>
        <w:t>　　　　二、中国税控收款机行业发展面临的问题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2024-2025年税控收款机行业技术发展现状及趋势分析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税控收款机行业技术发展现状分析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国内外税控收款机行业技术差异与原因</w:t>
      </w:r>
      <w:r>
        <w:rPr>
          <w:rFonts w:hint="eastAsia"/>
        </w:rPr>
        <w:br/>
      </w:r>
      <w:r>
        <w:rPr>
          <w:rFonts w:hint="eastAsia"/>
        </w:rPr>
        <w:t>　　第三节 税控收款机行业技术发展方向、趋势预测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提升税控收款机行业技术能力策略建议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中国税控收款机行业供给与需求情况分析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2019-2024年中国税控收款机行业总体规模</w:t>
      </w:r>
      <w:r>
        <w:rPr>
          <w:rFonts w:hint="eastAsia"/>
        </w:rPr>
        <w:br/>
      </w:r>
      <w:r>
        <w:rPr>
          <w:rFonts w:hint="eastAsia"/>
        </w:rPr>
        <w:t>　　第二节 中国税控收款机行业产量情况分析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一、2019-2024年中国税控收款机行业产量统计分析</w:t>
      </w:r>
      <w:r>
        <w:rPr>
          <w:rFonts w:hint="eastAsia"/>
        </w:rPr>
        <w:br/>
      </w:r>
      <w:r>
        <w:rPr>
          <w:rFonts w:hint="eastAsia"/>
        </w:rPr>
        <w:t>　　　　二、税控收款机行业区域产量分析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三、2025-2031年中国税控收款机行业产量预测分析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中国税控收款机行业需求概况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一、2019-2024年中国税控收款机行业需求情况分析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二、2024-2025年中国税控收款机行业市场需求特点分析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三、2025-2031年中国税控收款机行业市场需求预测</w:t>
      </w:r>
      <w:r>
        <w:rPr>
          <w:rFonts w:hint="eastAsia"/>
        </w:rPr>
        <w:br/>
      </w:r>
      <w:r>
        <w:rPr>
          <w:rFonts w:hint="eastAsia"/>
        </w:rPr>
        <w:t>　　第四节 税控收款机产业供需平衡状况分析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2019-2024年中国税控收款机行业总体发展状况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中国税控收款机行业规模情况分析</w:t>
      </w:r>
      <w:r>
        <w:rPr>
          <w:rFonts w:hint="eastAsia"/>
        </w:rPr>
        <w:br/>
      </w:r>
      <w:r>
        <w:rPr>
          <w:rFonts w:hint="eastAsia"/>
        </w:rPr>
        <w:t>　　　　一、税控收款机行业单位规模情况分析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二、税控收款机行业人员规模状况分析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三、税控收款机行业资产规模状况分析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四、税控收款机行业市场规模状况分析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五、税控收款机行业敏感性分析</w:t>
      </w:r>
      <w:r>
        <w:rPr>
          <w:rFonts w:hint="eastAsia"/>
        </w:rPr>
        <w:br/>
      </w:r>
      <w:r>
        <w:rPr>
          <w:rFonts w:hint="eastAsia"/>
        </w:rPr>
        <w:t>　　第二节 中国税控收款机行业财务能力分析</w:t>
      </w:r>
      <w:r>
        <w:rPr>
          <w:rFonts w:hint="eastAsia"/>
        </w:rPr>
        <w:br/>
      </w:r>
      <w:r>
        <w:rPr>
          <w:rFonts w:hint="eastAsia"/>
        </w:rPr>
        <w:t>　　　　一、税控收款机行业盈利能力分析</w:t>
      </w:r>
      <w:r>
        <w:rPr>
          <w:rFonts w:hint="eastAsia"/>
        </w:rPr>
        <w:br/>
      </w:r>
      <w:r>
        <w:rPr>
          <w:rFonts w:hint="eastAsia"/>
        </w:rPr>
        <w:t>　　　　二、税控收款机行业偿债能力分析</w:t>
      </w:r>
      <w:r>
        <w:rPr>
          <w:rFonts w:hint="eastAsia"/>
        </w:rPr>
        <w:br/>
      </w:r>
      <w:r>
        <w:rPr>
          <w:rFonts w:hint="eastAsia"/>
        </w:rPr>
        <w:t>　　　　三、税控收款机行业营运能力分析</w:t>
      </w:r>
      <w:r>
        <w:rPr>
          <w:rFonts w:hint="eastAsia"/>
        </w:rPr>
        <w:br/>
      </w:r>
      <w:r>
        <w:rPr>
          <w:rFonts w:hint="eastAsia"/>
        </w:rPr>
        <w:t>　　　　四、税控收款机行业发展能力分析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国内税控收款机产品价格走势及影响因素分析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2019-2024年国内税控收款机市场价格回顾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当前国内税控收款机市场价格及评述</w:t>
      </w:r>
      <w:r>
        <w:rPr>
          <w:rFonts w:hint="eastAsia"/>
        </w:rPr>
        <w:br/>
      </w:r>
      <w:r>
        <w:rPr>
          <w:rFonts w:hint="eastAsia"/>
        </w:rPr>
        <w:t>　　第三节 国内税控收款机价格影响因素分析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2025-2031年国内税控收款机市场价格走势预测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税控收款机细分市场深度分析</w:t>
      </w:r>
      <w:r>
        <w:rPr>
          <w:rFonts w:hint="eastAsia"/>
        </w:rPr>
        <w:br/>
      </w:r>
      <w:r>
        <w:rPr>
          <w:rFonts w:hint="eastAsia"/>
        </w:rPr>
        <w:t>　　第一节 税控收款机细分市场（一）发展研究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税控收款机细分市场（二）发展研究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税控收款机产业投资策略</w:t>
      </w:r>
      <w:r>
        <w:rPr>
          <w:rFonts w:hint="eastAsia"/>
        </w:rPr>
        <w:br/>
      </w:r>
      <w:r>
        <w:rPr>
          <w:rFonts w:hint="eastAsia"/>
        </w:rPr>
        <w:t>　　第一节 税控收款机产品定位策略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税控收款机产品开发策略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税控收款机渠道销售策略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税控收款机品牌经营策略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税控收款机服务策略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税控收款机行业竞争格局分析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中国税控收款机行业不同地区竞争格局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中国税控收款机行业的不同企业竞争格局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三、国内税控收款机企业竞争格局分析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2025-2031年中国税控收款机行业竞争格局变化趋势分析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2024-2025年中国税控收款机产业投资分析</w:t>
      </w:r>
      <w:r>
        <w:rPr>
          <w:rFonts w:hint="eastAsia"/>
        </w:rPr>
        <w:br/>
      </w:r>
      <w:r>
        <w:rPr>
          <w:rFonts w:hint="eastAsia"/>
        </w:rPr>
        <w:t>　　第一节 税控收款机产业投资环境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税控收款机产业投资机会分析</w:t>
      </w:r>
      <w:r>
        <w:rPr>
          <w:rFonts w:hint="eastAsia"/>
        </w:rPr>
        <w:br/>
      </w:r>
      <w:r>
        <w:rPr>
          <w:rFonts w:hint="eastAsia"/>
        </w:rPr>
        <w:t>　　第三节 税控收款机产业投资风险及对策分析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税控收款机产业投资发展前景</w:t>
      </w:r>
      <w:r>
        <w:rPr>
          <w:rFonts w:hint="eastAsia"/>
        </w:rPr>
        <w:br/>
      </w:r>
      <w:r>
        <w:rPr>
          <w:rFonts w:hint="eastAsia"/>
        </w:rPr>
        <w:t>　　　　一、税控收款机市场供需发展趋势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二、未来税控收款机产业发展展望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税控收款机行业重点企业竞争力分析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二、企业税控收款机业务分析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二、企业税控收款机业务分析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二、企业税控收款机业务分析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二、企业税控收款机业务分析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二、企业税控收款机业务分析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二、企业税控收款机业务分析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税控收款机企业发展战略与竞争力提升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税控收款机市场营销策略分析</w:t>
      </w:r>
      <w:r>
        <w:rPr>
          <w:rFonts w:hint="eastAsia"/>
        </w:rPr>
        <w:br/>
      </w:r>
      <w:r>
        <w:rPr>
          <w:rFonts w:hint="eastAsia"/>
        </w:rPr>
        <w:t>　　　　一、税控收款机定价策略与市场定位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二、税控收款机渠道布局与分销策略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税控收款机品牌建设与推广策略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一、税控收款机品牌定位与价值主张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税控收款机企业竞争力提升路径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二、税控收款机技术创新与研发投入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税控收款机企业战略规划与实施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二、税控收款机行业品牌竞争格局分析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中国税控收款机产业市场竞争策略建议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中国税控收款机市场竞争策略建议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中国税控收款机产业竞争战略建议</w:t>
      </w:r>
      <w:r>
        <w:rPr>
          <w:rFonts w:hint="eastAsia"/>
        </w:rPr>
        <w:br/>
      </w:r>
      <w:r>
        <w:rPr>
          <w:rFonts w:hint="eastAsia"/>
        </w:rPr>
        <w:t>　　　　一、税控收款机 竞争战略选择建议</w:t>
      </w:r>
      <w:r>
        <w:rPr>
          <w:rFonts w:hint="eastAsia"/>
        </w:rPr>
        <w:br/>
      </w:r>
      <w:r>
        <w:rPr>
          <w:rFonts w:hint="eastAsia"/>
        </w:rPr>
        <w:t>　　　　二、税控收款机产业升级策略建议</w:t>
      </w:r>
      <w:r>
        <w:rPr>
          <w:rFonts w:hint="eastAsia"/>
        </w:rPr>
        <w:br/>
      </w:r>
      <w:r>
        <w:rPr>
          <w:rFonts w:hint="eastAsia"/>
        </w:rPr>
        <w:t>　　　　三、税控收款机产业转移策略建议</w:t>
      </w:r>
      <w:r>
        <w:rPr>
          <w:rFonts w:hint="eastAsia"/>
        </w:rPr>
        <w:br/>
      </w:r>
      <w:r>
        <w:rPr>
          <w:rFonts w:hint="eastAsia"/>
        </w:rPr>
        <w:t>　　　　四、税控收款机价值链定位建议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税控收款机行业风险趋势分析与对策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税控收款机行业风险分析</w:t>
      </w:r>
      <w:r>
        <w:rPr>
          <w:rFonts w:hint="eastAsia"/>
        </w:rPr>
        <w:br/>
      </w:r>
      <w:r>
        <w:rPr>
          <w:rFonts w:hint="eastAsia"/>
        </w:rPr>
        <w:t>　　　　一、税控收款机市场竞争风险</w:t>
      </w:r>
      <w:r>
        <w:rPr>
          <w:rFonts w:hint="eastAsia"/>
        </w:rPr>
        <w:br/>
      </w:r>
      <w:r>
        <w:rPr>
          <w:rFonts w:hint="eastAsia"/>
        </w:rPr>
        <w:t>　　　　二、税控收款机原材料压力风险分析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三、税控收款机技术风险分析</w:t>
      </w:r>
      <w:r>
        <w:rPr>
          <w:rFonts w:hint="eastAsia"/>
        </w:rPr>
        <w:br/>
      </w:r>
      <w:r>
        <w:rPr>
          <w:rFonts w:hint="eastAsia"/>
        </w:rPr>
        <w:t>　　　　四、税控收款机政策和体制风险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税控收款机行业投资风险及控制策略分析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一、2025-2031年税控收款机行业市场风险及控制策略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二、2025-2031年税控收款机行业政策风险及控制策略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三、2025-2031年税控收款机行业经营风险及控制策略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四、2025-2031年税控收款机同业竞争风险及控制策略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五、2025-2031年税控收款机行业其他风险及控制策略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2025-2031年税控收款机行业盈利模式与投资策略探讨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国外税控收款机行业投资现状及经营模式分析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一、境外税控收款机行业成长情况调查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我国税控收款机行业商业模式探讨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我国税控收款机行业投资国际化发展战略分析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我国税控收款机行业投资策略分析</w:t>
      </w:r>
      <w:r>
        <w:rPr>
          <w:rFonts w:hint="eastAsia"/>
        </w:rPr>
        <w:br/>
      </w:r>
      <w:r>
        <w:rPr>
          <w:rFonts w:hint="eastAsia"/>
        </w:rPr>
        <w:t>　　第五节 税控收款机行业最优投资路径设计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税控收款机行业投资机会与项目建议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税控收款机行业投资机会分析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税控收款机行业投资趋势分析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税控收款机项目投资建议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1、税控收款机行业投资环境分析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2、税控收款机行业风险识别与应对策略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二、税控收款机行业投资方向与策略建议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三、税控收款机项目实施关键要点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税控收款机行业类别</w:t>
      </w:r>
      <w:r>
        <w:rPr>
          <w:rFonts w:hint="eastAsia"/>
        </w:rPr>
        <w:br/>
      </w:r>
      <w:r>
        <w:rPr>
          <w:rFonts w:hint="eastAsia"/>
        </w:rPr>
        <w:t>　　图表 税控收款机行业产业链调研</w:t>
      </w:r>
      <w:r>
        <w:rPr>
          <w:rFonts w:hint="eastAsia"/>
        </w:rPr>
        <w:br/>
      </w:r>
      <w:r>
        <w:rPr>
          <w:rFonts w:hint="eastAsia"/>
        </w:rPr>
        <w:t>　　图表 税控收款机行业现状</w:t>
      </w:r>
      <w:r>
        <w:rPr>
          <w:rFonts w:hint="eastAsia"/>
        </w:rPr>
        <w:br/>
      </w:r>
      <w:r>
        <w:rPr>
          <w:rFonts w:hint="eastAsia"/>
        </w:rPr>
        <w:t>　　图表 税控收款机行业标准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2019-2024年中国税控收款机行业市场规模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2024年中国税控收款机行业产能</w:t>
      </w:r>
      <w:r>
        <w:rPr>
          <w:rFonts w:hint="eastAsia"/>
        </w:rPr>
        <w:br/>
      </w:r>
      <w:r>
        <w:rPr>
          <w:rFonts w:hint="eastAsia"/>
        </w:rPr>
        <w:t>　　图表 2019-2024年中国税控收款机行业产量统计</w:t>
      </w:r>
      <w:r>
        <w:rPr>
          <w:rFonts w:hint="eastAsia"/>
        </w:rPr>
        <w:br/>
      </w:r>
      <w:r>
        <w:rPr>
          <w:rFonts w:hint="eastAsia"/>
        </w:rPr>
        <w:t>　　图表 税控收款机行业动态</w:t>
      </w:r>
      <w:r>
        <w:rPr>
          <w:rFonts w:hint="eastAsia"/>
        </w:rPr>
        <w:br/>
      </w:r>
      <w:r>
        <w:rPr>
          <w:rFonts w:hint="eastAsia"/>
        </w:rPr>
        <w:t>　　图表 2019-2024年中国税控收款机市场需求量</w:t>
      </w:r>
      <w:r>
        <w:rPr>
          <w:rFonts w:hint="eastAsia"/>
        </w:rPr>
        <w:br/>
      </w:r>
      <w:r>
        <w:rPr>
          <w:rFonts w:hint="eastAsia"/>
        </w:rPr>
        <w:t>　　图表 2024年中国税控收款机行业需求区域调研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2019-2024年中国税控收款机行情</w:t>
      </w:r>
      <w:r>
        <w:rPr>
          <w:rFonts w:hint="eastAsia"/>
        </w:rPr>
        <w:br/>
      </w:r>
      <w:r>
        <w:rPr>
          <w:rFonts w:hint="eastAsia"/>
        </w:rPr>
        <w:t>　　图表 2019-2024年中国税控收款机价格走势图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2019-2024年中国税控收款机行业销售收入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2019-2024年中国税控收款机行业盈利情况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2019-2024年中国税控收款机行业利润总额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2019-2024年中国税控收款机进口统计</w:t>
      </w:r>
      <w:r>
        <w:rPr>
          <w:rFonts w:hint="eastAsia"/>
        </w:rPr>
        <w:br/>
      </w:r>
      <w:r>
        <w:rPr>
          <w:rFonts w:hint="eastAsia"/>
        </w:rPr>
        <w:t>　　图表 2019-2024年中国税控收款机出口统计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2019-2024年中国税控收款机行业企业数量统计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**地区税控收款机市场规模</w:t>
      </w:r>
      <w:r>
        <w:rPr>
          <w:rFonts w:hint="eastAsia"/>
        </w:rPr>
        <w:br/>
      </w:r>
      <w:r>
        <w:rPr>
          <w:rFonts w:hint="eastAsia"/>
        </w:rPr>
        <w:t>　　图表 **地区税控收款机行业市场需求</w:t>
      </w:r>
      <w:r>
        <w:rPr>
          <w:rFonts w:hint="eastAsia"/>
        </w:rPr>
        <w:br/>
      </w:r>
      <w:r>
        <w:rPr>
          <w:rFonts w:hint="eastAsia"/>
        </w:rPr>
        <w:t>　　图表 **地区税控收款机市场调研</w:t>
      </w:r>
      <w:r>
        <w:rPr>
          <w:rFonts w:hint="eastAsia"/>
        </w:rPr>
        <w:br/>
      </w:r>
      <w:r>
        <w:rPr>
          <w:rFonts w:hint="eastAsia"/>
        </w:rPr>
        <w:t>　　图表 **地区税控收款机行业市场需求分析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**地区税控收款机市场规模</w:t>
      </w:r>
      <w:r>
        <w:rPr>
          <w:rFonts w:hint="eastAsia"/>
        </w:rPr>
        <w:br/>
      </w:r>
      <w:r>
        <w:rPr>
          <w:rFonts w:hint="eastAsia"/>
        </w:rPr>
        <w:t>　　图表 **地区税控收款机行业市场需求</w:t>
      </w:r>
      <w:r>
        <w:rPr>
          <w:rFonts w:hint="eastAsia"/>
        </w:rPr>
        <w:br/>
      </w:r>
      <w:r>
        <w:rPr>
          <w:rFonts w:hint="eastAsia"/>
        </w:rPr>
        <w:t>　　图表 **地区税控收款机市场调研</w:t>
      </w:r>
      <w:r>
        <w:rPr>
          <w:rFonts w:hint="eastAsia"/>
        </w:rPr>
        <w:br/>
      </w:r>
      <w:r>
        <w:rPr>
          <w:rFonts w:hint="eastAsia"/>
        </w:rPr>
        <w:t>　　图表 **地区税控收款机行业市场需求分析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税控收款机行业竞争对手分析</w:t>
      </w:r>
      <w:r>
        <w:rPr>
          <w:rFonts w:hint="eastAsia"/>
        </w:rPr>
        <w:br/>
      </w:r>
      <w:r>
        <w:rPr>
          <w:rFonts w:hint="eastAsia"/>
        </w:rPr>
        <w:t>　　图表 税控收款机重点企业（一）基本信息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税控收款机重点企业（一）经营情况分析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税控收款机重点企业（一）主要经济指标情况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税控收款机重点企业（二）经营情况分析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税控收款机重点企业（二）主要经济指标情况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税控收款机重点企业（三）经营情况分析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税控收款机重点企业（三）主要经济指标情况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税控收款机重点企业（三）成长能力情况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2025-2031年中国税控收款机行业产能预测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2025-2031年中国税控收款机行业产量预测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2025-2031年中国税控收款机市场需求预测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2025-2031年中国税控收款机行业市场规模预测</w:t>
      </w:r>
      <w:r>
        <w:rPr>
          <w:rFonts w:hint="eastAsia"/>
        </w:rPr>
        <w:br/>
      </w:r>
      <w:r>
        <w:rPr>
          <w:rFonts w:hint="eastAsia"/>
        </w:rPr>
        <w:t>　　图表 税控收款机行业准入条件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2025-2031年中国税控收款机行业信息化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2025-2031年中国税控收款机市场前景</w:t>
      </w:r>
      <w:r>
        <w:rPr>
          <w:rFonts w:hint="eastAsia"/>
        </w:rPr>
        <w:br/>
      </w:r>
      <w:r>
        <w:rPr>
          <w:rFonts w:hint="eastAsia"/>
        </w:rPr>
        <w:t>　　图表 2025-2031年中国税控收款机行业风险分析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2025-2031年中国税控收款机行业发展趋势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426fa7f524056" w:history="1">
        <w:r>
          <w:rPr>
            <w:rStyle w:val="Hyperlink"/>
          </w:rPr>
          <w:t>2025年版中国税控收款机行业专题研究及市场前景分析报告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426fa7f524056" w:history="1">
        <w:r>
          <w:rPr>
            <w:rStyle w:val="Hyperlink"/>
          </w:rPr>
          <w:t>https://www.20087.com/6/71/ShuiKongShouKuanJiHangYeDiaoYanBaoGao.html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税控收款机是干什么的、税控收款机和税控专用设备区别、税控收款机和税控专用设备区别、税控收款机如何抵税、税控机多少钱一台、税控收款机税率、税控是什么意思、税控收款机普通发票可以抵扣吗、税控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2f35a7dbc4f75" w:history="1">
      <w:r>
        <w:rPr>
          <w:rStyle w:val="Hyperlink"/>
        </w:rPr>
        <w:t>2025年版中国税控收款机行业专题研究及市场前景分析报告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uiKongShouKuanJiHangYeDiaoYanBaoGao.html" TargetMode="External" Id="R600426fa7f52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uiKongShouKuanJiHangYeDiaoYanBaoGao.html" TargetMode="External" Id="Re7b2f35a7dbc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2024-12-12T03:03:00Z</dcterms:created>
  <dcterms:modified xsi:type="dcterms:W3CDTF">2024-12-12T04:03:00Z</dcterms:modified>
  <dc:subject>2025年版中国税控收款机行业专题研究及市场前景分析报告</dc:subject>
  <dc:title>2025年版中国税控收款机行业专题研究及市场前景分析报告</dc:title>
  <cp:keywords>2025年版中国税控收款机行业专题研究及市场前景分析报告</cp:keywords>
  <dc:description>2025年版中国税控收款机行业专题研究及市场前景分析报告</dc:description>
</cp:coreProperties>
</file>