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16065bc32441b" w:history="1">
              <w:r>
                <w:rPr>
                  <w:rStyle w:val="Hyperlink"/>
                </w:rPr>
                <w:t>2026-2032年全球与中国陶瓷射频电容器行业研究及前景趋势分析报告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16065bc32441b" w:history="1">
              <w:r>
                <w:rPr>
                  <w:rStyle w:val="Hyperlink"/>
                </w:rPr>
                <w:t>2026-2032年全球与中国陶瓷射频电容器行业研究及前景趋势分析报告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16065bc32441b" w:history="1">
                <w:r>
                  <w:rPr>
                    <w:rStyle w:val="Hyperlink"/>
                  </w:rPr>
                  <w:t>https://www.20087.com/6/61/TaoCiShePinDianRongQiHangYeXianZhuangJiQianJing.html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射频电容器是高频电子电路中无源元件的核心，广泛应用于5G通信基站、相控阵雷达、卫星通信及高端医疗影像设备。该类电容器利用特种陶瓷介质（如NPO/COG材质）在高频环境下保持极低的介质损耗与高Q值（品质因数），确保信号传输的稳定性与纯净度。随着5G网络建设的全面铺开及军工电子国产化替代的加速，市场对高功率、高耐压及超小封装尺寸（如0201、01005）的射频电容需求激增。主流制造工艺已突破纳米级陶瓷粉体处理与精密叠层技术，使得产品在GHz频段下仍能保持优异的电容稳定性与抗干扰能力。行业竞争格局呈现高端市场由国际巨头主导、国内企业加速渗透的态势，国产厂商正通过性价比优势与定制化服务，在基站建设与工业自动化领域逐步扩大市场份额。</w:t>
      </w:r>
      <w:r>
        <w:rPr>
          <w:rFonts w:hint="eastAsia"/>
        </w:rPr>
        <w:br/>
      </w:r>
      <w:r>
        <w:rPr>
          <w:rFonts w:hint="eastAsia"/>
        </w:rPr>
        <w:t>　　未来，陶瓷射频电容器将向着更高频率（毫米波/太赫兹）、更高集成度及极端环境适应性方向演进。市场调研网认为，面对6G通信技术的预研与太赫兹应用的探索，介质材料的介电常数稳定性与损耗角正切值将面临更严苛的挑战，新型低温共烧陶瓷（LTCC）技术与薄膜工艺的结合将成为解决高频损耗的关键。在结构上，为了满足航空航天与深空探测的需求，具备抗强辐射、耐超高温（-55℃至+250℃）特性的宇航级电容器将成为研发重点。此外，随着电子设备微型化趋势不可逆转，嵌入式无源元件技术将得到推广，即把射频电容器直接埋入PCB板内部，以节省表面贴装空间并降低寄生电感，推动高频电路设计向三维立体集成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d16065bc32441b" w:history="1">
        <w:r>
          <w:rPr>
            <w:rStyle w:val="Hyperlink"/>
          </w:rPr>
          <w:t>2026-2032年全球与中国陶瓷射频电容器行业研究及前景趋势分析报告</w:t>
        </w:r>
      </w:hyperlink>
      <w:r>
        <w:rPr>
          <w:rFonts w:hint="eastAsia"/>
        </w:rPr>
        <w:t>》，2025年陶瓷射频电容器行业市场规模达 亿元，预计2032年市场规模将达 亿元，期间年均复合增长率（CAGR）达 %。报告依托国家统计局、相关行业协会及科研单位提供的权威数据，全面分析了陶瓷射频电容器行业发展环境、产业链结构、市场供需状况及价格变化，重点研究了陶瓷射频电容器行业内主要企业的经营现状。报告对陶瓷射频电容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按产品类型细分，全球陶瓷射频电容器市场规模2021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薄膜陶瓷电容器</w:t>
      </w:r>
      <w:r>
        <w:rPr>
          <w:rFonts w:hint="eastAsia"/>
        </w:rPr>
        <w:br/>
      </w:r>
      <w:r>
        <w:rPr>
          <w:rFonts w:hint="eastAsia"/>
        </w:rPr>
        <w:t>　　　　1.3.3 压敏陶瓷电容器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按应用细分，全球陶瓷射频电容器市场规模2021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国防</w:t>
      </w:r>
      <w:r>
        <w:rPr>
          <w:rFonts w:hint="eastAsia"/>
        </w:rPr>
        <w:br/>
      </w:r>
      <w:r>
        <w:rPr>
          <w:rFonts w:hint="eastAsia"/>
        </w:rPr>
        <w:t>　　　　1.4.5 工业机械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陶瓷射频电容器行业发展总体概况</w:t>
      </w:r>
      <w:r>
        <w:rPr>
          <w:rFonts w:hint="eastAsia"/>
        </w:rPr>
        <w:br/>
      </w:r>
      <w:r>
        <w:rPr>
          <w:rFonts w:hint="eastAsia"/>
        </w:rPr>
        <w:t>　　　　1.5.2 陶瓷射频电容器行业发展主要特点</w:t>
      </w:r>
      <w:r>
        <w:rPr>
          <w:rFonts w:hint="eastAsia"/>
        </w:rPr>
        <w:br/>
      </w:r>
      <w:r>
        <w:rPr>
          <w:rFonts w:hint="eastAsia"/>
        </w:rPr>
        <w:t>　　　　1.5.3 陶瓷射频电容器行业发展影响因素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陶瓷射频电容器有利因素</w:t>
      </w:r>
      <w:r>
        <w:rPr>
          <w:rFonts w:hint="eastAsia"/>
        </w:rPr>
        <w:br/>
      </w:r>
      <w:r>
        <w:rPr>
          <w:rFonts w:hint="eastAsia"/>
        </w:rPr>
        <w:t>　　　　1.5.3 .2 陶瓷射频电容器不利因素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全球市场，近三年陶瓷射频电容器主要企业占有率及排名（按销量）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陶瓷射频电容器主要企业在国际市场占有率（按销量，2023-2026）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2025年陶瓷射频电容器主要企业在国际市场排名（按销量）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全球市场主要企业陶瓷射频电容器销量（2023-2026）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全球市场，近三年陶瓷射频电容器主要企业占有率及排名（按收入）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陶瓷射频电容器主要企业在国际市场占有率（按收入，2023-2026）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2025年陶瓷射频电容器主要企业在国际市场排名（按收入）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全球市场主要企业陶瓷射频电容器销售收入（2023-2026）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全球市场主要企业陶瓷射频电容器销售价格（2023-2026）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中国市场，近三年陶瓷射频电容器主要企业占有率及排名（按销量）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陶瓷射频电容器主要企业在中国市场占有率（按销量，2023-2026）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2025年陶瓷射频电容器主要企业在中国市场排名（按销量）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中国市场主要企业陶瓷射频电容器销量（2023-2026）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中国市场，近三年陶瓷射频电容器主要企业占有率及排名（按收入）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陶瓷射频电容器主要企业在中国市场占有率（按收入，2023-2026）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2025年陶瓷射频电容器主要企业在中国市场排名（按收入）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中国市场主要企业陶瓷射频电容器销售收入（2023-2026）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全球主要厂商陶瓷射频电容器总部及产地分布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全球主要厂商成立时间及陶瓷射频电容器商业化日期</w:t>
      </w:r>
      <w:r>
        <w:rPr>
          <w:rFonts w:hint="eastAsia"/>
        </w:rPr>
        <w:br/>
      </w:r>
      <w:r>
        <w:rPr>
          <w:rFonts w:hint="eastAsia"/>
        </w:rPr>
        <w:t>　　2.8 全球主要厂商陶瓷射频电容器产品类型及应用</w:t>
      </w:r>
      <w:r>
        <w:rPr>
          <w:rFonts w:hint="eastAsia"/>
        </w:rPr>
        <w:br/>
      </w:r>
      <w:r>
        <w:rPr>
          <w:rFonts w:hint="eastAsia"/>
        </w:rPr>
        <w:t>　　2.9 陶瓷射频电容器行业集中度、竞争程度分析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陶瓷射频电容器行业集中度分析：2025年全球Top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全球陶瓷射频电容器第一梯队、第二梯队和第三梯队生产商（品牌）及市场份额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全球陶瓷射频电容器总体规模分析</w:t>
      </w:r>
      <w:r>
        <w:rPr>
          <w:rFonts w:hint="eastAsia"/>
        </w:rPr>
        <w:br/>
      </w:r>
      <w:r>
        <w:rPr>
          <w:rFonts w:hint="eastAsia"/>
        </w:rPr>
        <w:t>　　3.1 全球陶瓷射频电容器供需现状及预测（2021-2032）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全球陶瓷射频电容器产能、产量、产能利用率及发展趋势（2021-2032）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全球陶瓷射频电容器产量、需求量及发展趋势（2021-2032）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全球主要地区陶瓷射频电容器产量及发展趋势（2021-2032）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全球主要地区陶瓷射频电容器产量（2021-2026）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全球主要地区陶瓷射频电容器产量（2027-2032）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全球主要地区陶瓷射频电容器产量市场份额（2021-2032）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中国陶瓷射频电容器供需现状及预测（2021-2032）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中国陶瓷射频电容器产能、产量、产能利用率及发展趋势（2021-2032）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中国陶瓷射频电容器产量、市场需求量及发展趋势（2021-2032）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中国市场陶瓷射频电容器进出口（2021-2032）</w:t>
      </w:r>
      <w:r>
        <w:rPr>
          <w:rFonts w:hint="eastAsia"/>
        </w:rPr>
        <w:br/>
      </w:r>
      <w:r>
        <w:rPr>
          <w:rFonts w:hint="eastAsia"/>
        </w:rPr>
        <w:t>　　3.4 全球陶瓷射频电容器销量及销售额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全球市场陶瓷射频电容器销售额（2021-2032）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全球市场陶瓷射频电容器销量（2021-2032）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全球市场陶瓷射频电容器价格趋势（2021-2032）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全球陶瓷射频电容器主要地区分析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全球主要地区陶瓷射频电容器市场规模分析：2021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全球主要地区陶瓷射频电容器销售收入及市场份额（2021-2026）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全球主要地区陶瓷射频电容器销售收入预测（2027-2032）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全球主要地区陶瓷射频电容器销量分析：2021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全球主要地区陶瓷射频电容器销量及市场份额（2021-2026）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全球主要地区陶瓷射频电容器销量及市场份额预测（2027-2032）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北美市场陶瓷射频电容器销量、收入及增长率（2021-2032）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欧洲市场陶瓷射频电容器销量、收入及增长率（2021-2032）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中国市场陶瓷射频电容器销量、收入及增长率（2021-2032）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日本市场陶瓷射频电容器销量、收入及增长率（2021-2032）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东南亚市场陶瓷射频电容器销量、收入及增长率（2021-2032）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印度市场陶瓷射频电容器销量、收入及增长率（2021-2032）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南美市场陶瓷射频电容器销量、收入及增长率（2021-2032）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中东市场陶瓷射频电容器销量、收入及增长率（2021-2032）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重点企业（1）基本信息、陶瓷射频电容器生产基地、销售区域、竞争对手及市场地位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陶瓷射频电容器产品规格、参数及市场应用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陶瓷射频电容器销量、收入、价格及毛利率（2021-2026）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重点企业（2）基本信息、陶瓷射频电容器生产基地、销售区域、竞争对手及市场地位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陶瓷射频电容器产品规格、参数及市场应用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陶瓷射频电容器销量、收入、价格及毛利率（2021-2026）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重点企业（3）基本信息、陶瓷射频电容器生产基地、销售区域、竞争对手及市场地位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陶瓷射频电容器产品规格、参数及市场应用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陶瓷射频电容器销量、收入、价格及毛利率（2021-2026）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重点企业（4）基本信息、陶瓷射频电容器生产基地、销售区域、竞争对手及市场地位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陶瓷射频电容器产品规格、参数及市场应用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陶瓷射频电容器销量、收入、价格及毛利率（2021-2026）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重点企业（5）基本信息、陶瓷射频电容器生产基地、销售区域、竞争对手及市场地位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陶瓷射频电容器产品规格、参数及市场应用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陶瓷射频电容器销量、收入、价格及毛利率（2021-2026）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重点企业（6）基本信息、陶瓷射频电容器生产基地、销售区域、竞争对手及市场地位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陶瓷射频电容器产品规格、参数及市场应用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陶瓷射频电容器销量、收入、价格及毛利率（2021-2026）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重点企业（7）基本信息、陶瓷射频电容器生产基地、销售区域、竞争对手及市场地位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陶瓷射频电容器产品规格、参数及市场应用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陶瓷射频电容器销量、收入、价格及毛利率（2021-2026）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重点企业（8）基本信息、陶瓷射频电容器生产基地、销售区域、竞争对手及市场地位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陶瓷射频电容器产品规格、参数及市场应用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陶瓷射频电容器销量、收入、价格及毛利率（2021-2026）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重点企业（9）基本信息、陶瓷射频电容器生产基地、销售区域、竞争对手及市场地位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陶瓷射频电容器产品规格、参数及市场应用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陶瓷射频电容器销量、收入、价格及毛利率（2021-2026）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重点企业（10）基本信息、陶瓷射频电容器生产基地、销售区域、竞争对手及市场地位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陶瓷射频电容器产品规格、参数及市场应用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陶瓷射频电容器销量、收入、价格及毛利率（2021-2026）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重点企业（11）基本信息、陶瓷射频电容器生产基地、销售区域、竞争对手及市场地位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陶瓷射频电容器产品规格、参数及市场应用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陶瓷射频电容器销量、收入、价格及毛利率（2021-2026）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不同产品类型陶瓷射频电容器分析</w:t>
      </w:r>
      <w:r>
        <w:rPr>
          <w:rFonts w:hint="eastAsia"/>
        </w:rPr>
        <w:br/>
      </w:r>
      <w:r>
        <w:rPr>
          <w:rFonts w:hint="eastAsia"/>
        </w:rPr>
        <w:t>　　6.1 全球不同产品类型陶瓷射频电容器销量（2021-2032）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全球不同产品类型陶瓷射频电容器销量及市场份额（2021-2026）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全球不同产品类型陶瓷射频电容器销量预测（2027-2032）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全球不同产品类型陶瓷射频电容器收入（2021-2032）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全球不同产品类型陶瓷射频电容器收入及市场份额（2021-2026）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全球不同产品类型陶瓷射频电容器收入预测（2027-2032）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全球不同产品类型陶瓷射频电容器价格走势（2021-2032）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中国不同产品类型陶瓷射频电容器销量（2021-2032）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中国不同产品类型陶瓷射频电容器销量及市场份额（2021-2026）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中国不同产品类型陶瓷射频电容器销量预测（2027-2032）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中国不同产品类型陶瓷射频电容器收入（2021-2032）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中国不同产品类型陶瓷射频电容器收入及市场份额（2021-2026）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中国不同产品类型陶瓷射频电容器收入预测（2027-2032）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不同应用陶瓷射频电容器分析</w:t>
      </w:r>
      <w:r>
        <w:rPr>
          <w:rFonts w:hint="eastAsia"/>
        </w:rPr>
        <w:br/>
      </w:r>
      <w:r>
        <w:rPr>
          <w:rFonts w:hint="eastAsia"/>
        </w:rPr>
        <w:t>　　7.1 全球不同应用陶瓷射频电容器销量（2021-2032）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全球不同应用陶瓷射频电容器销量及市场份额（2021-2026）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全球不同应用陶瓷射频电容器销量预测（2027-2032）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全球不同应用陶瓷射频电容器收入（2021-2032）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全球不同应用陶瓷射频电容器收入及市场份额（2021-2026）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全球不同应用陶瓷射频电容器收入预测（2027-2032）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全球不同应用陶瓷射频电容器价格走势（2021-2032）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中国不同应用陶瓷射频电容器销量（2021-2032）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中国不同应用陶瓷射频电容器销量及市场份额（2021-2026）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中国不同应用陶瓷射频电容器销量预测（2027-2032）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中国不同应用陶瓷射频电容器收入（2021-2032）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中国不同应用陶瓷射频电容器收入及市场份额（2021-2026）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中国不同应用陶瓷射频电容器收入预测（2027-2032）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陶瓷射频电容器行业发展趋势</w:t>
      </w:r>
      <w:r>
        <w:rPr>
          <w:rFonts w:hint="eastAsia"/>
        </w:rPr>
        <w:br/>
      </w:r>
      <w:r>
        <w:rPr>
          <w:rFonts w:hint="eastAsia"/>
        </w:rPr>
        <w:t>　　8.2 陶瓷射频电容器行业主要驱动因素</w:t>
      </w:r>
      <w:r>
        <w:rPr>
          <w:rFonts w:hint="eastAsia"/>
        </w:rPr>
        <w:br/>
      </w:r>
      <w:r>
        <w:rPr>
          <w:rFonts w:hint="eastAsia"/>
        </w:rPr>
        <w:t>　　8.3 陶瓷射频电容器中国企业SWOT分析</w:t>
      </w:r>
      <w:r>
        <w:rPr>
          <w:rFonts w:hint="eastAsia"/>
        </w:rPr>
        <w:br/>
      </w:r>
      <w:r>
        <w:rPr>
          <w:rFonts w:hint="eastAsia"/>
        </w:rPr>
        <w:t>　　8.4 中国陶瓷射频电容器行业政策环境分析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陶瓷射频电容器行业产业链简介</w:t>
      </w:r>
      <w:r>
        <w:rPr>
          <w:rFonts w:hint="eastAsia"/>
        </w:rPr>
        <w:br/>
      </w:r>
      <w:r>
        <w:rPr>
          <w:rFonts w:hint="eastAsia"/>
        </w:rPr>
        <w:t>　　　　9.1.1 陶瓷射频电容器行业供应链分析</w:t>
      </w:r>
      <w:r>
        <w:rPr>
          <w:rFonts w:hint="eastAsia"/>
        </w:rPr>
        <w:br/>
      </w:r>
      <w:r>
        <w:rPr>
          <w:rFonts w:hint="eastAsia"/>
        </w:rPr>
        <w:t>　　　　9.1.2 陶瓷射频电容器主要原料及供应情况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陶瓷射频电容器行业采购模式</w:t>
      </w:r>
      <w:r>
        <w:rPr>
          <w:rFonts w:hint="eastAsia"/>
        </w:rPr>
        <w:br/>
      </w:r>
      <w:r>
        <w:rPr>
          <w:rFonts w:hint="eastAsia"/>
        </w:rPr>
        <w:t>　　9.3 陶瓷射频电容器行业生产模式</w:t>
      </w:r>
      <w:r>
        <w:rPr>
          <w:rFonts w:hint="eastAsia"/>
        </w:rPr>
        <w:br/>
      </w:r>
      <w:r>
        <w:rPr>
          <w:rFonts w:hint="eastAsia"/>
        </w:rPr>
        <w:t>　　9.4 陶瓷射频电容器行业销售模式及销售渠道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按产品类型细分，全球陶瓷射频电容器市场规模2021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按应用细分，全球陶瓷射频电容器市场规模（CAGR）2021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陶瓷射频电容器行业发展主要特点</w:t>
      </w:r>
      <w:r>
        <w:rPr>
          <w:rFonts w:hint="eastAsia"/>
        </w:rPr>
        <w:br/>
      </w:r>
      <w:r>
        <w:rPr>
          <w:rFonts w:hint="eastAsia"/>
        </w:rPr>
        <w:t>　　表 4： 陶瓷射频电容器行业发展有利因素分析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陶瓷射频电容器行业发展不利因素分析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进入陶瓷射频电容器行业壁垒</w:t>
      </w:r>
      <w:r>
        <w:rPr>
          <w:rFonts w:hint="eastAsia"/>
        </w:rPr>
        <w:br/>
      </w:r>
      <w:r>
        <w:rPr>
          <w:rFonts w:hint="eastAsia"/>
        </w:rPr>
        <w:t>　　表 7： 陶瓷射频电容器主要企业在国际市场占有率（按销量，2023-2026）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2025年陶瓷射频电容器主要企业在国际市场排名（按销量）&amp;（千件）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全球市场主要企业陶瓷射频电容器销量（2023-2026）&amp;（千件）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陶瓷射频电容器主要企业在国际市场占有率（按收入，2023-2026）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2025年陶瓷射频电容器主要企业在国际市场排名（按收入）&amp;（万元）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全球市场主要企业陶瓷射频电容器销售收入（2023-2026）&amp;（万元）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全球市场主要企业陶瓷射频电容器销售价格（2023-2026）&amp;（元/件）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陶瓷射频电容器主要企业在中国市场占有率（按销量，2023-2026）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2025年陶瓷射频电容器主要企业在中国市场排名（按销量）&amp;（千件）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中国市场主要企业陶瓷射频电容器销量（2023-2026）&amp;（千件）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陶瓷射频电容器主要企业在中国市场占有率（按收入，2023-2026）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2025年陶瓷射频电容器主要企业在中国市场排名（按收入）&amp;（万元）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中国市场主要企业陶瓷射频电容器销售收入（2023-2026）&amp;（万元）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全球主要厂商陶瓷射频电容器总部及产地分布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全球主要厂商成立时间及陶瓷射频电容器商业化日期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全球主要厂商陶瓷射频电容器产品类型及应用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2025年全球陶瓷射频电容器主要厂商市场地位（第一梯队、第二梯队和第三梯队）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全球陶瓷射频电容器市场投资、并购等现状分析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全球主要地区陶瓷射频电容器产量增速（CAGR）：（2021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全球主要地区陶瓷射频电容器产量（2021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全球主要地区陶瓷射频电容器产量（2021-2026）&amp;（千件）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全球主要地区陶瓷射频电容器产量（2027-2032）&amp;（千件）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全球主要地区陶瓷射频电容器产量市场份额（2021-2026）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全球主要地区陶瓷射频电容器产量市场份额（2027-2032）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中国市场陶瓷射频电容器产量、销量、进出口（2021-2026）&amp;（千件）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中国市场陶瓷射频电容器产量、销量、进出口预测（2027-2032）&amp;（千件）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全球主要地区陶瓷射频电容器销售收入增速：（2021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全球主要地区陶瓷射频电容器销售收入（2021-2026）&amp;（万元）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全球主要地区陶瓷射频电容器销售收入市场份额（2021-2026）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全球主要地区陶瓷射频电容器收入（2027-2032）&amp;（万元）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全球主要地区陶瓷射频电容器收入市场份额（2027-2032）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全球主要地区陶瓷射频电容器销量（千件）：2021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全球主要地区陶瓷射频电容器销量（2021-2026）&amp;（千件）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全球主要地区陶瓷射频电容器销量市场份额（2021-2026）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全球主要地区陶瓷射频电容器销量（2027-2032）&amp;（千件）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全球主要地区陶瓷射频电容器销量份额（2027-2032）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陶瓷射频电容器生产基地、销售区域、竞争对手及市场地位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陶瓷射频电容器产品规格、参数及市场应用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陶瓷射频电容器销量（千件）、收入（万元）、价格（元/件）及毛利率（2021-2026）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陶瓷射频电容器生产基地、销售区域、竞争对手及市场地位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陶瓷射频电容器产品规格、参数及市场应用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陶瓷射频电容器销量（千件）、收入（万元）、价格（元/件）及毛利率（2021-2026）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陶瓷射频电容器生产基地、销售区域、竞争对手及市场地位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陶瓷射频电容器产品规格、参数及市场应用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陶瓷射频电容器销量（千件）、收入（万元）、价格（元/件）及毛利率（2021-2026）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陶瓷射频电容器生产基地、销售区域、竞争对手及市场地位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陶瓷射频电容器产品规格、参数及市场应用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陶瓷射频电容器销量（千件）、收入（万元）、价格（元/件）及毛利率（2021-2026）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陶瓷射频电容器生产基地、销售区域、竞争对手及市场地位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陶瓷射频电容器产品规格、参数及市场应用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陶瓷射频电容器销量（千件）、收入（万元）、价格（元/件）及毛利率（2021-2026）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陶瓷射频电容器生产基地、销售区域、竞争对手及市场地位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陶瓷射频电容器产品规格、参数及市场应用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陶瓷射频电容器销量（千件）、收入（万元）、价格（元/件）及毛利率（2021-2026）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陶瓷射频电容器生产基地、销售区域、竞争对手及市场地位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陶瓷射频电容器产品规格、参数及市场应用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陶瓷射频电容器销量（千件）、收入（万元）、价格（元/件）及毛利率（2021-2026）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陶瓷射频电容器生产基地、销售区域、竞争对手及市场地位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陶瓷射频电容器产品规格、参数及市场应用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陶瓷射频电容器销量（千件）、收入（万元）、价格（元/件）及毛利率（2021-2026）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陶瓷射频电容器生产基地、销售区域、竞争对手及市场地位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陶瓷射频电容器产品规格、参数及市场应用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陶瓷射频电容器销量（千件）、收入（万元）、价格（元/件）及毛利率（2021-2026）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陶瓷射频电容器生产基地、销售区域、竞争对手及市场地位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陶瓷射频电容器产品规格、参数及市场应用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陶瓷射频电容器销量（千件）、收入（万元）、价格（元/件）及毛利率（2021-2026）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陶瓷射频电容器生产基地、销售区域、竞争对手及市场地位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陶瓷射频电容器产品规格、参数及市场应用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陶瓷射频电容器销量（千件）、收入（万元）、价格（元/件）及毛利率（2021-2026）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全球不同产品类型陶瓷射频电容器销量（2021-2026）&amp;（千件）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全球不同产品类型陶瓷射频电容器销量市场份额（2021-2026）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全球不同产品类型陶瓷射频电容器销量预测（2027-2032）&amp;（千件）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全球市场不同产品类型陶瓷射频电容器销量市场份额预测（2027-2032）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全球不同产品类型陶瓷射频电容器收入（2021-2026）&amp;（万元）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全球不同产品类型陶瓷射频电容器收入市场份额（2021-2026）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全球不同产品类型陶瓷射频电容器收入预测（2027-2032）&amp;（万元）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全球不同产品类型陶瓷射频电容器收入市场份额预测（2027-2032）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中国不同产品类型陶瓷射频电容器销量（2021-2026）&amp;（千件）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中国不同产品类型陶瓷射频电容器销量市场份额（2021-2026）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中国不同产品类型陶瓷射频电容器销量预测（2027-2032）&amp;（千件）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全球市场不同产品类型陶瓷射频电容器销量市场份额预测（2027-2032）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中国不同产品类型陶瓷射频电容器收入（2021-2026）&amp;（万元）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中国不同产品类型陶瓷射频电容器收入市场份额（2021-2026）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中国不同产品类型陶瓷射频电容器收入预测（2027-2032）&amp;（万元）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中国不同产品类型陶瓷射频电容器收入市场份额预测（2027-2032）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全球不同应用陶瓷射频电容器销量（2021-2026）&amp;（千件）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全球不同应用陶瓷射频电容器销量市场份额（2021-2026）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全球不同应用陶瓷射频电容器销量预测（2027-2032）&amp;（千件）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全球市场不同应用陶瓷射频电容器销量市场份额预测（2027-2032）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全球不同应用陶瓷射频电容器收入（2021-2026）&amp;（万元）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全球不同应用陶瓷射频电容器收入市场份额（2021-2026）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全球不同应用陶瓷射频电容器收入预测（2027-2032）&amp;（万元）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全球不同应用陶瓷射频电容器收入市场份额预测（2027-2032）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中国不同应用陶瓷射频电容器销量（2021-2026）&amp;（千件）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中国不同应用陶瓷射频电容器销量市场份额（2021-2026）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中国不同应用陶瓷射频电容器销量预测（2027-2032）&amp;（千件）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中国市场不同应用陶瓷射频电容器销量市场份额预测（2027-2032）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中国不同应用陶瓷射频电容器收入（2021-2026）&amp;（万元）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中国不同应用陶瓷射频电容器收入市场份额（2021-2026）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中国不同应用陶瓷射频电容器收入预测（2027-2032）&amp;（万元）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中国不同应用陶瓷射频电容器收入市场份额预测（2027-2032）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陶瓷射频电容器行业发展趋势</w:t>
      </w:r>
      <w:r>
        <w:rPr>
          <w:rFonts w:hint="eastAsia"/>
        </w:rPr>
        <w:br/>
      </w:r>
      <w:r>
        <w:rPr>
          <w:rFonts w:hint="eastAsia"/>
        </w:rPr>
        <w:t>　　表 131： 陶瓷射频电容器行业主要驱动因素</w:t>
      </w:r>
      <w:r>
        <w:rPr>
          <w:rFonts w:hint="eastAsia"/>
        </w:rPr>
        <w:br/>
      </w:r>
      <w:r>
        <w:rPr>
          <w:rFonts w:hint="eastAsia"/>
        </w:rPr>
        <w:t>　　表 132： 陶瓷射频电容器行业供应链分析</w:t>
      </w:r>
      <w:r>
        <w:rPr>
          <w:rFonts w:hint="eastAsia"/>
        </w:rPr>
        <w:br/>
      </w:r>
      <w:r>
        <w:rPr>
          <w:rFonts w:hint="eastAsia"/>
        </w:rPr>
        <w:t>　　表 133： 陶瓷射频电容器上游原料供应商</w:t>
      </w:r>
      <w:r>
        <w:rPr>
          <w:rFonts w:hint="eastAsia"/>
        </w:rPr>
        <w:br/>
      </w:r>
      <w:r>
        <w:rPr>
          <w:rFonts w:hint="eastAsia"/>
        </w:rPr>
        <w:t>　　表 134： 陶瓷射频电容器主要地区不同应用客户分析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陶瓷射频电容器典型经销商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陶瓷射频电容器产品图片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全球不同产品类型陶瓷射频电容器销售额2021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全球不同产品类型陶瓷射频电容器市场份额2025 &amp; 2032</w:t>
      </w:r>
      <w:r>
        <w:rPr>
          <w:rFonts w:hint="eastAsia"/>
        </w:rPr>
        <w:br/>
      </w:r>
      <w:r>
        <w:rPr>
          <w:rFonts w:hint="eastAsia"/>
        </w:rPr>
        <w:t>　　图 4： 薄膜陶瓷电容器产品图片</w:t>
      </w:r>
      <w:r>
        <w:rPr>
          <w:rFonts w:hint="eastAsia"/>
        </w:rPr>
        <w:br/>
      </w:r>
      <w:r>
        <w:rPr>
          <w:rFonts w:hint="eastAsia"/>
        </w:rPr>
        <w:t>　　图 5： 压敏陶瓷电容器产品图片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全球不同应用陶瓷射频电容器市场份额2025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国防</w:t>
      </w:r>
      <w:r>
        <w:rPr>
          <w:rFonts w:hint="eastAsia"/>
        </w:rPr>
        <w:br/>
      </w:r>
      <w:r>
        <w:rPr>
          <w:rFonts w:hint="eastAsia"/>
        </w:rPr>
        <w:t>　　图 11： 工业机械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2025年全球前五大生产商陶瓷射频电容器市场份额</w:t>
      </w:r>
      <w:r>
        <w:rPr>
          <w:rFonts w:hint="eastAsia"/>
        </w:rPr>
        <w:br/>
      </w:r>
      <w:r>
        <w:rPr>
          <w:rFonts w:hint="eastAsia"/>
        </w:rPr>
        <w:t>　　图 13： 2025年全球陶瓷射频电容器第一梯队、第二梯队和第三梯队厂商及市场份额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全球陶瓷射频电容器产能、产量、产能利用率及发展趋势（2021-2032）&amp;（千件）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全球陶瓷射频电容器产量、需求量及发展趋势（2021-2032）&amp;（千件）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全球主要地区陶瓷射频电容器产量市场份额（2021-2032）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中国陶瓷射频电容器产能、产量、产能利用率及发展趋势（2021-2032）&amp;（千件）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中国陶瓷射频电容器产量、市场需求量及发展趋势（2021-2032）&amp;（千件）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全球陶瓷射频电容器市场销售额及增长率：（2021-2032）&amp;（万元）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全球市场陶瓷射频电容器市场规模：2021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全球市场陶瓷射频电容器销量及增长率（2021-2032）&amp;（千件）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全球市场陶瓷射频电容器价格趋势（2021-2032）&amp;（元/件）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全球主要地区陶瓷射频电容器销售收入（2021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全球主要地区陶瓷射频电容器销售收入市场份额（2021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北美市场陶瓷射频电容器销量及增长率（2021-2032）&amp;（千件）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北美市场陶瓷射频电容器收入及增长率（2021-2032）&amp;（万元）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欧洲市场陶瓷射频电容器销量及增长率（2021-2032）&amp;（千件）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欧洲市场陶瓷射频电容器收入及增长率（2021-2032）&amp;（万元）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中国市场陶瓷射频电容器销量及增长率（2021-2032）&amp;（千件）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中国市场陶瓷射频电容器收入及增长率（2021-2032）&amp;（万元）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日本市场陶瓷射频电容器销量及增长率（2021-2032）&amp;（千件）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日本市场陶瓷射频电容器收入及增长率（2021-2032）&amp;（万元）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东南亚市场陶瓷射频电容器销量及增长率（2021-2032）&amp;（千件）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东南亚市场陶瓷射频电容器收入及增长率（2021-2032）&amp;（万元）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印度市场陶瓷射频电容器销量及增长率（2021-2032）&amp;（千件）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印度市场陶瓷射频电容器收入及增长率（2021-2032）&amp;（万元）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南美市场陶瓷射频电容器销量及增长率（2021-2032）&amp;（千件）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南美市场陶瓷射频电容器收入及增长率（2021-2032）&amp;（万元）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中东市场陶瓷射频电容器销量及增长率（2021-2032）&amp;（千件）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中东市场陶瓷射频电容器收入及增长率（2021-2032）&amp;（万元）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全球不同产品类型陶瓷射频电容器价格走势（2021-2032）&amp;（元/件）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全球不同应用陶瓷射频电容器价格走势（2021-2032）&amp;（元/件）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陶瓷射频电容器中国企业SWOT分析</w:t>
      </w:r>
      <w:r>
        <w:rPr>
          <w:rFonts w:hint="eastAsia"/>
        </w:rPr>
        <w:br/>
      </w:r>
      <w:r>
        <w:rPr>
          <w:rFonts w:hint="eastAsia"/>
        </w:rPr>
        <w:t>　　图 44： 陶瓷射频电容器产业链</w:t>
      </w:r>
      <w:r>
        <w:rPr>
          <w:rFonts w:hint="eastAsia"/>
        </w:rPr>
        <w:br/>
      </w:r>
      <w:r>
        <w:rPr>
          <w:rFonts w:hint="eastAsia"/>
        </w:rPr>
        <w:t>　　图 45： 陶瓷射频电容器行业采购模式分析</w:t>
      </w:r>
      <w:r>
        <w:rPr>
          <w:rFonts w:hint="eastAsia"/>
        </w:rPr>
        <w:br/>
      </w:r>
      <w:r>
        <w:rPr>
          <w:rFonts w:hint="eastAsia"/>
        </w:rPr>
        <w:t>　　图 46： 陶瓷射频电容器行业生产模式</w:t>
      </w:r>
      <w:r>
        <w:rPr>
          <w:rFonts w:hint="eastAsia"/>
        </w:rPr>
        <w:br/>
      </w:r>
      <w:r>
        <w:rPr>
          <w:rFonts w:hint="eastAsia"/>
        </w:rPr>
        <w:t>　　图 47： 陶瓷射频电容器行业销售模式分析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16065bc32441b" w:history="1">
        <w:r>
          <w:rPr>
            <w:rStyle w:val="Hyperlink"/>
          </w:rPr>
          <w:t>2026-2032年全球与中国陶瓷射频电容器行业研究及前景趋势分析报告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16065bc32441b" w:history="1">
        <w:r>
          <w:rPr>
            <w:rStyle w:val="Hyperlink"/>
          </w:rPr>
          <w:t>https://www.20087.com/6/61/TaoCiShePinDianRongQiHangYeXianZhuangJiQianJing.html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电容、陶瓷射频电容器原理、电容器、射频微波陶瓷电容器、射频微波瓷介电容器是什么样东西、射频电容和普通电容、陶瓷电容的作用和工作原理、电容在射频电路中的作用、微波陶瓷单层芯片电容器频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78dd7c07f748e9" w:history="1">
      <w:r>
        <w:rPr>
          <w:rStyle w:val="Hyperlink"/>
        </w:rPr>
        <w:t>2026-2032年全球与中国陶瓷射频电容器行业研究及前景趋势分析报告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TaoCiShePinDianRongQiHangYeXianZhuangJiQianJing.html" TargetMode="External" Id="R27d16065bc3244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TaoCiShePinDianRongQiHangYeXianZhuangJiQianJing.html" TargetMode="External" Id="R3678dd7c07f7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2026-03-29T07:16:11Z</dcterms:created>
  <dcterms:modified xsi:type="dcterms:W3CDTF">2026-03-29T08:16:11Z</dcterms:modified>
  <dc:subject>2026-2032年全球与中国陶瓷射频电容器行业研究及前景趋势分析报告</dc:subject>
  <dc:title>2026-2032年全球与中国陶瓷射频电容器行业研究及前景趋势分析报告</dc:title>
  <cp:keywords>2026-2032年全球与中国陶瓷射频电容器行业研究及前景趋势分析报告</cp:keywords>
  <dc:description>2026-2032年全球与中国陶瓷射频电容器行业研究及前景趋势分析报告</dc:description>
</cp:coreProperties>
</file>