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4340ad9e74220" w:history="1">
              <w:r>
                <w:rPr>
                  <w:rStyle w:val="Hyperlink"/>
                </w:rPr>
                <w:t>2025-2031年全球与中国激光焊接服务行业市场调研及发展前景预测报告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4340ad9e74220" w:history="1">
              <w:r>
                <w:rPr>
                  <w:rStyle w:val="Hyperlink"/>
                </w:rPr>
                <w:t>2025-2031年全球与中国激光焊接服务行业市场调研及发展前景预测报告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4340ad9e74220" w:history="1">
                <w:r>
                  <w:rPr>
                    <w:rStyle w:val="Hyperlink"/>
                  </w:rPr>
                  <w:t>https://www.20087.com/8/51/JiGuangHanJieFuWuShiChangQianJing.html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服务以其高精度、高速度和高质量的特点，在航空航天、汽车制造、电子电器等多个领域得到了广泛应用。相比传统焊接方法，激光焊接可以实现更小的热影响区、更高的焊接强度以及更好的外观效果。近年来，随着激光技术的进步和成本的逐步下降，越来越多的企业开始采用激光焊接技术来提升产品质量和生产效率。然而，激光焊接服务同样面临一些挑战，比如设备投资大、操作技能要求高以及对工件表面质量有较高要求等。</w:t>
      </w:r>
      <w:r>
        <w:rPr>
          <w:rFonts w:hint="eastAsia"/>
        </w:rPr>
        <w:br/>
      </w:r>
      <w:r>
        <w:rPr>
          <w:rFonts w:hint="eastAsia"/>
        </w:rPr>
        <w:t>　　未来，激光焊接服务将朝着更高精度、更强灵活性和更广适用性的方向发展。一方面，随着光纤激光器等新型光源的出现，激光焊接的能量密度将进一步提高，使得微细结构的焊接变得更加容易；另一方面，通过引入机器人技术和视觉识别系统，实现全自动化的焊接过程将成为可能，这不仅可以大幅提高生产效率，还可以保证焊接质量的一致性。此外，随着新材料（如复合材料）的应用越来越广泛，开发适合这些材料特性的焊接工艺也将是一个重要的研究方向。具备先进技术支持和服务能力的企业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4340ad9e74220" w:history="1">
        <w:r>
          <w:rPr>
            <w:rStyle w:val="Hyperlink"/>
          </w:rPr>
          <w:t>2025-2031年全球与中国激光焊接服务行业市场调研及发展前景预测报告</w:t>
        </w:r>
      </w:hyperlink>
      <w:r>
        <w:rPr>
          <w:rFonts w:hint="eastAsia"/>
        </w:rPr>
        <w:t>》基于多年行业研究经验，系统分析了激光焊接服务产业链、市场规模、需求特征及价格趋势，客观呈现激光焊接服务行业现状。报告科学预测了激光焊接服务市场前景与发展方向，重点评估了激光焊接服务重点企业的竞争格局与品牌影响力，同时挖掘激光焊接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全球市场激光焊接服务市场总体规模</w:t>
      </w:r>
      <w:r>
        <w:rPr>
          <w:rFonts w:hint="eastAsia"/>
        </w:rPr>
        <w:br/>
      </w:r>
      <w:r>
        <w:rPr>
          <w:rFonts w:hint="eastAsia"/>
        </w:rPr>
        <w:t>　　1.4 中国市场激光焊接服务市场总体规模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激光焊接服务行业发展总体概况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激光焊接服务行业发展主要特点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激光焊接服务行业发展影响因素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激光焊接服务有利因素</w:t>
      </w:r>
      <w:r>
        <w:rPr>
          <w:rFonts w:hint="eastAsia"/>
        </w:rPr>
        <w:br/>
      </w:r>
      <w:r>
        <w:rPr>
          <w:rFonts w:hint="eastAsia"/>
        </w:rPr>
        <w:t>　　　　1.5.3 .2 激光焊接服务不利因素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全球市场，近三年激光焊接服务主要企业占有率及排名（按收入）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激光焊接服务主要企业在国际市场占有率（按收入，2022-2025）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2024年激光焊接服务主要企业在国际市场排名（按收入）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全球市场主要企业激光焊接服务销售收入（2022-2025）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中国市场，近三年激光焊接服务主要企业占有率及排名（按收入）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激光焊接服务主要企业在中国市场占有率（按收入，2022-2025）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2024年激光焊接服务主要企业在中国市场排名（按收入）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中国市场主要企业激光焊接服务销售收入（2022-2025）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全球主要厂商激光焊接服务总部及产地分布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全球主要厂商成立时间及激光焊接服务商业化日期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全球主要厂商激光焊接服务产品类型及应用</w:t>
      </w:r>
      <w:r>
        <w:rPr>
          <w:rFonts w:hint="eastAsia"/>
        </w:rPr>
        <w:br/>
      </w:r>
      <w:r>
        <w:rPr>
          <w:rFonts w:hint="eastAsia"/>
        </w:rPr>
        <w:t>　　2.6 激光焊接服务行业集中度、竞争程度分析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激光焊接服务行业集中度分析：2024年全球Top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全球激光焊接服务第一梯队、第二梯队和第三梯队厂商（品牌）及市场份额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全球激光焊接服务主要地区分析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全球主要地区激光焊接服务市场规模分析：2020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全球主要地区激光焊接服务销售额及份额（2020-2025年）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全球主要地区激光焊接服务销售额及份额预测（2026-2031）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车床焊接服务</w:t>
      </w:r>
      <w:r>
        <w:rPr>
          <w:rFonts w:hint="eastAsia"/>
        </w:rPr>
        <w:br/>
      </w:r>
      <w:r>
        <w:rPr>
          <w:rFonts w:hint="eastAsia"/>
        </w:rPr>
        <w:t>　　　　4.1.2 发动机焊接服务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按产品类型细分，全球激光焊接服务销售额对比（2020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按产品类型细分，全球激光焊接服务销售额及市场份额（2020-2025）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按产品类型细分，全球激光焊接服务销售额预测（2026-2031）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按产品类型细分，中国激光焊接服务销售额及市场份额（2020-2025）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按产品类型细分，中国激光焊接服务销售额预测（2026-2031）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电子行业</w:t>
      </w:r>
      <w:r>
        <w:rPr>
          <w:rFonts w:hint="eastAsia"/>
        </w:rPr>
        <w:br/>
      </w:r>
      <w:r>
        <w:rPr>
          <w:rFonts w:hint="eastAsia"/>
        </w:rPr>
        <w:t>　　　　5.1.3 汽车行业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按应用细分，全球激光焊接服务销售额对比（2020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按应用细分，全球激光焊接服务销售额及市场份额（2020-2025）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按应用细分，全球激光焊接服务销售额预测（2026-2031）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中国不同应用激光焊接服务销售额及预测（2020-2031）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中国不同应用激光焊接服务销售额及市场份额（2020-2025）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中国不同应用激光焊接服务销售额预测（2026-2031）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激光焊接服务行业发展趋势</w:t>
      </w:r>
      <w:r>
        <w:rPr>
          <w:rFonts w:hint="eastAsia"/>
        </w:rPr>
        <w:br/>
      </w:r>
      <w:r>
        <w:rPr>
          <w:rFonts w:hint="eastAsia"/>
        </w:rPr>
        <w:t>　　7.2 激光焊接服务行业主要驱动因素</w:t>
      </w:r>
      <w:r>
        <w:rPr>
          <w:rFonts w:hint="eastAsia"/>
        </w:rPr>
        <w:br/>
      </w:r>
      <w:r>
        <w:rPr>
          <w:rFonts w:hint="eastAsia"/>
        </w:rPr>
        <w:t>　　7.3 激光焊接服务中国企业SWOT分析</w:t>
      </w:r>
      <w:r>
        <w:rPr>
          <w:rFonts w:hint="eastAsia"/>
        </w:rPr>
        <w:br/>
      </w:r>
      <w:r>
        <w:rPr>
          <w:rFonts w:hint="eastAsia"/>
        </w:rPr>
        <w:t>　　7.4 中国激光焊接服务行业政策环境分析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激光焊接服务行业产业链简介</w:t>
      </w:r>
      <w:r>
        <w:rPr>
          <w:rFonts w:hint="eastAsia"/>
        </w:rPr>
        <w:br/>
      </w:r>
      <w:r>
        <w:rPr>
          <w:rFonts w:hint="eastAsia"/>
        </w:rPr>
        <w:t>　　　　8.1.1 激光焊接服务行业供应链分析</w:t>
      </w:r>
      <w:r>
        <w:rPr>
          <w:rFonts w:hint="eastAsia"/>
        </w:rPr>
        <w:br/>
      </w:r>
      <w:r>
        <w:rPr>
          <w:rFonts w:hint="eastAsia"/>
        </w:rPr>
        <w:t>　　　　8.1.2 激光焊接服务主要原料及供应情况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激光焊接服务行业主要下游客户</w:t>
      </w:r>
      <w:r>
        <w:rPr>
          <w:rFonts w:hint="eastAsia"/>
        </w:rPr>
        <w:br/>
      </w:r>
      <w:r>
        <w:rPr>
          <w:rFonts w:hint="eastAsia"/>
        </w:rPr>
        <w:t>　　8.2 激光焊接服务行业采购模式</w:t>
      </w:r>
      <w:r>
        <w:rPr>
          <w:rFonts w:hint="eastAsia"/>
        </w:rPr>
        <w:br/>
      </w:r>
      <w:r>
        <w:rPr>
          <w:rFonts w:hint="eastAsia"/>
        </w:rPr>
        <w:t>　　8.3 激光焊接服务行业生产模式</w:t>
      </w:r>
      <w:r>
        <w:rPr>
          <w:rFonts w:hint="eastAsia"/>
        </w:rPr>
        <w:br/>
      </w:r>
      <w:r>
        <w:rPr>
          <w:rFonts w:hint="eastAsia"/>
        </w:rPr>
        <w:t>　　8.4 激光焊接服务行业销售模式及销售渠道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激光焊接服务行业发展主要特点</w:t>
      </w:r>
      <w:r>
        <w:rPr>
          <w:rFonts w:hint="eastAsia"/>
        </w:rPr>
        <w:br/>
      </w:r>
      <w:r>
        <w:rPr>
          <w:rFonts w:hint="eastAsia"/>
        </w:rPr>
        <w:t>　　表 2： 激光焊接服务行业发展有利因素分析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激光焊接服务行业发展不利因素分析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进入激光焊接服务行业壁垒</w:t>
      </w:r>
      <w:r>
        <w:rPr>
          <w:rFonts w:hint="eastAsia"/>
        </w:rPr>
        <w:br/>
      </w:r>
      <w:r>
        <w:rPr>
          <w:rFonts w:hint="eastAsia"/>
        </w:rPr>
        <w:t>　　表 5： 激光焊接服务主要企业在国际市场占有率（按收入，2022-2025）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2024年激光焊接服务主要企业在国际市场排名（按收入）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全球市场主要企业激光焊接服务销售收入（2022-2025）&amp;（万元）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激光焊接服务主要企业在中国市场占有率（按收入，2022-2025）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2024年激光焊接服务主要企业在中国市场排名（按收入）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中国市场主要企业激光焊接服务销售收入（2022-2025）&amp;（万元）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全球主要厂商激光焊接服务总部及产地分布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全球主要厂商成立时间及激光焊接服务商业化日期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全球主要厂商激光焊接服务产品类型及应用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2024年全球激光焊接服务主要厂商市场地位（第一梯队、第二梯队和第三梯队）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全球激光焊接服务市场投资、并购等现状分析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全球主要地区激光焊接服务销售额：（2020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全球主要地区激光焊接服务销售额（2020-2025年）&amp;（万元）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全球主要地区激光焊接服务销售额及份额列表（2020-2025年）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全球主要地区激光焊接服务销售额预测（2026-2031）&amp;（万元）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全球主要地区激光焊接服务销售额及份额列表预测（2026-2031）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车床焊接服务主要企业列表</w:t>
      </w:r>
      <w:r>
        <w:rPr>
          <w:rFonts w:hint="eastAsia"/>
        </w:rPr>
        <w:br/>
      </w:r>
      <w:r>
        <w:rPr>
          <w:rFonts w:hint="eastAsia"/>
        </w:rPr>
        <w:t>　　表 22： 发动机焊接服务主要企业列表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按产品类型细分，全球激光焊接服务销售额及增长率对比（2020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按产品类型细分，全球激光焊接服务销售额（2020-2025）&amp;（万元）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按产品类型细分，全球激光焊接服务销售额市场份额列表（2020-2025）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按产品类型细分，全球激光焊接服务销售额预测（2026-2031）&amp;（万元）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按产品类型细分，全球激光焊接服务销售额市场份额预测（2026-2031）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按产品类型细分，中国激光焊接服务销售额（2020-2025）&amp;（万元）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按产品类型细分，中国激光焊接服务销售额市场份额列表（2020-2025）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按产品类型细分，中国激光焊接服务销售额预测（2026-2031）&amp;（万元）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按产品类型细分，中国激光焊接服务销售额市场份额预测（2026-2031）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按应用细分，全球激光焊接服务销售额及增长率对比（2020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按应用细分，全球激光焊接服务销售额（2020-2025）&amp;（万元）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按应用细分，全球激光焊接服务销售额市场份额列表（2020-2025）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36： 按应用细分，全球激光焊接服务销售额预测（2026-2031）&amp;（万元）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按应用细分，全球激光焊接服务市场份额预测（2026-2031）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38： 中国不同应用激光焊接服务销售额（2020-2025）&amp;（万元）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中国不同应用激光焊接服务销售额市场份额列表（2020-2025）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中国不同应用激光焊接服务销售额预测（2026-2031）&amp;（万元）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中国不同应用激光焊接服务销售额市场份额预测（2026-2031）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重点企业（8）公司信息、总部、激光焊接服务市场地位以及主要的竞争对手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激光焊接服务产品及服务介绍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激光焊接服务收入及毛利率（2020-2025）&amp;（万元）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激光焊接服务行业发展趋势</w:t>
      </w:r>
      <w:r>
        <w:rPr>
          <w:rFonts w:hint="eastAsia"/>
        </w:rPr>
        <w:br/>
      </w:r>
      <w:r>
        <w:rPr>
          <w:rFonts w:hint="eastAsia"/>
        </w:rPr>
        <w:t>　　表 82： 激光焊接服务行业主要驱动因素</w:t>
      </w:r>
      <w:r>
        <w:rPr>
          <w:rFonts w:hint="eastAsia"/>
        </w:rPr>
        <w:br/>
      </w:r>
      <w:r>
        <w:rPr>
          <w:rFonts w:hint="eastAsia"/>
        </w:rPr>
        <w:t>　　表 83： 激光焊接服务行业供应链分析</w:t>
      </w:r>
      <w:r>
        <w:rPr>
          <w:rFonts w:hint="eastAsia"/>
        </w:rPr>
        <w:br/>
      </w:r>
      <w:r>
        <w:rPr>
          <w:rFonts w:hint="eastAsia"/>
        </w:rPr>
        <w:t>　　表 84： 激光焊接服务上游原料供应商</w:t>
      </w:r>
      <w:r>
        <w:rPr>
          <w:rFonts w:hint="eastAsia"/>
        </w:rPr>
        <w:br/>
      </w:r>
      <w:r>
        <w:rPr>
          <w:rFonts w:hint="eastAsia"/>
        </w:rPr>
        <w:t>　　表 85： 激光焊接服务行业主要下游客户</w:t>
      </w:r>
      <w:r>
        <w:rPr>
          <w:rFonts w:hint="eastAsia"/>
        </w:rPr>
        <w:br/>
      </w:r>
      <w:r>
        <w:rPr>
          <w:rFonts w:hint="eastAsia"/>
        </w:rPr>
        <w:t>　　表 86： 激光焊接服务典型经销商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激光焊接服务产品图片</w:t>
      </w:r>
      <w:r>
        <w:rPr>
          <w:rFonts w:hint="eastAsia"/>
        </w:rPr>
        <w:br/>
      </w:r>
      <w:r>
        <w:rPr>
          <w:rFonts w:hint="eastAsia"/>
        </w:rPr>
        <w:t>　　图 2： 全球市场激光焊接服务市场规模，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全球激光焊接服务市场销售额预测：（万元）&amp;（2020-2031）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中国市场激光焊接服务销售额及未来趋势（2020-2031）&amp;（万元）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2024年全球前五大厂商激光焊接服务市场份额</w:t>
      </w:r>
      <w:r>
        <w:rPr>
          <w:rFonts w:hint="eastAsia"/>
        </w:rPr>
        <w:br/>
      </w:r>
      <w:r>
        <w:rPr>
          <w:rFonts w:hint="eastAsia"/>
        </w:rPr>
        <w:t>　　图 6： 2024年全球激光焊接服务第一梯队、第二梯队和第三梯队厂商及市场份额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全球主要地区激光焊接服务销售额市场份额（2020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北美激光焊接服务销售额及预测（2020-2031）&amp;（万元）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欧洲激光焊接服务销售额及预测（2020-2031）&amp;（万元）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中国激光焊接服务销售额及预测（2020-2031）&amp;（万元）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日本激光焊接服务销售额及预测（2020-2031）&amp;（万元）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东南亚激光焊接服务销售额及预测（2020-2031）&amp;（万元）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印度激光焊接服务销售额及预测（2020-2031）&amp;（万元）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车床焊接服务 产品图片</w:t>
      </w:r>
      <w:r>
        <w:rPr>
          <w:rFonts w:hint="eastAsia"/>
        </w:rPr>
        <w:br/>
      </w:r>
      <w:r>
        <w:rPr>
          <w:rFonts w:hint="eastAsia"/>
        </w:rPr>
        <w:t>　　图 15： 全球车床焊接服务规模及增长率（2020-2031）&amp;（万元）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发动机焊接服务产品图片</w:t>
      </w:r>
      <w:r>
        <w:rPr>
          <w:rFonts w:hint="eastAsia"/>
        </w:rPr>
        <w:br/>
      </w:r>
      <w:r>
        <w:rPr>
          <w:rFonts w:hint="eastAsia"/>
        </w:rPr>
        <w:t>　　图 17： 全球发动机焊接服务规模及增长率（2020-2031）&amp;（万元）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按产品类型细分，全球激光焊接服务市场份额2024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按产品类型细分，全球激光焊接服务市场份额2020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按产品类型细分，全球激光焊接服务市场份额预测2025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按产品类型细分，中国激光焊接服务市场份额2020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按产品类型细分，中国激光焊接服务市场份额预测2025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电子行业</w:t>
      </w:r>
      <w:r>
        <w:rPr>
          <w:rFonts w:hint="eastAsia"/>
        </w:rPr>
        <w:br/>
      </w:r>
      <w:r>
        <w:rPr>
          <w:rFonts w:hint="eastAsia"/>
        </w:rPr>
        <w:t>　　图 27： 汽车行业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按应用细分，全球激光焊接服务市场份额2024 VS 2031</w:t>
      </w:r>
      <w:r>
        <w:rPr>
          <w:rFonts w:hint="eastAsia"/>
        </w:rPr>
        <w:br/>
      </w:r>
      <w:r>
        <w:rPr>
          <w:rFonts w:hint="eastAsia"/>
        </w:rPr>
        <w:t>　　图 30： 按应用细分，全球激光焊接服务市场份额2020 &amp; 2024</w:t>
      </w:r>
      <w:r>
        <w:rPr>
          <w:rFonts w:hint="eastAsia"/>
        </w:rPr>
        <w:br/>
      </w:r>
      <w:r>
        <w:rPr>
          <w:rFonts w:hint="eastAsia"/>
        </w:rPr>
        <w:t>　　图 31： 激光焊接服务中国企业SWOT分析</w:t>
      </w:r>
      <w:r>
        <w:rPr>
          <w:rFonts w:hint="eastAsia"/>
        </w:rPr>
        <w:br/>
      </w:r>
      <w:r>
        <w:rPr>
          <w:rFonts w:hint="eastAsia"/>
        </w:rPr>
        <w:t>　　图 32： 激光焊接服务产业链</w:t>
      </w:r>
      <w:r>
        <w:rPr>
          <w:rFonts w:hint="eastAsia"/>
        </w:rPr>
        <w:br/>
      </w:r>
      <w:r>
        <w:rPr>
          <w:rFonts w:hint="eastAsia"/>
        </w:rPr>
        <w:t>　　图 33： 激光焊接服务行业采购模式分析</w:t>
      </w:r>
      <w:r>
        <w:rPr>
          <w:rFonts w:hint="eastAsia"/>
        </w:rPr>
        <w:br/>
      </w:r>
      <w:r>
        <w:rPr>
          <w:rFonts w:hint="eastAsia"/>
        </w:rPr>
        <w:t>　　图 34： 激光焊接服务行业生产模式</w:t>
      </w:r>
      <w:r>
        <w:rPr>
          <w:rFonts w:hint="eastAsia"/>
        </w:rPr>
        <w:br/>
      </w:r>
      <w:r>
        <w:rPr>
          <w:rFonts w:hint="eastAsia"/>
        </w:rPr>
        <w:t>　　图 35： 激光焊接服务行业销售模式分析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4340ad9e74220" w:history="1">
        <w:r>
          <w:rPr>
            <w:rStyle w:val="Hyperlink"/>
          </w:rPr>
          <w:t>2025-2031年全球与中国激光焊接服务行业市场调研及发展前景预测报告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4340ad9e74220" w:history="1">
        <w:r>
          <w:rPr>
            <w:rStyle w:val="Hyperlink"/>
          </w:rPr>
          <w:t>https://www.20087.com/8/51/JiGuangHanJieFuWuShiChangQianJing.html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热点：激光焊接机、激光焊接设备、激光全自动焊接、激光焊接行业、整体激光焊接、激光焊接工厂、激光焊接机构、激光焊接厂、激光焊接公司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a6ae4f7f44466" w:history="1">
      <w:r>
        <w:rPr>
          <w:rStyle w:val="Hyperlink"/>
        </w:rPr>
        <w:t>2025-2031年全球与中国激光焊接服务行业市场调研及发展前景预测报告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GuangHanJieFuWuShiChangQianJing.html" TargetMode="External" Id="Ree74340ad9e7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GuangHanJieFuWuShiChangQianJing.html" TargetMode="External" Id="R5fea6ae4f7f4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2025-10-03T07:16:45Z</dcterms:created>
  <dcterms:modified xsi:type="dcterms:W3CDTF">2025-10-03T08:16:45Z</dcterms:modified>
  <dc:subject>2025-2031年全球与中国激光焊接服务行业市场调研及发展前景预测报告</dc:subject>
  <dc:title>2025-2031年全球与中国激光焊接服务行业市场调研及发展前景预测报告</dc:title>
  <cp:keywords>2025-2031年全球与中国激光焊接服务行业市场调研及发展前景预测报告</cp:keywords>
  <dc:description>2025-2031年全球与中国激光焊接服务行业市场调研及发展前景预测报告</dc:description>
</cp:coreProperties>
</file>