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549fe307b46f6" w:history="1">
              <w:r>
                <w:rPr>
                  <w:rStyle w:val="Hyperlink"/>
                </w:rPr>
                <w:t>中国超级电容行业市场调查研究及发展趋势预测报告（2024年版）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549fe307b46f6" w:history="1">
              <w:r>
                <w:rPr>
                  <w:rStyle w:val="Hyperlink"/>
                </w:rPr>
                <w:t>中国超级电容行业市场调查研究及发展趋势预测报告（2024年版）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549fe307b46f6" w:history="1">
                <w:r>
                  <w:rPr>
                    <w:rStyle w:val="Hyperlink"/>
                  </w:rPr>
                  <w:t>https://www.20087.com/8/61/ChaoJiDianRongShiChangXingQingFe.html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是一种介于传统电容器和电池之间的储能装置，以其高功率密度、长循环寿命和快速充放电能力，在能源存储和转换领域崭露头角。近年来，随着材料科学的进步，如碳纳米管和石墨烯的使用，超级电容的能量密度和稳定性得到了显著提升。它们在电动汽车、轨道交通、工业备用电源和可再生能源系统中找到了广泛的应用。</w:t>
      </w:r>
      <w:r>
        <w:rPr>
          <w:rFonts w:hint="eastAsia"/>
        </w:rPr>
        <w:br/>
      </w:r>
      <w:r>
        <w:rPr>
          <w:rFonts w:hint="eastAsia"/>
        </w:rPr>
        <w:t>　　未来，超级电容技术将更加侧重于能量密度的提升和成本的降低。新材料的开发，如金属氧化物和导电聚合物，将有助于提高超级电容的能量存储能力，使其在更多领域与电池竞争。同时，超级电容与电池的混合储能系统将获得更多的研究和应用，利用超级电容的高功率优势和电池的高能量密度，提供平衡的能源解决方案。此外，随着5G和物联网的普及，小型化和集成化的超级电容将在智能设备的瞬时供电和数据传输中发挥关键作用。</w:t>
      </w:r>
      <w:r>
        <w:rPr>
          <w:rFonts w:hint="eastAsia"/>
        </w:rPr>
        <w:br/>
      </w:r>
      <w:r>
        <w:rPr>
          <w:rFonts w:hint="eastAsia"/>
        </w:rPr>
        <w:t>　　《</w:t>
      </w:r>
      <w:hyperlink r:id="Ra30549fe307b46f6" w:history="1">
        <w:r>
          <w:rPr>
            <w:rStyle w:val="Hyperlink"/>
          </w:rPr>
          <w:t>中国超级电容行业市场调查研究及发展趋势预测报告（2024年版）</w:t>
        </w:r>
      </w:hyperlink>
      <w:r>
        <w:rPr>
          <w:rFonts w:hint="eastAsia"/>
        </w:rPr>
        <w:t>》基于多年监测调研数据，结合超级电容行业现状与发展前景，全面分析了超级电容市场需求、市场规模、产业链构成、价格机制以及超级电容细分市场特性。超级电容报告客观评估了市场前景，预测了发展趋势，深入分析了品牌竞争、市场集中度及超级电容重点企业运营状况。同时，超级电容报告识别了行业面临的风险与机遇，为投资者和决策者提供了科学、规范、客观的战略建议。</w:t>
      </w:r>
      <w:r>
        <w:rPr>
          <w:rFonts w:hint="eastAsia"/>
        </w:rPr>
        <w:br/>
      </w:r>
      <w:r>
        <w:rPr>
          <w:rFonts w:hint="eastAsia"/>
        </w:rPr>
        <w:br/>
      </w:r>
      <w:r>
        <w:rPr>
          <w:rFonts w:hint="eastAsia"/>
        </w:rPr>
        <w:t>第一章 超级电容器产业基础</w:t>
      </w:r>
      <w:r>
        <w:rPr>
          <w:rFonts w:hint="eastAsia"/>
        </w:rPr>
        <w:br/>
      </w:r>
      <w:r>
        <w:rPr>
          <w:rFonts w:hint="eastAsia"/>
        </w:rPr>
        <w:t>　　1.1 电容器的相关概述</w:t>
      </w:r>
      <w:r>
        <w:rPr>
          <w:rFonts w:hint="eastAsia"/>
        </w:rPr>
        <w:br/>
      </w:r>
      <w:r>
        <w:rPr>
          <w:rFonts w:hint="eastAsia"/>
        </w:rPr>
        <w:t>　　　　1.1.1 电容器的定义</w:t>
      </w:r>
      <w:r>
        <w:rPr>
          <w:rFonts w:hint="eastAsia"/>
        </w:rPr>
        <w:br/>
      </w:r>
      <w:r>
        <w:rPr>
          <w:rFonts w:hint="eastAsia"/>
        </w:rPr>
        <w:t>　　　　1.1.2 电容器的分类</w:t>
      </w:r>
      <w:r>
        <w:rPr>
          <w:rFonts w:hint="eastAsia"/>
        </w:rPr>
        <w:br/>
      </w:r>
      <w:r>
        <w:rPr>
          <w:rFonts w:hint="eastAsia"/>
        </w:rPr>
        <w:t>　　　　1.1.3 电容器主要结构</w:t>
      </w:r>
      <w:r>
        <w:rPr>
          <w:rFonts w:hint="eastAsia"/>
        </w:rPr>
        <w:br/>
      </w:r>
      <w:r>
        <w:rPr>
          <w:rFonts w:hint="eastAsia"/>
        </w:rPr>
        <w:t>　　1.2 超级电容器的概述</w:t>
      </w:r>
      <w:r>
        <w:rPr>
          <w:rFonts w:hint="eastAsia"/>
        </w:rPr>
        <w:br/>
      </w:r>
      <w:r>
        <w:rPr>
          <w:rFonts w:hint="eastAsia"/>
        </w:rPr>
        <w:t>　　　　1.2.1 超级电容器的定义</w:t>
      </w:r>
      <w:r>
        <w:rPr>
          <w:rFonts w:hint="eastAsia"/>
        </w:rPr>
        <w:br/>
      </w:r>
      <w:r>
        <w:rPr>
          <w:rFonts w:hint="eastAsia"/>
        </w:rPr>
        <w:t>　　　　1.2.2 超级电容器的分类</w:t>
      </w:r>
      <w:r>
        <w:rPr>
          <w:rFonts w:hint="eastAsia"/>
        </w:rPr>
        <w:br/>
      </w:r>
      <w:r>
        <w:rPr>
          <w:rFonts w:hint="eastAsia"/>
        </w:rPr>
        <w:t>　　　　1.2.3 超级电容器的结构</w:t>
      </w:r>
      <w:r>
        <w:rPr>
          <w:rFonts w:hint="eastAsia"/>
        </w:rPr>
        <w:br/>
      </w:r>
      <w:r>
        <w:rPr>
          <w:rFonts w:hint="eastAsia"/>
        </w:rPr>
        <w:t>　　1.3 超级电容器的特征与应用</w:t>
      </w:r>
      <w:r>
        <w:rPr>
          <w:rFonts w:hint="eastAsia"/>
        </w:rPr>
        <w:br/>
      </w:r>
      <w:r>
        <w:rPr>
          <w:rFonts w:hint="eastAsia"/>
        </w:rPr>
        <w:t>　　　　1.3.1 超级电容器的原理</w:t>
      </w:r>
      <w:r>
        <w:rPr>
          <w:rFonts w:hint="eastAsia"/>
        </w:rPr>
        <w:br/>
      </w:r>
      <w:r>
        <w:rPr>
          <w:rFonts w:hint="eastAsia"/>
        </w:rPr>
        <w:t>　　　　1.3.2 超级电容器的特性</w:t>
      </w:r>
      <w:r>
        <w:rPr>
          <w:rFonts w:hint="eastAsia"/>
        </w:rPr>
        <w:br/>
      </w:r>
      <w:r>
        <w:rPr>
          <w:rFonts w:hint="eastAsia"/>
        </w:rPr>
        <w:t>　　　　1.3.3 超级电容器应用领域</w:t>
      </w:r>
      <w:r>
        <w:rPr>
          <w:rFonts w:hint="eastAsia"/>
        </w:rPr>
        <w:br/>
      </w:r>
      <w:r>
        <w:rPr>
          <w:rFonts w:hint="eastAsia"/>
        </w:rPr>
        <w:br/>
      </w:r>
      <w:r>
        <w:rPr>
          <w:rFonts w:hint="eastAsia"/>
        </w:rPr>
        <w:t>第二章 2019-2024年世界超级电容器市场现状分析</w:t>
      </w:r>
      <w:r>
        <w:rPr>
          <w:rFonts w:hint="eastAsia"/>
        </w:rPr>
        <w:br/>
      </w:r>
      <w:r>
        <w:rPr>
          <w:rFonts w:hint="eastAsia"/>
        </w:rPr>
        <w:t>　　2.1 世界超级电容器发展概述</w:t>
      </w:r>
      <w:r>
        <w:rPr>
          <w:rFonts w:hint="eastAsia"/>
        </w:rPr>
        <w:br/>
      </w:r>
      <w:r>
        <w:rPr>
          <w:rFonts w:hint="eastAsia"/>
        </w:rPr>
        <w:t>　　　　2.1.1 全球电容器分类市场规模</w:t>
      </w:r>
      <w:r>
        <w:rPr>
          <w:rFonts w:hint="eastAsia"/>
        </w:rPr>
        <w:br/>
      </w:r>
      <w:r>
        <w:rPr>
          <w:rFonts w:hint="eastAsia"/>
        </w:rPr>
        <w:t>　　　　2.1.2 世界超级电容器发展历程</w:t>
      </w:r>
      <w:r>
        <w:rPr>
          <w:rFonts w:hint="eastAsia"/>
        </w:rPr>
        <w:br/>
      </w:r>
      <w:r>
        <w:rPr>
          <w:rFonts w:hint="eastAsia"/>
        </w:rPr>
        <w:t>　　　　2.1.3 世界超级电容器发展现状</w:t>
      </w:r>
      <w:r>
        <w:rPr>
          <w:rFonts w:hint="eastAsia"/>
        </w:rPr>
        <w:br/>
      </w:r>
      <w:r>
        <w:rPr>
          <w:rFonts w:hint="eastAsia"/>
        </w:rPr>
        <w:t>　　　　2019-2024年全球超级电容市场规模</w:t>
      </w:r>
      <w:r>
        <w:rPr>
          <w:rFonts w:hint="eastAsia"/>
        </w:rPr>
        <w:br/>
      </w:r>
      <w:r>
        <w:rPr>
          <w:rFonts w:hint="eastAsia"/>
        </w:rPr>
        <w:t>　　2.2 2019-2024年世界超级电容器市场状况分析</w:t>
      </w:r>
      <w:r>
        <w:rPr>
          <w:rFonts w:hint="eastAsia"/>
        </w:rPr>
        <w:br/>
      </w:r>
      <w:r>
        <w:rPr>
          <w:rFonts w:hint="eastAsia"/>
        </w:rPr>
        <w:t>　　　　2.2.1 世界超级电容器生产企业</w:t>
      </w:r>
      <w:r>
        <w:rPr>
          <w:rFonts w:hint="eastAsia"/>
        </w:rPr>
        <w:br/>
      </w:r>
      <w:r>
        <w:rPr>
          <w:rFonts w:hint="eastAsia"/>
        </w:rPr>
        <w:t>　　　　2.2.22016 年世界超级电容器市场需求状况</w:t>
      </w:r>
      <w:r>
        <w:rPr>
          <w:rFonts w:hint="eastAsia"/>
        </w:rPr>
        <w:br/>
      </w:r>
      <w:r>
        <w:rPr>
          <w:rFonts w:hint="eastAsia"/>
        </w:rPr>
        <w:t>　　　　2.2.32016 年世界超级电容器总体市场规模</w:t>
      </w:r>
      <w:r>
        <w:rPr>
          <w:rFonts w:hint="eastAsia"/>
        </w:rPr>
        <w:br/>
      </w:r>
      <w:r>
        <w:rPr>
          <w:rFonts w:hint="eastAsia"/>
        </w:rPr>
        <w:t>　　　　2.2.4 世界超级电容器市场结构分析</w:t>
      </w:r>
      <w:r>
        <w:rPr>
          <w:rFonts w:hint="eastAsia"/>
        </w:rPr>
        <w:br/>
      </w:r>
      <w:r>
        <w:rPr>
          <w:rFonts w:hint="eastAsia"/>
        </w:rPr>
        <w:t>　　2.3 2019-2024年全球超级电容器主要企业分析</w:t>
      </w:r>
      <w:r>
        <w:rPr>
          <w:rFonts w:hint="eastAsia"/>
        </w:rPr>
        <w:br/>
      </w:r>
      <w:r>
        <w:rPr>
          <w:rFonts w:hint="eastAsia"/>
        </w:rPr>
        <w:t>　　　　2.3.1 美国Maxwell公司</w:t>
      </w:r>
      <w:r>
        <w:rPr>
          <w:rFonts w:hint="eastAsia"/>
        </w:rPr>
        <w:br/>
      </w:r>
      <w:r>
        <w:rPr>
          <w:rFonts w:hint="eastAsia"/>
        </w:rPr>
        <w:t>　　　　2.3.2 日本Panasonic</w:t>
      </w:r>
      <w:r>
        <w:rPr>
          <w:rFonts w:hint="eastAsia"/>
        </w:rPr>
        <w:br/>
      </w:r>
      <w:r>
        <w:rPr>
          <w:rFonts w:hint="eastAsia"/>
        </w:rPr>
        <w:t>　　　　2.3.3 韩国NessCap</w:t>
      </w:r>
      <w:r>
        <w:rPr>
          <w:rFonts w:hint="eastAsia"/>
        </w:rPr>
        <w:br/>
      </w:r>
      <w:r>
        <w:rPr>
          <w:rFonts w:hint="eastAsia"/>
        </w:rPr>
        <w:br/>
      </w:r>
      <w:r>
        <w:rPr>
          <w:rFonts w:hint="eastAsia"/>
        </w:rPr>
        <w:t>第三章 2024-2030年中国超级电容器行业发展环境分析</w:t>
      </w:r>
      <w:r>
        <w:rPr>
          <w:rFonts w:hint="eastAsia"/>
        </w:rPr>
        <w:br/>
      </w:r>
      <w:r>
        <w:rPr>
          <w:rFonts w:hint="eastAsia"/>
        </w:rPr>
        <w:t>　　3.1 宏观经济环境</w:t>
      </w:r>
      <w:r>
        <w:rPr>
          <w:rFonts w:hint="eastAsia"/>
        </w:rPr>
        <w:br/>
      </w:r>
      <w:r>
        <w:rPr>
          <w:rFonts w:hint="eastAsia"/>
        </w:rPr>
        <w:t>　　　　3.1.1 2019-2024年中国GDP增长情况分析</w:t>
      </w:r>
      <w:r>
        <w:rPr>
          <w:rFonts w:hint="eastAsia"/>
        </w:rPr>
        <w:br/>
      </w:r>
      <w:r>
        <w:rPr>
          <w:rFonts w:hint="eastAsia"/>
        </w:rPr>
        <w:t>　　　　3.1.22016 年中国宏观经济运行分析</w:t>
      </w:r>
      <w:r>
        <w:rPr>
          <w:rFonts w:hint="eastAsia"/>
        </w:rPr>
        <w:br/>
      </w:r>
      <w:r>
        <w:rPr>
          <w:rFonts w:hint="eastAsia"/>
        </w:rPr>
        <w:t>　　　　3.1.32016 年中国工业发展形势分析</w:t>
      </w:r>
      <w:r>
        <w:rPr>
          <w:rFonts w:hint="eastAsia"/>
        </w:rPr>
        <w:br/>
      </w:r>
      <w:r>
        <w:rPr>
          <w:rFonts w:hint="eastAsia"/>
        </w:rPr>
        <w:t>　　3.2 产业政策环境</w:t>
      </w:r>
      <w:r>
        <w:rPr>
          <w:rFonts w:hint="eastAsia"/>
        </w:rPr>
        <w:br/>
      </w:r>
      <w:r>
        <w:rPr>
          <w:rFonts w:hint="eastAsia"/>
        </w:rPr>
        <w:t>　　　　3.2.1 电子元器件行业监管体制</w:t>
      </w:r>
      <w:r>
        <w:rPr>
          <w:rFonts w:hint="eastAsia"/>
        </w:rPr>
        <w:br/>
      </w:r>
      <w:r>
        <w:rPr>
          <w:rFonts w:hint="eastAsia"/>
        </w:rPr>
        <w:t>　　　　3.2.2 电子元器件行业相关政策</w:t>
      </w:r>
      <w:r>
        <w:rPr>
          <w:rFonts w:hint="eastAsia"/>
        </w:rPr>
        <w:br/>
      </w:r>
      <w:r>
        <w:rPr>
          <w:rFonts w:hint="eastAsia"/>
        </w:rPr>
        <w:t>　　　　3.2.3 车用超级电容器相关标准</w:t>
      </w:r>
      <w:r>
        <w:rPr>
          <w:rFonts w:hint="eastAsia"/>
        </w:rPr>
        <w:br/>
      </w:r>
      <w:r>
        <w:rPr>
          <w:rFonts w:hint="eastAsia"/>
        </w:rPr>
        <w:t>　　3.3 技术发展环境</w:t>
      </w:r>
      <w:r>
        <w:rPr>
          <w:rFonts w:hint="eastAsia"/>
        </w:rPr>
        <w:br/>
      </w:r>
      <w:r>
        <w:rPr>
          <w:rFonts w:hint="eastAsia"/>
        </w:rPr>
        <w:t>　　　　3.3.1 电力电容器技术发展历程</w:t>
      </w:r>
      <w:r>
        <w:rPr>
          <w:rFonts w:hint="eastAsia"/>
        </w:rPr>
        <w:br/>
      </w:r>
      <w:r>
        <w:rPr>
          <w:rFonts w:hint="eastAsia"/>
        </w:rPr>
        <w:t>　　　　3.3.2 中国电容器的技术发展现状</w:t>
      </w:r>
      <w:r>
        <w:rPr>
          <w:rFonts w:hint="eastAsia"/>
        </w:rPr>
        <w:br/>
      </w:r>
      <w:r>
        <w:rPr>
          <w:rFonts w:hint="eastAsia"/>
        </w:rPr>
        <w:t>　　　　3.3.3 电容器与国外先进水平的差距</w:t>
      </w:r>
      <w:r>
        <w:rPr>
          <w:rFonts w:hint="eastAsia"/>
        </w:rPr>
        <w:br/>
      </w:r>
      <w:r>
        <w:rPr>
          <w:rFonts w:hint="eastAsia"/>
        </w:rPr>
        <w:t>　　　　3.3.4 电容器技术发展的方向及对策</w:t>
      </w:r>
      <w:r>
        <w:rPr>
          <w:rFonts w:hint="eastAsia"/>
        </w:rPr>
        <w:br/>
      </w:r>
      <w:r>
        <w:rPr>
          <w:rFonts w:hint="eastAsia"/>
        </w:rPr>
        <w:br/>
      </w:r>
      <w:r>
        <w:rPr>
          <w:rFonts w:hint="eastAsia"/>
        </w:rPr>
        <w:t>第四章 2019-2024年中国超级电容器行业发展分析</w:t>
      </w:r>
      <w:r>
        <w:rPr>
          <w:rFonts w:hint="eastAsia"/>
        </w:rPr>
        <w:br/>
      </w:r>
      <w:r>
        <w:rPr>
          <w:rFonts w:hint="eastAsia"/>
        </w:rPr>
        <w:t>　　4.1 中国超级电容器行业现状</w:t>
      </w:r>
      <w:r>
        <w:rPr>
          <w:rFonts w:hint="eastAsia"/>
        </w:rPr>
        <w:br/>
      </w:r>
      <w:r>
        <w:rPr>
          <w:rFonts w:hint="eastAsia"/>
        </w:rPr>
        <w:t>　　　　4.1.1 中国成电容器生产和消费大国</w:t>
      </w:r>
      <w:r>
        <w:rPr>
          <w:rFonts w:hint="eastAsia"/>
        </w:rPr>
        <w:br/>
      </w:r>
      <w:r>
        <w:rPr>
          <w:rFonts w:hint="eastAsia"/>
        </w:rPr>
        <w:t>　　　　4.1.2 中国超级电容器主要生产企业</w:t>
      </w:r>
      <w:r>
        <w:rPr>
          <w:rFonts w:hint="eastAsia"/>
        </w:rPr>
        <w:br/>
      </w:r>
      <w:r>
        <w:rPr>
          <w:rFonts w:hint="eastAsia"/>
        </w:rPr>
        <w:t>　　　　4.1.3 超级电容器技术处于领先地位</w:t>
      </w:r>
      <w:r>
        <w:rPr>
          <w:rFonts w:hint="eastAsia"/>
        </w:rPr>
        <w:br/>
      </w:r>
      <w:r>
        <w:rPr>
          <w:rFonts w:hint="eastAsia"/>
        </w:rPr>
        <w:t>　　4.2 中国超级电容器市场状况</w:t>
      </w:r>
      <w:r>
        <w:rPr>
          <w:rFonts w:hint="eastAsia"/>
        </w:rPr>
        <w:br/>
      </w:r>
      <w:r>
        <w:rPr>
          <w:rFonts w:hint="eastAsia"/>
        </w:rPr>
        <w:t>　　　　4.2.12015 年中国超级电容器市场供需状况</w:t>
      </w:r>
      <w:r>
        <w:rPr>
          <w:rFonts w:hint="eastAsia"/>
        </w:rPr>
        <w:br/>
      </w:r>
      <w:r>
        <w:rPr>
          <w:rFonts w:hint="eastAsia"/>
        </w:rPr>
        <w:t>　　　　4.2.22015 年中国超级电容器竞争企业情况</w:t>
      </w:r>
      <w:r>
        <w:rPr>
          <w:rFonts w:hint="eastAsia"/>
        </w:rPr>
        <w:br/>
      </w:r>
      <w:r>
        <w:rPr>
          <w:rFonts w:hint="eastAsia"/>
        </w:rPr>
        <w:t>　　　　4.2.32015 年中国超级电容器产业规模分析</w:t>
      </w:r>
      <w:r>
        <w:rPr>
          <w:rFonts w:hint="eastAsia"/>
        </w:rPr>
        <w:br/>
      </w:r>
      <w:r>
        <w:rPr>
          <w:rFonts w:hint="eastAsia"/>
        </w:rPr>
        <w:t>　　　　4.2.42015 年中国超级电容器产品结构分析</w:t>
      </w:r>
      <w:r>
        <w:rPr>
          <w:rFonts w:hint="eastAsia"/>
        </w:rPr>
        <w:br/>
      </w:r>
      <w:r>
        <w:rPr>
          <w:rFonts w:hint="eastAsia"/>
        </w:rPr>
        <w:t>　　4.3 2019-2024年中国超级电容器行业发展态势分析</w:t>
      </w:r>
      <w:r>
        <w:rPr>
          <w:rFonts w:hint="eastAsia"/>
        </w:rPr>
        <w:br/>
      </w:r>
      <w:r>
        <w:rPr>
          <w:rFonts w:hint="eastAsia"/>
        </w:rPr>
        <w:t>　　　　4.3.1 超级电容器北京奥运示范项目分析</w:t>
      </w:r>
      <w:r>
        <w:rPr>
          <w:rFonts w:hint="eastAsia"/>
        </w:rPr>
        <w:br/>
      </w:r>
      <w:r>
        <w:rPr>
          <w:rFonts w:hint="eastAsia"/>
        </w:rPr>
        <w:t>　　　　4.3.2 超级电容器电极材料制备取得新进展</w:t>
      </w:r>
      <w:r>
        <w:rPr>
          <w:rFonts w:hint="eastAsia"/>
        </w:rPr>
        <w:br/>
      </w:r>
      <w:r>
        <w:rPr>
          <w:rFonts w:hint="eastAsia"/>
        </w:rPr>
        <w:t>　　　　4.3.3 超级电容器用储能竹碳项目通过验收</w:t>
      </w:r>
      <w:r>
        <w:rPr>
          <w:rFonts w:hint="eastAsia"/>
        </w:rPr>
        <w:br/>
      </w:r>
      <w:r>
        <w:rPr>
          <w:rFonts w:hint="eastAsia"/>
        </w:rPr>
        <w:t>　　　　4.3.4 朝阳新能源产业基地超级电容器项目</w:t>
      </w:r>
      <w:r>
        <w:rPr>
          <w:rFonts w:hint="eastAsia"/>
        </w:rPr>
        <w:br/>
      </w:r>
      <w:r>
        <w:rPr>
          <w:rFonts w:hint="eastAsia"/>
        </w:rPr>
        <w:t>　　4.4 超级电容器存在的问题及发展对策</w:t>
      </w:r>
      <w:r>
        <w:rPr>
          <w:rFonts w:hint="eastAsia"/>
        </w:rPr>
        <w:br/>
      </w:r>
      <w:r>
        <w:rPr>
          <w:rFonts w:hint="eastAsia"/>
        </w:rPr>
        <w:t>　　　　4.4.1 超级电容器发展中存在的主要问题</w:t>
      </w:r>
      <w:r>
        <w:rPr>
          <w:rFonts w:hint="eastAsia"/>
        </w:rPr>
        <w:br/>
      </w:r>
      <w:r>
        <w:rPr>
          <w:rFonts w:hint="eastAsia"/>
        </w:rPr>
        <w:t>　　　　4.4.2 国内超级电容器企业发展策略分析</w:t>
      </w:r>
      <w:r>
        <w:rPr>
          <w:rFonts w:hint="eastAsia"/>
        </w:rPr>
        <w:br/>
      </w:r>
      <w:r>
        <w:rPr>
          <w:rFonts w:hint="eastAsia"/>
        </w:rPr>
        <w:t>　　　　4.4.3 中国超级电容器研究推广的新思路</w:t>
      </w:r>
      <w:r>
        <w:rPr>
          <w:rFonts w:hint="eastAsia"/>
        </w:rPr>
        <w:br/>
      </w:r>
      <w:r>
        <w:rPr>
          <w:rFonts w:hint="eastAsia"/>
        </w:rPr>
        <w:br/>
      </w:r>
      <w:r>
        <w:rPr>
          <w:rFonts w:hint="eastAsia"/>
        </w:rPr>
        <w:t>第五章 2019-2024年超级电容器技术及工艺分析</w:t>
      </w:r>
      <w:r>
        <w:rPr>
          <w:rFonts w:hint="eastAsia"/>
        </w:rPr>
        <w:br/>
      </w:r>
      <w:r>
        <w:rPr>
          <w:rFonts w:hint="eastAsia"/>
        </w:rPr>
        <w:t>　　5.1 超级电容器生产工艺研究</w:t>
      </w:r>
      <w:r>
        <w:rPr>
          <w:rFonts w:hint="eastAsia"/>
        </w:rPr>
        <w:br/>
      </w:r>
      <w:r>
        <w:rPr>
          <w:rFonts w:hint="eastAsia"/>
        </w:rPr>
        <w:t>　　　　5.1.1 超级电容器生产工艺流程</w:t>
      </w:r>
      <w:r>
        <w:rPr>
          <w:rFonts w:hint="eastAsia"/>
        </w:rPr>
        <w:br/>
      </w:r>
      <w:r>
        <w:rPr>
          <w:rFonts w:hint="eastAsia"/>
        </w:rPr>
        <w:t>　　　　5.1.2 超级电容器生产步骤及主要设备</w:t>
      </w:r>
      <w:r>
        <w:rPr>
          <w:rFonts w:hint="eastAsia"/>
        </w:rPr>
        <w:br/>
      </w:r>
      <w:r>
        <w:rPr>
          <w:rFonts w:hint="eastAsia"/>
        </w:rPr>
        <w:t>　　　　5.1.3 超级电容器生产技术存在的问题</w:t>
      </w:r>
      <w:r>
        <w:rPr>
          <w:rFonts w:hint="eastAsia"/>
        </w:rPr>
        <w:br/>
      </w:r>
      <w:r>
        <w:rPr>
          <w:rFonts w:hint="eastAsia"/>
        </w:rPr>
        <w:t>　　5.2 超级电容器电极材料研究发展</w:t>
      </w:r>
      <w:r>
        <w:rPr>
          <w:rFonts w:hint="eastAsia"/>
        </w:rPr>
        <w:br/>
      </w:r>
      <w:r>
        <w:rPr>
          <w:rFonts w:hint="eastAsia"/>
        </w:rPr>
        <w:t>　　　　5.2.1 碳材料</w:t>
      </w:r>
      <w:r>
        <w:rPr>
          <w:rFonts w:hint="eastAsia"/>
        </w:rPr>
        <w:br/>
      </w:r>
      <w:r>
        <w:rPr>
          <w:rFonts w:hint="eastAsia"/>
        </w:rPr>
        <w:t>　　　　5.2.2 过渡金属氧化物</w:t>
      </w:r>
      <w:r>
        <w:rPr>
          <w:rFonts w:hint="eastAsia"/>
        </w:rPr>
        <w:br/>
      </w:r>
      <w:r>
        <w:rPr>
          <w:rFonts w:hint="eastAsia"/>
        </w:rPr>
        <w:t>　　　　5.2.3 复合电极材料</w:t>
      </w:r>
      <w:r>
        <w:rPr>
          <w:rFonts w:hint="eastAsia"/>
        </w:rPr>
        <w:br/>
      </w:r>
      <w:r>
        <w:rPr>
          <w:rFonts w:hint="eastAsia"/>
        </w:rPr>
        <w:t>　　　　5.2.4 导电聚合物电极材料</w:t>
      </w:r>
      <w:r>
        <w:rPr>
          <w:rFonts w:hint="eastAsia"/>
        </w:rPr>
        <w:br/>
      </w:r>
      <w:r>
        <w:rPr>
          <w:rFonts w:hint="eastAsia"/>
        </w:rPr>
        <w:t>　　5.3 超级电容器电解液分析</w:t>
      </w:r>
      <w:r>
        <w:rPr>
          <w:rFonts w:hint="eastAsia"/>
        </w:rPr>
        <w:br/>
      </w:r>
      <w:r>
        <w:rPr>
          <w:rFonts w:hint="eastAsia"/>
        </w:rPr>
        <w:t>　　　　5.3.1 超级电容器电解液材料概述</w:t>
      </w:r>
      <w:r>
        <w:rPr>
          <w:rFonts w:hint="eastAsia"/>
        </w:rPr>
        <w:br/>
      </w:r>
      <w:r>
        <w:rPr>
          <w:rFonts w:hint="eastAsia"/>
        </w:rPr>
        <w:t>　　　　5.3.2 超级电容器电解液市场状况</w:t>
      </w:r>
      <w:r>
        <w:rPr>
          <w:rFonts w:hint="eastAsia"/>
        </w:rPr>
        <w:br/>
      </w:r>
      <w:r>
        <w:rPr>
          <w:rFonts w:hint="eastAsia"/>
        </w:rPr>
        <w:t>　　　　5.3.3 超级电容器电解液市场规模</w:t>
      </w:r>
      <w:r>
        <w:rPr>
          <w:rFonts w:hint="eastAsia"/>
        </w:rPr>
        <w:br/>
      </w:r>
      <w:r>
        <w:rPr>
          <w:rFonts w:hint="eastAsia"/>
        </w:rPr>
        <w:br/>
      </w:r>
      <w:r>
        <w:rPr>
          <w:rFonts w:hint="eastAsia"/>
        </w:rPr>
        <w:t>第六章 2019-2024年中国超级电容器下游应用市场分析</w:t>
      </w:r>
      <w:r>
        <w:rPr>
          <w:rFonts w:hint="eastAsia"/>
        </w:rPr>
        <w:br/>
      </w:r>
      <w:r>
        <w:rPr>
          <w:rFonts w:hint="eastAsia"/>
        </w:rPr>
        <w:t>　　6.1 消费电子领域</w:t>
      </w:r>
      <w:r>
        <w:rPr>
          <w:rFonts w:hint="eastAsia"/>
        </w:rPr>
        <w:br/>
      </w:r>
      <w:r>
        <w:rPr>
          <w:rFonts w:hint="eastAsia"/>
        </w:rPr>
        <w:t>　　　　6.1.1 超级电容器在消费电子领域应用分析</w:t>
      </w:r>
      <w:r>
        <w:rPr>
          <w:rFonts w:hint="eastAsia"/>
        </w:rPr>
        <w:br/>
      </w:r>
      <w:r>
        <w:rPr>
          <w:rFonts w:hint="eastAsia"/>
        </w:rPr>
        <w:t>　　　　6.1.2 家用消费电子成为超级电容器市场增长点</w:t>
      </w:r>
      <w:r>
        <w:rPr>
          <w:rFonts w:hint="eastAsia"/>
        </w:rPr>
        <w:br/>
      </w:r>
      <w:r>
        <w:rPr>
          <w:rFonts w:hint="eastAsia"/>
        </w:rPr>
        <w:t>　　　　6.1.3 通信电子领域超级电容器应用将逐步拓宽</w:t>
      </w:r>
      <w:r>
        <w:rPr>
          <w:rFonts w:hint="eastAsia"/>
        </w:rPr>
        <w:br/>
      </w:r>
      <w:r>
        <w:rPr>
          <w:rFonts w:hint="eastAsia"/>
        </w:rPr>
        <w:t>　　　　6.1.4 工业电子领域超级电容器需求将稳步提升</w:t>
      </w:r>
      <w:r>
        <w:rPr>
          <w:rFonts w:hint="eastAsia"/>
        </w:rPr>
        <w:br/>
      </w:r>
      <w:r>
        <w:rPr>
          <w:rFonts w:hint="eastAsia"/>
        </w:rPr>
        <w:t>　　6.2 新能源发电系统</w:t>
      </w:r>
      <w:r>
        <w:rPr>
          <w:rFonts w:hint="eastAsia"/>
        </w:rPr>
        <w:br/>
      </w:r>
      <w:r>
        <w:rPr>
          <w:rFonts w:hint="eastAsia"/>
        </w:rPr>
        <w:t>　　　　6.2.1 超级电容器在太阳能能源系统中的应用</w:t>
      </w:r>
      <w:r>
        <w:rPr>
          <w:rFonts w:hint="eastAsia"/>
        </w:rPr>
        <w:br/>
      </w:r>
      <w:r>
        <w:rPr>
          <w:rFonts w:hint="eastAsia"/>
        </w:rPr>
        <w:t>　　　　6.2.2 超级电容器在风力发电系统应用分析</w:t>
      </w:r>
      <w:r>
        <w:rPr>
          <w:rFonts w:hint="eastAsia"/>
        </w:rPr>
        <w:br/>
      </w:r>
      <w:r>
        <w:rPr>
          <w:rFonts w:hint="eastAsia"/>
        </w:rPr>
        <w:t>　　　　6.2.3 2019-2024年中国光伏装机容量分析</w:t>
      </w:r>
      <w:r>
        <w:rPr>
          <w:rFonts w:hint="eastAsia"/>
        </w:rPr>
        <w:br/>
      </w:r>
      <w:r>
        <w:rPr>
          <w:rFonts w:hint="eastAsia"/>
        </w:rPr>
        <w:t>　　　　6.2.4 2019-2024年中国风电装机容量分析</w:t>
      </w:r>
      <w:r>
        <w:rPr>
          <w:rFonts w:hint="eastAsia"/>
        </w:rPr>
        <w:br/>
      </w:r>
      <w:r>
        <w:rPr>
          <w:rFonts w:hint="eastAsia"/>
        </w:rPr>
        <w:t>　　　　6.2.5 中国新能源发电市场前景及展望</w:t>
      </w:r>
      <w:r>
        <w:rPr>
          <w:rFonts w:hint="eastAsia"/>
        </w:rPr>
        <w:br/>
      </w:r>
      <w:r>
        <w:rPr>
          <w:rFonts w:hint="eastAsia"/>
        </w:rPr>
        <w:t>　　6.3 新能源汽车领域</w:t>
      </w:r>
      <w:r>
        <w:rPr>
          <w:rFonts w:hint="eastAsia"/>
        </w:rPr>
        <w:br/>
      </w:r>
      <w:r>
        <w:rPr>
          <w:rFonts w:hint="eastAsia"/>
        </w:rPr>
        <w:t>　　　　6.3.1 国内外超级电容器汽车的使用概况</w:t>
      </w:r>
      <w:r>
        <w:rPr>
          <w:rFonts w:hint="eastAsia"/>
        </w:rPr>
        <w:br/>
      </w:r>
      <w:r>
        <w:rPr>
          <w:rFonts w:hint="eastAsia"/>
        </w:rPr>
        <w:t>　　　　6.3.2 国内超级电容器新能源客车车型情况</w:t>
      </w:r>
      <w:r>
        <w:rPr>
          <w:rFonts w:hint="eastAsia"/>
        </w:rPr>
        <w:br/>
      </w:r>
      <w:r>
        <w:rPr>
          <w:rFonts w:hint="eastAsia"/>
        </w:rPr>
        <w:t>　　　　6.3.3 超级电容器在新能源汽车发展中机遇</w:t>
      </w:r>
      <w:r>
        <w:rPr>
          <w:rFonts w:hint="eastAsia"/>
        </w:rPr>
        <w:br/>
      </w:r>
      <w:r>
        <w:rPr>
          <w:rFonts w:hint="eastAsia"/>
        </w:rPr>
        <w:t>　　　　6.3.4 超级电容器将加速动力汽车的产业化</w:t>
      </w:r>
      <w:r>
        <w:rPr>
          <w:rFonts w:hint="eastAsia"/>
        </w:rPr>
        <w:br/>
      </w:r>
      <w:r>
        <w:rPr>
          <w:rFonts w:hint="eastAsia"/>
        </w:rPr>
        <w:t>　　　　6.3.5 中国新能源汽车市场容量预测分析</w:t>
      </w:r>
      <w:r>
        <w:rPr>
          <w:rFonts w:hint="eastAsia"/>
        </w:rPr>
        <w:br/>
      </w:r>
      <w:r>
        <w:rPr>
          <w:rFonts w:hint="eastAsia"/>
        </w:rPr>
        <w:t>　　6.4 智能分布式电网系统</w:t>
      </w:r>
      <w:r>
        <w:rPr>
          <w:rFonts w:hint="eastAsia"/>
        </w:rPr>
        <w:br/>
      </w:r>
      <w:r>
        <w:rPr>
          <w:rFonts w:hint="eastAsia"/>
        </w:rPr>
        <w:t>　　　　6.4.1 超级电容器在智能电网中的应用研究分析</w:t>
      </w:r>
      <w:r>
        <w:rPr>
          <w:rFonts w:hint="eastAsia"/>
        </w:rPr>
        <w:br/>
      </w:r>
      <w:r>
        <w:rPr>
          <w:rFonts w:hint="eastAsia"/>
        </w:rPr>
        <w:t>　　　　6.4.2 智能分布式电网系统超级电容器必不可少</w:t>
      </w:r>
      <w:r>
        <w:rPr>
          <w:rFonts w:hint="eastAsia"/>
        </w:rPr>
        <w:br/>
      </w:r>
      <w:r>
        <w:rPr>
          <w:rFonts w:hint="eastAsia"/>
        </w:rPr>
        <w:t>　　　　6.4.3 中国坚强智能电网的内涵及建设规划</w:t>
      </w:r>
      <w:r>
        <w:rPr>
          <w:rFonts w:hint="eastAsia"/>
        </w:rPr>
        <w:br/>
      </w:r>
      <w:r>
        <w:rPr>
          <w:rFonts w:hint="eastAsia"/>
        </w:rPr>
        <w:t>　　　　6.4.4 超级电容器在智能电网中的应用前景</w:t>
      </w:r>
      <w:r>
        <w:rPr>
          <w:rFonts w:hint="eastAsia"/>
        </w:rPr>
        <w:br/>
      </w:r>
      <w:r>
        <w:rPr>
          <w:rFonts w:hint="eastAsia"/>
        </w:rPr>
        <w:t>　　6.5 分布式储能系统</w:t>
      </w:r>
      <w:r>
        <w:rPr>
          <w:rFonts w:hint="eastAsia"/>
        </w:rPr>
        <w:br/>
      </w:r>
      <w:r>
        <w:rPr>
          <w:rFonts w:hint="eastAsia"/>
        </w:rPr>
        <w:t>　　　　6.5.1 电力储能系统的分类及主要作用</w:t>
      </w:r>
      <w:r>
        <w:rPr>
          <w:rFonts w:hint="eastAsia"/>
        </w:rPr>
        <w:br/>
      </w:r>
      <w:r>
        <w:rPr>
          <w:rFonts w:hint="eastAsia"/>
        </w:rPr>
        <w:t>　　　　6.5.2 超级电容器储能系统及其结构原理</w:t>
      </w:r>
      <w:r>
        <w:rPr>
          <w:rFonts w:hint="eastAsia"/>
        </w:rPr>
        <w:br/>
      </w:r>
      <w:r>
        <w:rPr>
          <w:rFonts w:hint="eastAsia"/>
        </w:rPr>
        <w:t>　　　　6.5.3 超级电容与主要储能设备的综合比较</w:t>
      </w:r>
      <w:r>
        <w:rPr>
          <w:rFonts w:hint="eastAsia"/>
        </w:rPr>
        <w:br/>
      </w:r>
      <w:r>
        <w:rPr>
          <w:rFonts w:hint="eastAsia"/>
        </w:rPr>
        <w:t>　　6.6 其他领域应用分析</w:t>
      </w:r>
      <w:r>
        <w:rPr>
          <w:rFonts w:hint="eastAsia"/>
        </w:rPr>
        <w:br/>
      </w:r>
      <w:r>
        <w:rPr>
          <w:rFonts w:hint="eastAsia"/>
        </w:rPr>
        <w:t>　　　　6.6.1 超级电容在军用设备领域的应用</w:t>
      </w:r>
      <w:r>
        <w:rPr>
          <w:rFonts w:hint="eastAsia"/>
        </w:rPr>
        <w:br/>
      </w:r>
      <w:r>
        <w:rPr>
          <w:rFonts w:hint="eastAsia"/>
        </w:rPr>
        <w:t>　　　　6.6.2 在城市轨道交通中应用研究分析</w:t>
      </w:r>
      <w:r>
        <w:rPr>
          <w:rFonts w:hint="eastAsia"/>
        </w:rPr>
        <w:br/>
      </w:r>
      <w:r>
        <w:rPr>
          <w:rFonts w:hint="eastAsia"/>
        </w:rPr>
        <w:t>　　　　6.6.3 超级电容在运动控制领域的应用</w:t>
      </w:r>
      <w:r>
        <w:rPr>
          <w:rFonts w:hint="eastAsia"/>
        </w:rPr>
        <w:br/>
      </w:r>
      <w:r>
        <w:rPr>
          <w:rFonts w:hint="eastAsia"/>
        </w:rPr>
        <w:br/>
      </w:r>
      <w:r>
        <w:rPr>
          <w:rFonts w:hint="eastAsia"/>
        </w:rPr>
        <w:t>第七章 2019-2024年中国超级电容器企业经营分析</w:t>
      </w:r>
      <w:r>
        <w:rPr>
          <w:rFonts w:hint="eastAsia"/>
        </w:rPr>
        <w:br/>
      </w:r>
      <w:r>
        <w:rPr>
          <w:rFonts w:hint="eastAsia"/>
        </w:rPr>
        <w:t>　　7.1 上海奥威科技开发有限公司</w:t>
      </w:r>
      <w:r>
        <w:rPr>
          <w:rFonts w:hint="eastAsia"/>
        </w:rPr>
        <w:br/>
      </w:r>
      <w:r>
        <w:rPr>
          <w:rFonts w:hint="eastAsia"/>
        </w:rPr>
        <w:t>　　　　7.1.1 企业基本情况</w:t>
      </w:r>
      <w:r>
        <w:rPr>
          <w:rFonts w:hint="eastAsia"/>
        </w:rPr>
        <w:br/>
      </w:r>
      <w:r>
        <w:rPr>
          <w:rFonts w:hint="eastAsia"/>
        </w:rPr>
        <w:t>　　　　7.1.2 超级电容器业务情况</w:t>
      </w:r>
      <w:r>
        <w:rPr>
          <w:rFonts w:hint="eastAsia"/>
        </w:rPr>
        <w:br/>
      </w:r>
      <w:r>
        <w:rPr>
          <w:rFonts w:hint="eastAsia"/>
        </w:rPr>
        <w:t>　　　　7.1.3 企业经营情况分析</w:t>
      </w:r>
      <w:r>
        <w:rPr>
          <w:rFonts w:hint="eastAsia"/>
        </w:rPr>
        <w:br/>
      </w:r>
      <w:r>
        <w:rPr>
          <w:rFonts w:hint="eastAsia"/>
        </w:rPr>
        <w:t>　　7.2 北京合众汇能科技有限公司</w:t>
      </w:r>
      <w:r>
        <w:rPr>
          <w:rFonts w:hint="eastAsia"/>
        </w:rPr>
        <w:br/>
      </w:r>
      <w:r>
        <w:rPr>
          <w:rFonts w:hint="eastAsia"/>
        </w:rPr>
        <w:t>　　　　7.2.1 企业基本情况</w:t>
      </w:r>
      <w:r>
        <w:rPr>
          <w:rFonts w:hint="eastAsia"/>
        </w:rPr>
        <w:br/>
      </w:r>
      <w:r>
        <w:rPr>
          <w:rFonts w:hint="eastAsia"/>
        </w:rPr>
        <w:t>　　　　7.2.2 超级电容器主要产品</w:t>
      </w:r>
      <w:r>
        <w:rPr>
          <w:rFonts w:hint="eastAsia"/>
        </w:rPr>
        <w:br/>
      </w:r>
      <w:r>
        <w:rPr>
          <w:rFonts w:hint="eastAsia"/>
        </w:rPr>
        <w:t>　　　　7.2.3 超级电容器业务历程</w:t>
      </w:r>
      <w:r>
        <w:rPr>
          <w:rFonts w:hint="eastAsia"/>
        </w:rPr>
        <w:br/>
      </w:r>
      <w:r>
        <w:rPr>
          <w:rFonts w:hint="eastAsia"/>
        </w:rPr>
        <w:t>　　7.3 北京集星联合电子科技有限公司</w:t>
      </w:r>
      <w:r>
        <w:rPr>
          <w:rFonts w:hint="eastAsia"/>
        </w:rPr>
        <w:br/>
      </w:r>
      <w:r>
        <w:rPr>
          <w:rFonts w:hint="eastAsia"/>
        </w:rPr>
        <w:t>　　　　7.3.1 企业基本情况</w:t>
      </w:r>
      <w:r>
        <w:rPr>
          <w:rFonts w:hint="eastAsia"/>
        </w:rPr>
        <w:br/>
      </w:r>
      <w:r>
        <w:rPr>
          <w:rFonts w:hint="eastAsia"/>
        </w:rPr>
        <w:t>　　　　7.3.2 超级电容器研发实力</w:t>
      </w:r>
      <w:r>
        <w:rPr>
          <w:rFonts w:hint="eastAsia"/>
        </w:rPr>
        <w:br/>
      </w:r>
      <w:r>
        <w:rPr>
          <w:rFonts w:hint="eastAsia"/>
        </w:rPr>
        <w:t>　　　　7.3.3 超级电容器主要产品</w:t>
      </w:r>
      <w:r>
        <w:rPr>
          <w:rFonts w:hint="eastAsia"/>
        </w:rPr>
        <w:br/>
      </w:r>
      <w:r>
        <w:rPr>
          <w:rFonts w:hint="eastAsia"/>
        </w:rPr>
        <w:t>　　7.4 哈尔滨巨容新能源有限公司</w:t>
      </w:r>
      <w:r>
        <w:rPr>
          <w:rFonts w:hint="eastAsia"/>
        </w:rPr>
        <w:br/>
      </w:r>
      <w:r>
        <w:rPr>
          <w:rFonts w:hint="eastAsia"/>
        </w:rPr>
        <w:t>　　　　7.4.1 企业基本情况</w:t>
      </w:r>
      <w:r>
        <w:rPr>
          <w:rFonts w:hint="eastAsia"/>
        </w:rPr>
        <w:br/>
      </w:r>
      <w:r>
        <w:rPr>
          <w:rFonts w:hint="eastAsia"/>
        </w:rPr>
        <w:t>　　　　7.4.2 超级电容器业务情况</w:t>
      </w:r>
      <w:r>
        <w:rPr>
          <w:rFonts w:hint="eastAsia"/>
        </w:rPr>
        <w:br/>
      </w:r>
      <w:r>
        <w:rPr>
          <w:rFonts w:hint="eastAsia"/>
        </w:rPr>
        <w:t>　　　　7.4.32015 年企业发展动态</w:t>
      </w:r>
      <w:r>
        <w:rPr>
          <w:rFonts w:hint="eastAsia"/>
        </w:rPr>
        <w:br/>
      </w:r>
      <w:r>
        <w:rPr>
          <w:rFonts w:hint="eastAsia"/>
        </w:rPr>
        <w:t>　　7.5 锦州凯美能源有限公司</w:t>
      </w:r>
      <w:r>
        <w:rPr>
          <w:rFonts w:hint="eastAsia"/>
        </w:rPr>
        <w:br/>
      </w:r>
      <w:r>
        <w:rPr>
          <w:rFonts w:hint="eastAsia"/>
        </w:rPr>
        <w:t>　　　　7.5.1 企业基本情况</w:t>
      </w:r>
      <w:r>
        <w:rPr>
          <w:rFonts w:hint="eastAsia"/>
        </w:rPr>
        <w:br/>
      </w:r>
      <w:r>
        <w:rPr>
          <w:rFonts w:hint="eastAsia"/>
        </w:rPr>
        <w:t>　　　　7.5.2 超级电容器的研发</w:t>
      </w:r>
      <w:r>
        <w:rPr>
          <w:rFonts w:hint="eastAsia"/>
        </w:rPr>
        <w:br/>
      </w:r>
      <w:r>
        <w:rPr>
          <w:rFonts w:hint="eastAsia"/>
        </w:rPr>
        <w:t>　　　　7.5.3 企业经营情况分析</w:t>
      </w:r>
      <w:r>
        <w:rPr>
          <w:rFonts w:hint="eastAsia"/>
        </w:rPr>
        <w:br/>
      </w:r>
      <w:r>
        <w:rPr>
          <w:rFonts w:hint="eastAsia"/>
        </w:rPr>
        <w:t>　　7.6 江苏双登集团有限公司</w:t>
      </w:r>
      <w:r>
        <w:rPr>
          <w:rFonts w:hint="eastAsia"/>
        </w:rPr>
        <w:br/>
      </w:r>
      <w:r>
        <w:rPr>
          <w:rFonts w:hint="eastAsia"/>
        </w:rPr>
        <w:t>　　　　7.6.1 企业基本情况</w:t>
      </w:r>
      <w:r>
        <w:rPr>
          <w:rFonts w:hint="eastAsia"/>
        </w:rPr>
        <w:br/>
      </w:r>
      <w:r>
        <w:rPr>
          <w:rFonts w:hint="eastAsia"/>
        </w:rPr>
        <w:t>　　　　7.6.2 超级电容器主要产品</w:t>
      </w:r>
      <w:r>
        <w:rPr>
          <w:rFonts w:hint="eastAsia"/>
        </w:rPr>
        <w:br/>
      </w:r>
      <w:r>
        <w:rPr>
          <w:rFonts w:hint="eastAsia"/>
        </w:rPr>
        <w:t>　　　　7.6.3 企业经营情况分析</w:t>
      </w:r>
      <w:r>
        <w:rPr>
          <w:rFonts w:hint="eastAsia"/>
        </w:rPr>
        <w:br/>
      </w:r>
      <w:r>
        <w:rPr>
          <w:rFonts w:hint="eastAsia"/>
        </w:rPr>
        <w:t>　　7.7 山东神工海特电子科技有限公司</w:t>
      </w:r>
      <w:r>
        <w:rPr>
          <w:rFonts w:hint="eastAsia"/>
        </w:rPr>
        <w:br/>
      </w:r>
      <w:r>
        <w:rPr>
          <w:rFonts w:hint="eastAsia"/>
        </w:rPr>
        <w:t>　　　　7.7.1 企业基本情况</w:t>
      </w:r>
      <w:r>
        <w:rPr>
          <w:rFonts w:hint="eastAsia"/>
        </w:rPr>
        <w:br/>
      </w:r>
      <w:r>
        <w:rPr>
          <w:rFonts w:hint="eastAsia"/>
        </w:rPr>
        <w:t>　　　　7.7.2 超级电容器主要产品</w:t>
      </w:r>
      <w:r>
        <w:rPr>
          <w:rFonts w:hint="eastAsia"/>
        </w:rPr>
        <w:br/>
      </w:r>
      <w:r>
        <w:rPr>
          <w:rFonts w:hint="eastAsia"/>
        </w:rPr>
        <w:t>　　　　7.7.3 企业经营情况分析</w:t>
      </w:r>
      <w:r>
        <w:rPr>
          <w:rFonts w:hint="eastAsia"/>
        </w:rPr>
        <w:br/>
      </w:r>
      <w:r>
        <w:rPr>
          <w:rFonts w:hint="eastAsia"/>
        </w:rPr>
        <w:t>　　7.8 安徽铜峰电子集团有限公司</w:t>
      </w:r>
      <w:r>
        <w:rPr>
          <w:rFonts w:hint="eastAsia"/>
        </w:rPr>
        <w:br/>
      </w:r>
      <w:r>
        <w:rPr>
          <w:rFonts w:hint="eastAsia"/>
        </w:rPr>
        <w:t>　　　　7.8.1 企业基本情况</w:t>
      </w:r>
      <w:r>
        <w:rPr>
          <w:rFonts w:hint="eastAsia"/>
        </w:rPr>
        <w:br/>
      </w:r>
      <w:r>
        <w:rPr>
          <w:rFonts w:hint="eastAsia"/>
        </w:rPr>
        <w:t>　　　　7.8.2 公司机车电力电容业务</w:t>
      </w:r>
      <w:r>
        <w:rPr>
          <w:rFonts w:hint="eastAsia"/>
        </w:rPr>
        <w:br/>
      </w:r>
      <w:r>
        <w:rPr>
          <w:rFonts w:hint="eastAsia"/>
        </w:rPr>
        <w:t>　　　　7.8.3 公司积极开发能量级电容</w:t>
      </w:r>
      <w:r>
        <w:rPr>
          <w:rFonts w:hint="eastAsia"/>
        </w:rPr>
        <w:br/>
      </w:r>
      <w:r>
        <w:rPr>
          <w:rFonts w:hint="eastAsia"/>
        </w:rPr>
        <w:t>　　7.9 深圳市惠程高能能源科技有限公司</w:t>
      </w:r>
      <w:r>
        <w:rPr>
          <w:rFonts w:hint="eastAsia"/>
        </w:rPr>
        <w:br/>
      </w:r>
      <w:r>
        <w:rPr>
          <w:rFonts w:hint="eastAsia"/>
        </w:rPr>
        <w:t>　　　　7.9.1 企业基本情况</w:t>
      </w:r>
      <w:r>
        <w:rPr>
          <w:rFonts w:hint="eastAsia"/>
        </w:rPr>
        <w:br/>
      </w:r>
      <w:r>
        <w:rPr>
          <w:rFonts w:hint="eastAsia"/>
        </w:rPr>
        <w:t>　　　　7.9.2 超级电容业务情况</w:t>
      </w:r>
      <w:r>
        <w:rPr>
          <w:rFonts w:hint="eastAsia"/>
        </w:rPr>
        <w:br/>
      </w:r>
      <w:r>
        <w:rPr>
          <w:rFonts w:hint="eastAsia"/>
        </w:rPr>
        <w:br/>
      </w:r>
      <w:r>
        <w:rPr>
          <w:rFonts w:hint="eastAsia"/>
        </w:rPr>
        <w:t>第八章 中-智-林-2024-2030年中国超级电容器投资前景分析</w:t>
      </w:r>
      <w:r>
        <w:rPr>
          <w:rFonts w:hint="eastAsia"/>
        </w:rPr>
        <w:br/>
      </w:r>
      <w:r>
        <w:rPr>
          <w:rFonts w:hint="eastAsia"/>
        </w:rPr>
        <w:t>　　8.1 2024-2030年中国超级电容器市场前景分析</w:t>
      </w:r>
      <w:r>
        <w:rPr>
          <w:rFonts w:hint="eastAsia"/>
        </w:rPr>
        <w:br/>
      </w:r>
      <w:r>
        <w:rPr>
          <w:rFonts w:hint="eastAsia"/>
        </w:rPr>
        <w:t>　　　　8.1.1 未来超级电容器发展趋势分析</w:t>
      </w:r>
      <w:r>
        <w:rPr>
          <w:rFonts w:hint="eastAsia"/>
        </w:rPr>
        <w:br/>
      </w:r>
      <w:r>
        <w:rPr>
          <w:rFonts w:hint="eastAsia"/>
        </w:rPr>
        <w:t>　　　　8.1.2 中国超级电容器市场前景分析</w:t>
      </w:r>
      <w:r>
        <w:rPr>
          <w:rFonts w:hint="eastAsia"/>
        </w:rPr>
        <w:br/>
      </w:r>
      <w:r>
        <w:rPr>
          <w:rFonts w:hint="eastAsia"/>
        </w:rPr>
        <w:t>　　8.2 2024-2030年超级电容器市场预测分析</w:t>
      </w:r>
      <w:r>
        <w:rPr>
          <w:rFonts w:hint="eastAsia"/>
        </w:rPr>
        <w:br/>
      </w:r>
      <w:r>
        <w:rPr>
          <w:rFonts w:hint="eastAsia"/>
        </w:rPr>
        <w:t>　　　　8.2.1 2024-2030年中国超级电容器产业规模预测</w:t>
      </w:r>
      <w:r>
        <w:rPr>
          <w:rFonts w:hint="eastAsia"/>
        </w:rPr>
        <w:br/>
      </w:r>
      <w:r>
        <w:rPr>
          <w:rFonts w:hint="eastAsia"/>
        </w:rPr>
        <w:t>　　　　8.2.2 2024-2030年超级电容器细分产品规模预测</w:t>
      </w:r>
      <w:r>
        <w:rPr>
          <w:rFonts w:hint="eastAsia"/>
        </w:rPr>
        <w:br/>
      </w:r>
      <w:r>
        <w:rPr>
          <w:rFonts w:hint="eastAsia"/>
        </w:rPr>
        <w:t>　　　　8.2.3 2024-2030年超级电容器市场盈利预测分析</w:t>
      </w:r>
      <w:r>
        <w:rPr>
          <w:rFonts w:hint="eastAsia"/>
        </w:rPr>
        <w:br/>
      </w:r>
      <w:r>
        <w:rPr>
          <w:rFonts w:hint="eastAsia"/>
        </w:rPr>
        <w:t>　　8.3 2024-2030年中国超级电容器投资风险分析</w:t>
      </w:r>
      <w:r>
        <w:rPr>
          <w:rFonts w:hint="eastAsia"/>
        </w:rPr>
        <w:br/>
      </w:r>
      <w:r>
        <w:rPr>
          <w:rFonts w:hint="eastAsia"/>
        </w:rPr>
        <w:t>　　　　8.3.1 经济波动风险</w:t>
      </w:r>
      <w:r>
        <w:rPr>
          <w:rFonts w:hint="eastAsia"/>
        </w:rPr>
        <w:br/>
      </w:r>
      <w:r>
        <w:rPr>
          <w:rFonts w:hint="eastAsia"/>
        </w:rPr>
        <w:t>　　　　8.3.2 市场竞争风险</w:t>
      </w:r>
      <w:r>
        <w:rPr>
          <w:rFonts w:hint="eastAsia"/>
        </w:rPr>
        <w:br/>
      </w:r>
      <w:r>
        <w:rPr>
          <w:rFonts w:hint="eastAsia"/>
        </w:rPr>
        <w:t>　　　　8.3.3 技术风险分析</w:t>
      </w:r>
      <w:r>
        <w:rPr>
          <w:rFonts w:hint="eastAsia"/>
        </w:rPr>
        <w:br/>
      </w:r>
      <w:r>
        <w:rPr>
          <w:rFonts w:hint="eastAsia"/>
        </w:rPr>
        <w:t>　　　　8.3.4 原材料的风险</w:t>
      </w:r>
      <w:r>
        <w:rPr>
          <w:rFonts w:hint="eastAsia"/>
        </w:rPr>
        <w:br/>
      </w:r>
      <w:r>
        <w:rPr>
          <w:rFonts w:hint="eastAsia"/>
        </w:rPr>
        <w:t>　　8.4 2024-2030年中国超级电容器投资策略分析</w:t>
      </w:r>
      <w:r>
        <w:rPr>
          <w:rFonts w:hint="eastAsia"/>
        </w:rPr>
        <w:br/>
      </w:r>
      <w:r>
        <w:rPr>
          <w:rFonts w:hint="eastAsia"/>
        </w:rPr>
        <w:br/>
      </w:r>
      <w:r>
        <w:rPr>
          <w:rFonts w:hint="eastAsia"/>
        </w:rPr>
        <w:t>图表目录</w:t>
      </w:r>
      <w:r>
        <w:rPr>
          <w:rFonts w:hint="eastAsia"/>
        </w:rPr>
        <w:br/>
      </w:r>
      <w:r>
        <w:rPr>
          <w:rFonts w:hint="eastAsia"/>
        </w:rPr>
        <w:t>　　图表 1：超级电容器结构框图</w:t>
      </w:r>
      <w:r>
        <w:rPr>
          <w:rFonts w:hint="eastAsia"/>
        </w:rPr>
        <w:br/>
      </w:r>
      <w:r>
        <w:rPr>
          <w:rFonts w:hint="eastAsia"/>
        </w:rPr>
        <w:t>　　图表 2：双层电容器工作原理</w:t>
      </w:r>
      <w:r>
        <w:rPr>
          <w:rFonts w:hint="eastAsia"/>
        </w:rPr>
        <w:br/>
      </w:r>
      <w:r>
        <w:rPr>
          <w:rFonts w:hint="eastAsia"/>
        </w:rPr>
        <w:t>　　图表 3：超级电容器与传统电容和蓄电池的比较</w:t>
      </w:r>
      <w:r>
        <w:rPr>
          <w:rFonts w:hint="eastAsia"/>
        </w:rPr>
        <w:br/>
      </w:r>
      <w:r>
        <w:rPr>
          <w:rFonts w:hint="eastAsia"/>
        </w:rPr>
        <w:t>　　图表 4：2019-2024年全球电容器分类市场规模图</w:t>
      </w:r>
      <w:r>
        <w:rPr>
          <w:rFonts w:hint="eastAsia"/>
        </w:rPr>
        <w:br/>
      </w:r>
      <w:r>
        <w:rPr>
          <w:rFonts w:hint="eastAsia"/>
        </w:rPr>
        <w:t>　　图表 5：世界超级电容器主要生产企业</w:t>
      </w:r>
      <w:r>
        <w:rPr>
          <w:rFonts w:hint="eastAsia"/>
        </w:rPr>
        <w:br/>
      </w:r>
      <w:r>
        <w:rPr>
          <w:rFonts w:hint="eastAsia"/>
        </w:rPr>
        <w:t>　　图表 6：2019-2024年世界超级电容器市场需求状况</w:t>
      </w:r>
      <w:r>
        <w:rPr>
          <w:rFonts w:hint="eastAsia"/>
        </w:rPr>
        <w:br/>
      </w:r>
      <w:r>
        <w:rPr>
          <w:rFonts w:hint="eastAsia"/>
        </w:rPr>
        <w:t>　　图表 7：2019-2024年世界超级电容器市场规模</w:t>
      </w:r>
      <w:r>
        <w:rPr>
          <w:rFonts w:hint="eastAsia"/>
        </w:rPr>
        <w:br/>
      </w:r>
      <w:r>
        <w:rPr>
          <w:rFonts w:hint="eastAsia"/>
        </w:rPr>
        <w:t>　　图表 8：2024年世界超级电容器市场结构</w:t>
      </w:r>
      <w:r>
        <w:rPr>
          <w:rFonts w:hint="eastAsia"/>
        </w:rPr>
        <w:br/>
      </w:r>
      <w:r>
        <w:rPr>
          <w:rFonts w:hint="eastAsia"/>
        </w:rPr>
        <w:t>　　图表 9：2019-2024年美国Maxwell公司营业收入趋势图</w:t>
      </w:r>
      <w:r>
        <w:rPr>
          <w:rFonts w:hint="eastAsia"/>
        </w:rPr>
        <w:br/>
      </w:r>
      <w:r>
        <w:rPr>
          <w:rFonts w:hint="eastAsia"/>
        </w:rPr>
        <w:t>　　图表 10：Maxwell公司的超级电容器产品系列</w:t>
      </w:r>
      <w:r>
        <w:rPr>
          <w:rFonts w:hint="eastAsia"/>
        </w:rPr>
        <w:br/>
      </w:r>
      <w:r>
        <w:rPr>
          <w:rFonts w:hint="eastAsia"/>
        </w:rPr>
        <w:t>　　图表 11：2019-2024年日本Panasonic公司营业收入趋势图</w:t>
      </w:r>
      <w:r>
        <w:rPr>
          <w:rFonts w:hint="eastAsia"/>
        </w:rPr>
        <w:br/>
      </w:r>
      <w:r>
        <w:rPr>
          <w:rFonts w:hint="eastAsia"/>
        </w:rPr>
        <w:t>　　图表 12：2019-2024年国内生产总值及其增长速度</w:t>
      </w:r>
      <w:r>
        <w:rPr>
          <w:rFonts w:hint="eastAsia"/>
        </w:rPr>
        <w:br/>
      </w:r>
      <w:r>
        <w:rPr>
          <w:rFonts w:hint="eastAsia"/>
        </w:rPr>
        <w:t>　　图表 13：2024年居民消费价格月度涨跌幅度</w:t>
      </w:r>
      <w:r>
        <w:rPr>
          <w:rFonts w:hint="eastAsia"/>
        </w:rPr>
        <w:br/>
      </w:r>
      <w:r>
        <w:rPr>
          <w:rFonts w:hint="eastAsia"/>
        </w:rPr>
        <w:t>　　图表 14：2024年居民消费价格比上年涨跌幅度</w:t>
      </w:r>
      <w:r>
        <w:rPr>
          <w:rFonts w:hint="eastAsia"/>
        </w:rPr>
        <w:br/>
      </w:r>
      <w:r>
        <w:rPr>
          <w:rFonts w:hint="eastAsia"/>
        </w:rPr>
        <w:t>　　图表 15：2019-2024年农村居民人均纯收入及其实际增长速度</w:t>
      </w:r>
      <w:r>
        <w:rPr>
          <w:rFonts w:hint="eastAsia"/>
        </w:rPr>
        <w:br/>
      </w:r>
      <w:r>
        <w:rPr>
          <w:rFonts w:hint="eastAsia"/>
        </w:rPr>
        <w:t>　　图表 16：2019-2024年城镇居民人均纯收入及其实际增长速度</w:t>
      </w:r>
      <w:r>
        <w:rPr>
          <w:rFonts w:hint="eastAsia"/>
        </w:rPr>
        <w:br/>
      </w:r>
      <w:r>
        <w:rPr>
          <w:rFonts w:hint="eastAsia"/>
        </w:rPr>
        <w:t>　　图表 17：2019-2024年恩格尔系数</w:t>
      </w:r>
      <w:r>
        <w:rPr>
          <w:rFonts w:hint="eastAsia"/>
        </w:rPr>
        <w:br/>
      </w:r>
      <w:r>
        <w:rPr>
          <w:rFonts w:hint="eastAsia"/>
        </w:rPr>
        <w:t>　　图表 18：2019-2024年全社会固定资产投资及其增长速度</w:t>
      </w:r>
      <w:r>
        <w:rPr>
          <w:rFonts w:hint="eastAsia"/>
        </w:rPr>
        <w:br/>
      </w:r>
      <w:r>
        <w:rPr>
          <w:rFonts w:hint="eastAsia"/>
        </w:rPr>
        <w:t>　　图表 19：2024年分行业固定资产投资（不含农户）及其增长速度</w:t>
      </w:r>
      <w:r>
        <w:rPr>
          <w:rFonts w:hint="eastAsia"/>
        </w:rPr>
        <w:br/>
      </w:r>
      <w:r>
        <w:rPr>
          <w:rFonts w:hint="eastAsia"/>
        </w:rPr>
        <w:t>　　图表 20：2024年固定资产投资新增主要生产能力</w:t>
      </w:r>
      <w:r>
        <w:rPr>
          <w:rFonts w:hint="eastAsia"/>
        </w:rPr>
        <w:br/>
      </w:r>
      <w:r>
        <w:rPr>
          <w:rFonts w:hint="eastAsia"/>
        </w:rPr>
        <w:t>　　图表 21：2019-2024年公共财政收入及其增长速度</w:t>
      </w:r>
      <w:r>
        <w:rPr>
          <w:rFonts w:hint="eastAsia"/>
        </w:rPr>
        <w:br/>
      </w:r>
      <w:r>
        <w:rPr>
          <w:rFonts w:hint="eastAsia"/>
        </w:rPr>
        <w:t>　　图表 22：人民币汇率走势图</w:t>
      </w:r>
      <w:r>
        <w:rPr>
          <w:rFonts w:hint="eastAsia"/>
        </w:rPr>
        <w:br/>
      </w:r>
      <w:r>
        <w:rPr>
          <w:rFonts w:hint="eastAsia"/>
        </w:rPr>
        <w:t>　　图表 23：2024年全部金融机构本外币存贷款余额及其增长速度</w:t>
      </w:r>
      <w:r>
        <w:rPr>
          <w:rFonts w:hint="eastAsia"/>
        </w:rPr>
        <w:br/>
      </w:r>
      <w:r>
        <w:rPr>
          <w:rFonts w:hint="eastAsia"/>
        </w:rPr>
        <w:t>　　图表 24：2019-2023年末国家外汇储备及其增长速度</w:t>
      </w:r>
      <w:r>
        <w:rPr>
          <w:rFonts w:hint="eastAsia"/>
        </w:rPr>
        <w:br/>
      </w:r>
      <w:r>
        <w:rPr>
          <w:rFonts w:hint="eastAsia"/>
        </w:rPr>
        <w:t>　　图表 25：2024年金融机构人民币贷款各利率区间占比</w:t>
      </w:r>
      <w:r>
        <w:rPr>
          <w:rFonts w:hint="eastAsia"/>
        </w:rPr>
        <w:br/>
      </w:r>
      <w:r>
        <w:rPr>
          <w:rFonts w:hint="eastAsia"/>
        </w:rPr>
        <w:t>　　图表 26：2024年大额美元存款与美元贷款平均利率</w:t>
      </w:r>
      <w:r>
        <w:rPr>
          <w:rFonts w:hint="eastAsia"/>
        </w:rPr>
        <w:br/>
      </w:r>
      <w:r>
        <w:rPr>
          <w:rFonts w:hint="eastAsia"/>
        </w:rPr>
        <w:t>　　图表 27：2019-2024年社会消费品零售总额及其增长速度</w:t>
      </w:r>
      <w:r>
        <w:rPr>
          <w:rFonts w:hint="eastAsia"/>
        </w:rPr>
        <w:br/>
      </w:r>
      <w:r>
        <w:rPr>
          <w:rFonts w:hint="eastAsia"/>
        </w:rPr>
        <w:t>　　图表 28：2019-2024年货物进出口总额</w:t>
      </w:r>
      <w:r>
        <w:rPr>
          <w:rFonts w:hint="eastAsia"/>
        </w:rPr>
        <w:br/>
      </w:r>
      <w:r>
        <w:rPr>
          <w:rFonts w:hint="eastAsia"/>
        </w:rPr>
        <w:t>　　图表 29：2019-2024年城镇新增就业人数</w:t>
      </w:r>
      <w:r>
        <w:rPr>
          <w:rFonts w:hint="eastAsia"/>
        </w:rPr>
        <w:br/>
      </w:r>
      <w:r>
        <w:rPr>
          <w:rFonts w:hint="eastAsia"/>
        </w:rPr>
        <w:t>　　图表 30：2019-2024年全部工业增加值及其增长速度</w:t>
      </w:r>
      <w:r>
        <w:rPr>
          <w:rFonts w:hint="eastAsia"/>
        </w:rPr>
        <w:br/>
      </w:r>
      <w:r>
        <w:rPr>
          <w:rFonts w:hint="eastAsia"/>
        </w:rPr>
        <w:t>　　图表 31：2024年主要工业产品产量及其增长速度</w:t>
      </w:r>
      <w:r>
        <w:rPr>
          <w:rFonts w:hint="eastAsia"/>
        </w:rPr>
        <w:br/>
      </w:r>
      <w:r>
        <w:rPr>
          <w:rFonts w:hint="eastAsia"/>
        </w:rPr>
        <w:t>　　图表 32：超级电容器单体试验项目</w:t>
      </w:r>
      <w:r>
        <w:rPr>
          <w:rFonts w:hint="eastAsia"/>
        </w:rPr>
        <w:br/>
      </w:r>
      <w:r>
        <w:rPr>
          <w:rFonts w:hint="eastAsia"/>
        </w:rPr>
        <w:t>　　图表 33：超级电容器模块试验项目</w:t>
      </w:r>
      <w:r>
        <w:rPr>
          <w:rFonts w:hint="eastAsia"/>
        </w:rPr>
        <w:br/>
      </w:r>
      <w:r>
        <w:rPr>
          <w:rFonts w:hint="eastAsia"/>
        </w:rPr>
        <w:t>　　图表 34：国内外电容器体积比特性典型指标的对比</w:t>
      </w:r>
      <w:r>
        <w:rPr>
          <w:rFonts w:hint="eastAsia"/>
        </w:rPr>
        <w:br/>
      </w:r>
      <w:r>
        <w:rPr>
          <w:rFonts w:hint="eastAsia"/>
        </w:rPr>
        <w:t>　　图表 35：2019-2024年中国超级电容器市场供需情况</w:t>
      </w:r>
      <w:r>
        <w:rPr>
          <w:rFonts w:hint="eastAsia"/>
        </w:rPr>
        <w:br/>
      </w:r>
      <w:r>
        <w:rPr>
          <w:rFonts w:hint="eastAsia"/>
        </w:rPr>
        <w:t>　　图表 36：2019-2024年中国超级电容器产业规模统计</w:t>
      </w:r>
      <w:r>
        <w:rPr>
          <w:rFonts w:hint="eastAsia"/>
        </w:rPr>
        <w:br/>
      </w:r>
      <w:r>
        <w:rPr>
          <w:rFonts w:hint="eastAsia"/>
        </w:rPr>
        <w:t>　　图表 37：2019-2024年中国超级电容器产业规模增长趋势图</w:t>
      </w:r>
      <w:r>
        <w:rPr>
          <w:rFonts w:hint="eastAsia"/>
        </w:rPr>
        <w:br/>
      </w:r>
      <w:r>
        <w:rPr>
          <w:rFonts w:hint="eastAsia"/>
        </w:rPr>
        <w:t>　　图表 38：2019-2024年中国超级电容器细分产品规模统计</w:t>
      </w:r>
      <w:r>
        <w:rPr>
          <w:rFonts w:hint="eastAsia"/>
        </w:rPr>
        <w:br/>
      </w:r>
      <w:r>
        <w:rPr>
          <w:rFonts w:hint="eastAsia"/>
        </w:rPr>
        <w:t>　　图表 39：2019-2024年中国纽扣型电容器产业规模增长趋势图</w:t>
      </w:r>
      <w:r>
        <w:rPr>
          <w:rFonts w:hint="eastAsia"/>
        </w:rPr>
        <w:br/>
      </w:r>
      <w:r>
        <w:rPr>
          <w:rFonts w:hint="eastAsia"/>
        </w:rPr>
        <w:t>　　图表 40：2019-2024年中国卷绕型和大型电容器产业规模增长趋势图</w:t>
      </w:r>
      <w:r>
        <w:rPr>
          <w:rFonts w:hint="eastAsia"/>
        </w:rPr>
        <w:br/>
      </w:r>
      <w:r>
        <w:rPr>
          <w:rFonts w:hint="eastAsia"/>
        </w:rPr>
        <w:t>　　图表 41：生产超级电容器的工艺流程及主要设备</w:t>
      </w:r>
      <w:r>
        <w:rPr>
          <w:rFonts w:hint="eastAsia"/>
        </w:rPr>
        <w:br/>
      </w:r>
      <w:r>
        <w:rPr>
          <w:rFonts w:hint="eastAsia"/>
        </w:rPr>
        <w:t>　　图表 42：几种常见电解液属性的比较</w:t>
      </w:r>
      <w:r>
        <w:rPr>
          <w:rFonts w:hint="eastAsia"/>
        </w:rPr>
        <w:br/>
      </w:r>
      <w:r>
        <w:rPr>
          <w:rFonts w:hint="eastAsia"/>
        </w:rPr>
        <w:t>　　图表 43：2019-2024年我国超级电容器电解液市场规模</w:t>
      </w:r>
      <w:r>
        <w:rPr>
          <w:rFonts w:hint="eastAsia"/>
        </w:rPr>
        <w:br/>
      </w:r>
      <w:r>
        <w:rPr>
          <w:rFonts w:hint="eastAsia"/>
        </w:rPr>
        <w:t>　　图表 44：2019-2024年中国光伏装机容量分析</w:t>
      </w:r>
      <w:r>
        <w:rPr>
          <w:rFonts w:hint="eastAsia"/>
        </w:rPr>
        <w:br/>
      </w:r>
      <w:r>
        <w:rPr>
          <w:rFonts w:hint="eastAsia"/>
        </w:rPr>
        <w:t>　　图表 45：2019-2024年中国光伏电池产量增长趋势图</w:t>
      </w:r>
      <w:r>
        <w:rPr>
          <w:rFonts w:hint="eastAsia"/>
        </w:rPr>
        <w:br/>
      </w:r>
      <w:r>
        <w:rPr>
          <w:rFonts w:hint="eastAsia"/>
        </w:rPr>
        <w:t>　　图表 46：2019-2024年中国风电累计装机容量趋势图</w:t>
      </w:r>
      <w:r>
        <w:rPr>
          <w:rFonts w:hint="eastAsia"/>
        </w:rPr>
        <w:br/>
      </w:r>
      <w:r>
        <w:rPr>
          <w:rFonts w:hint="eastAsia"/>
        </w:rPr>
        <w:t>　　图表 47：2019-2024年中国新增风电累计装机容量趋势图</w:t>
      </w:r>
      <w:r>
        <w:rPr>
          <w:rFonts w:hint="eastAsia"/>
        </w:rPr>
        <w:br/>
      </w:r>
      <w:r>
        <w:rPr>
          <w:rFonts w:hint="eastAsia"/>
        </w:rPr>
        <w:t>　　图表 48：超级电容器储能系统基本结构</w:t>
      </w:r>
      <w:r>
        <w:rPr>
          <w:rFonts w:hint="eastAsia"/>
        </w:rPr>
        <w:br/>
      </w:r>
      <w:r>
        <w:rPr>
          <w:rFonts w:hint="eastAsia"/>
        </w:rPr>
        <w:t>　　图表 49：各种充电储能电池与超级电容器性能的比较</w:t>
      </w:r>
      <w:r>
        <w:rPr>
          <w:rFonts w:hint="eastAsia"/>
        </w:rPr>
        <w:br/>
      </w:r>
      <w:r>
        <w:rPr>
          <w:rFonts w:hint="eastAsia"/>
        </w:rPr>
        <w:t>　　图表 50：上海奥威科技开发有限公司主要经济指标分析</w:t>
      </w:r>
      <w:r>
        <w:rPr>
          <w:rFonts w:hint="eastAsia"/>
        </w:rPr>
        <w:br/>
      </w:r>
      <w:r>
        <w:rPr>
          <w:rFonts w:hint="eastAsia"/>
        </w:rPr>
        <w:t>　　图表 51：上海奥威科技开发有限公司盈利能力分析</w:t>
      </w:r>
      <w:r>
        <w:rPr>
          <w:rFonts w:hint="eastAsia"/>
        </w:rPr>
        <w:br/>
      </w:r>
      <w:r>
        <w:rPr>
          <w:rFonts w:hint="eastAsia"/>
        </w:rPr>
        <w:t>　　图表 52：上海奥威科技开发有限公司偿债能力分析</w:t>
      </w:r>
      <w:r>
        <w:rPr>
          <w:rFonts w:hint="eastAsia"/>
        </w:rPr>
        <w:br/>
      </w:r>
      <w:r>
        <w:rPr>
          <w:rFonts w:hint="eastAsia"/>
        </w:rPr>
        <w:t>　　图表 53：上海奥威科技开发有限公司运营能力分析</w:t>
      </w:r>
      <w:r>
        <w:rPr>
          <w:rFonts w:hint="eastAsia"/>
        </w:rPr>
        <w:br/>
      </w:r>
      <w:r>
        <w:rPr>
          <w:rFonts w:hint="eastAsia"/>
        </w:rPr>
        <w:t>　　图表 54：超级电容器业务历程</w:t>
      </w:r>
      <w:r>
        <w:rPr>
          <w:rFonts w:hint="eastAsia"/>
        </w:rPr>
        <w:br/>
      </w:r>
      <w:r>
        <w:rPr>
          <w:rFonts w:hint="eastAsia"/>
        </w:rPr>
        <w:t>　　图表 55：锦州凯美能源有限公司主要经济指标分析</w:t>
      </w:r>
      <w:r>
        <w:rPr>
          <w:rFonts w:hint="eastAsia"/>
        </w:rPr>
        <w:br/>
      </w:r>
      <w:r>
        <w:rPr>
          <w:rFonts w:hint="eastAsia"/>
        </w:rPr>
        <w:t>　　图表 56：锦州凯美能源有限公司盈利能力分析</w:t>
      </w:r>
      <w:r>
        <w:rPr>
          <w:rFonts w:hint="eastAsia"/>
        </w:rPr>
        <w:br/>
      </w:r>
      <w:r>
        <w:rPr>
          <w:rFonts w:hint="eastAsia"/>
        </w:rPr>
        <w:t>　　图表 57：锦州凯美能源有限公司偿债能力分析</w:t>
      </w:r>
      <w:r>
        <w:rPr>
          <w:rFonts w:hint="eastAsia"/>
        </w:rPr>
        <w:br/>
      </w:r>
      <w:r>
        <w:rPr>
          <w:rFonts w:hint="eastAsia"/>
        </w:rPr>
        <w:t>　　图表 58：锦州凯美能源有限公司运营能力分析</w:t>
      </w:r>
      <w:r>
        <w:rPr>
          <w:rFonts w:hint="eastAsia"/>
        </w:rPr>
        <w:br/>
      </w:r>
      <w:r>
        <w:rPr>
          <w:rFonts w:hint="eastAsia"/>
        </w:rPr>
        <w:t>　　图表 59：江苏双登集团有限公司主要经济指标分析</w:t>
      </w:r>
      <w:r>
        <w:rPr>
          <w:rFonts w:hint="eastAsia"/>
        </w:rPr>
        <w:br/>
      </w:r>
      <w:r>
        <w:rPr>
          <w:rFonts w:hint="eastAsia"/>
        </w:rPr>
        <w:t>　　图表 60：江苏双登集团有限公司盈利能力分析</w:t>
      </w:r>
      <w:r>
        <w:rPr>
          <w:rFonts w:hint="eastAsia"/>
        </w:rPr>
        <w:br/>
      </w:r>
      <w:r>
        <w:rPr>
          <w:rFonts w:hint="eastAsia"/>
        </w:rPr>
        <w:t>　　图表 61：江苏双登集团有限公司偿债能力分析</w:t>
      </w:r>
      <w:r>
        <w:rPr>
          <w:rFonts w:hint="eastAsia"/>
        </w:rPr>
        <w:br/>
      </w:r>
      <w:r>
        <w:rPr>
          <w:rFonts w:hint="eastAsia"/>
        </w:rPr>
        <w:t>　　图表 62：江苏双登集团有限公司运营能力分析</w:t>
      </w:r>
      <w:r>
        <w:rPr>
          <w:rFonts w:hint="eastAsia"/>
        </w:rPr>
        <w:br/>
      </w:r>
      <w:r>
        <w:rPr>
          <w:rFonts w:hint="eastAsia"/>
        </w:rPr>
        <w:t>　　图表 63：山东神工海特电子科技有限公司主要经济指标分析</w:t>
      </w:r>
      <w:r>
        <w:rPr>
          <w:rFonts w:hint="eastAsia"/>
        </w:rPr>
        <w:br/>
      </w:r>
      <w:r>
        <w:rPr>
          <w:rFonts w:hint="eastAsia"/>
        </w:rPr>
        <w:t>　　图表 64：山东神工海特电子科技有限公司盈利能力分析</w:t>
      </w:r>
      <w:r>
        <w:rPr>
          <w:rFonts w:hint="eastAsia"/>
        </w:rPr>
        <w:br/>
      </w:r>
      <w:r>
        <w:rPr>
          <w:rFonts w:hint="eastAsia"/>
        </w:rPr>
        <w:t>　　图表 65：山东神工海特电子科技有限公司偿债能力分析</w:t>
      </w:r>
      <w:r>
        <w:rPr>
          <w:rFonts w:hint="eastAsia"/>
        </w:rPr>
        <w:br/>
      </w:r>
      <w:r>
        <w:rPr>
          <w:rFonts w:hint="eastAsia"/>
        </w:rPr>
        <w:t>　　图表 66：山东神工海特电子科技有限公司运营能力分析</w:t>
      </w:r>
      <w:r>
        <w:rPr>
          <w:rFonts w:hint="eastAsia"/>
        </w:rPr>
        <w:br/>
      </w:r>
      <w:r>
        <w:rPr>
          <w:rFonts w:hint="eastAsia"/>
        </w:rPr>
        <w:t>　　图表 67：2024-2030年中国超级电容器产业规模预测</w:t>
      </w:r>
      <w:r>
        <w:rPr>
          <w:rFonts w:hint="eastAsia"/>
        </w:rPr>
        <w:br/>
      </w:r>
      <w:r>
        <w:rPr>
          <w:rFonts w:hint="eastAsia"/>
        </w:rPr>
        <w:t>　　图表 68：2024-2030年中国超级电容器产业规模预测趋势图</w:t>
      </w:r>
      <w:r>
        <w:rPr>
          <w:rFonts w:hint="eastAsia"/>
        </w:rPr>
        <w:br/>
      </w:r>
      <w:r>
        <w:rPr>
          <w:rFonts w:hint="eastAsia"/>
        </w:rPr>
        <w:t>　　图表 69：2024-2030年中国超级电容器细分产品规模预测</w:t>
      </w:r>
      <w:r>
        <w:rPr>
          <w:rFonts w:hint="eastAsia"/>
        </w:rPr>
        <w:br/>
      </w:r>
      <w:r>
        <w:rPr>
          <w:rFonts w:hint="eastAsia"/>
        </w:rPr>
        <w:t>　　图表 70：2024-2030年中国纽扣型电容器产业规模预测趋势图</w:t>
      </w:r>
      <w:r>
        <w:rPr>
          <w:rFonts w:hint="eastAsia"/>
        </w:rPr>
        <w:br/>
      </w:r>
      <w:r>
        <w:rPr>
          <w:rFonts w:hint="eastAsia"/>
        </w:rPr>
        <w:t>　　图表 71：2024-2030年中国卷绕型和大型电容器产业规模预测趋势图</w:t>
      </w:r>
      <w:r>
        <w:rPr>
          <w:rFonts w:hint="eastAsia"/>
        </w:rPr>
        <w:br/>
      </w:r>
      <w:r>
        <w:rPr>
          <w:rFonts w:hint="eastAsia"/>
        </w:rPr>
        <w:t>　　图表 72：2024-2030年中国超级电容器市场盈利预测</w:t>
      </w:r>
      <w:r>
        <w:rPr>
          <w:rFonts w:hint="eastAsia"/>
        </w:rPr>
        <w:br/>
      </w:r>
      <w:r>
        <w:rPr>
          <w:rFonts w:hint="eastAsia"/>
        </w:rPr>
        <w:t>　　图表 73：中国超级电容器项目风险控制建议与收益潜力提升措施</w:t>
      </w:r>
      <w:r>
        <w:rPr>
          <w:rFonts w:hint="eastAsia"/>
        </w:rPr>
        <w:br/>
      </w:r>
      <w:r>
        <w:rPr>
          <w:rFonts w:hint="eastAsia"/>
        </w:rPr>
        <w:t>　　图表 74：超级电容器产品技术应用注意事项分析</w:t>
      </w:r>
      <w:r>
        <w:rPr>
          <w:rFonts w:hint="eastAsia"/>
        </w:rPr>
        <w:br/>
      </w:r>
      <w:r>
        <w:rPr>
          <w:rFonts w:hint="eastAsia"/>
        </w:rPr>
        <w:t>　　图表 75：超级电容器产品项目投资注意事项图</w:t>
      </w:r>
      <w:r>
        <w:rPr>
          <w:rFonts w:hint="eastAsia"/>
        </w:rPr>
        <w:br/>
      </w:r>
      <w:r>
        <w:rPr>
          <w:rFonts w:hint="eastAsia"/>
        </w:rPr>
        <w:t>　　图表 76：超级电容器产品行业生产开发注意事项</w:t>
      </w:r>
      <w:r>
        <w:rPr>
          <w:rFonts w:hint="eastAsia"/>
        </w:rPr>
        <w:br/>
      </w:r>
      <w:r>
        <w:rPr>
          <w:rFonts w:hint="eastAsia"/>
        </w:rPr>
        <w:t>　　图表 77：超级电容器产品销售注意事项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549fe307b46f6" w:history="1">
        <w:r>
          <w:rPr>
            <w:rStyle w:val="Hyperlink"/>
          </w:rPr>
          <w:t>中国超级电容行业市场调查研究及发展趋势预测报告（2024年版）</w:t>
        </w:r>
      </w:hyperlink>
      <w:r>
        <w:rPr>
          <w:color w:val="C00000"/>
        </w:rPr>
        <w:t>》，报告编号：</w:t>
      </w:r>
      <w:r>
        <w:rPr>
          <w:rFonts w:hint="eastAsia"/>
          <w:color w:val="C00000"/>
        </w:rPr>
        <w:t>1960618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549fe307b46f6" w:history="1">
        <w:r>
          <w:rPr>
            <w:rStyle w:val="Hyperlink"/>
          </w:rPr>
          <w:t>https://www.20087.com/8/61/ChaoJiDianRongShiChangXingQingFe.html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9f25f60544257" w:history="1">
      <w:r>
        <w:rPr>
          <w:rStyle w:val="Hyperlink"/>
        </w:rPr>
        <w:t>中国超级电容行业市场调查研究及发展趋势预测报告（2024年版）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haoJiDianRongShiChangXingQingFe.html" TargetMode="External" Id="Ra30549fe307b46f6" /></Relationships>
</file>

<file path=word/_rels/header2.xml.rels>&#65279;<?xml version="1.0" encoding="utf-8"?><Relationships xmlns="http://schemas.openxmlformats.org/package/2006/relationships"><Relationship Type="http://schemas.openxmlformats.org/officeDocument/2006/relationships/hyperlink" Target="https://www.20087.com/8/61/ChaoJiDianRongShiChangXingQingFe.html" TargetMode="External" Id="R0db9f25f6054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2024-03-21T03:10:00Z</dcterms:created>
  <dcterms:modified xsi:type="dcterms:W3CDTF">2024-03-21T04:10:00Z</dcterms:modified>
  <dc:subject>中国超级电容行业市场调查研究及发展趋势预测报告（2024年版）</dc:subject>
  <dc:title>中国超级电容行业市场调查研究及发展趋势预测报告（2024年版）</dc:title>
  <cp:keywords>中国超级电容行业市场调查研究及发展趋势预测报告（2024年版）</cp:keywords>
  <dc:description>中国超级电容行业市场调查研究及发展趋势预测报告（2024年版）</dc:description>
</cp:coreProperties>
</file>