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03cc6ea78425e" w:history="1">
              <w:r>
                <w:rPr>
                  <w:rStyle w:val="Hyperlink"/>
                </w:rPr>
                <w:t>2025-2031年全球与中国开袋机械行业现状及市场前景分析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03cc6ea78425e" w:history="1">
              <w:r>
                <w:rPr>
                  <w:rStyle w:val="Hyperlink"/>
                </w:rPr>
                <w:t>2025-2031年全球与中国开袋机械行业现状及市场前景分析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03cc6ea78425e" w:history="1">
                <w:r>
                  <w:rPr>
                    <w:rStyle w:val="Hyperlink"/>
                  </w:rPr>
                  <w:t>https://www.20087.com/0/82/KaiDaiJiXieDeFaZhanQianJing.html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袋机械是食品加工、化工等行业中用于自动打开包装袋进行物料填充的关键设备，显著提高了生产效率和卫生标准。开袋机械通常包括吸盘、切割装置和输送系统等多个组成部分，能够快速准确地完成开袋动作。现代开袋机械不仅提高了工作效率，还减少了人工干预带来的污染风险。然而，尽管其性能优越，但在处理不同类型和尺寸的包装袋时仍面临挑战，特别是对于密封性较强的袋子，现有的开袋技术可能无法完全满足需求。此外，设备的初始投资成本较高，限制了其在中小企业中的推广应用。</w:t>
      </w:r>
      <w:r>
        <w:rPr>
          <w:rFonts w:hint="eastAsia"/>
        </w:rPr>
        <w:br/>
      </w:r>
      <w:r>
        <w:rPr>
          <w:rFonts w:hint="eastAsia"/>
        </w:rPr>
        <w:t>　　随着智能制造理念的推进和食品安全标准的不断提高，开袋机械将在技术创新和服务模式创新两方面取得进展。一方面，借助人工智能(AI)和机器学习技术，未来的开袋机械将具备自我学习能力，可以根据实际工况动态调整参数设置，实现最佳开袋效果。另一方面，随着新材料的应用，例如开发出更易开裂且环保的包装材料，将进一步简化开袋过程，提高效率。此外，为了适应小批量多品种的生产模式，开发模块化设计的开袋机械将成为一个重要趋势，使设备配置更加灵活，便于根据不同的生产任务快速调整。同时，针对特定行业的定制化解决方案也将逐步进入市场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03cc6ea78425e" w:history="1">
        <w:r>
          <w:rPr>
            <w:rStyle w:val="Hyperlink"/>
          </w:rPr>
          <w:t>2025-2031年全球与中国开袋机械行业现状及市场前景分析</w:t>
        </w:r>
      </w:hyperlink>
      <w:r>
        <w:rPr>
          <w:rFonts w:hint="eastAsia"/>
        </w:rPr>
        <w:t>》依托权威数据资源和长期市场监测，对开袋机械市场现状进行了系统分析，并结合开袋机械行业特点对未来发展趋势作出科学预判。报告深入探讨了开袋机械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开袋机械市场概述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按照不同产品类型，开袋机械主要可以分为如下几个类别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全球不同产品类型开袋机械销售额增长趋势2020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基于刀片</w:t>
      </w:r>
      <w:r>
        <w:rPr>
          <w:rFonts w:hint="eastAsia"/>
        </w:rPr>
        <w:br/>
      </w:r>
      <w:r>
        <w:rPr>
          <w:rFonts w:hint="eastAsia"/>
        </w:rPr>
        <w:t>　　　　1.2.3 基于真空</w:t>
      </w:r>
      <w:r>
        <w:rPr>
          <w:rFonts w:hint="eastAsia"/>
        </w:rPr>
        <w:br/>
      </w:r>
      <w:r>
        <w:rPr>
          <w:rFonts w:hint="eastAsia"/>
        </w:rPr>
        <w:t>　　　　1.2.4 基于机械臂</w:t>
      </w:r>
      <w:r>
        <w:rPr>
          <w:rFonts w:hint="eastAsia"/>
        </w:rPr>
        <w:br/>
      </w:r>
      <w:r>
        <w:rPr>
          <w:rFonts w:hint="eastAsia"/>
        </w:rPr>
        <w:t>　　1.3 从不同应用，开袋机械主要包括如下几个方面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全球不同应用开袋机械销售额增长趋势2020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建筑与土木工程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开袋机械行业背景、发展历史、现状及趋势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开袋机械行业目前现状分析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开袋机械发展趋势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全球开袋机械总体规模分析</w:t>
      </w:r>
      <w:r>
        <w:rPr>
          <w:rFonts w:hint="eastAsia"/>
        </w:rPr>
        <w:br/>
      </w:r>
      <w:r>
        <w:rPr>
          <w:rFonts w:hint="eastAsia"/>
        </w:rPr>
        <w:t>　　2.1 全球开袋机械供需现状及预测（2020-2031）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全球开袋机械产能、产量、产能利用率及发展趋势（2020-2031）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全球开袋机械产量、需求量及发展趋势（2020-2031）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全球主要地区开袋机械产量及发展趋势（2020-2031）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全球主要地区开袋机械产量（2020-2025）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全球主要地区开袋机械产量（2026-2031）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全球主要地区开袋机械产量市场份额（2020-2031）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中国开袋机械供需现状及预测（2020-2031）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中国开袋机械产能、产量、产能利用率及发展趋势（2020-2031）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中国开袋机械产量、市场需求量及发展趋势（2020-2031）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全球开袋机械销量及销售额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全球市场开袋机械销售额（2020-2031）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全球市场开袋机械销量（2020-2031）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全球市场开袋机械价格趋势（2020-2031）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全球开袋机械主要地区分析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全球主要地区开袋机械市场规模分析：2020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全球主要地区开袋机械销售收入及市场份额（2020-2025年）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全球主要地区开袋机械销售收入预测（2026-2031年）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全球主要地区开袋机械销量分析：2020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全球主要地区开袋机械销量及市场份额（2020-2025年）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全球主要地区开袋机械销量及市场份额预测（2026-2031）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北美市场开袋机械销量、收入及增长率（2020-2031）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欧洲市场开袋机械销量、收入及增长率（2020-2031）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中国市场开袋机械销量、收入及增长率（2020-2031）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日本市场开袋机械销量、收入及增长率（2020-2031）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东南亚市场开袋机械销量、收入及增长率（2020-2031）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印度市场开袋机械销量、收入及增长率（2020-2031）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全球市场主要厂商开袋机械产能市场份额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全球市场主要厂商开袋机械销量（2020-2025）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全球市场主要厂商开袋机械销量（2020-2025）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全球市场主要厂商开袋机械销售收入（2020-2025）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全球市场主要厂商开袋机械销售价格（2020-2025）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2024年全球主要生产商开袋机械收入排名</w:t>
      </w:r>
      <w:r>
        <w:rPr>
          <w:rFonts w:hint="eastAsia"/>
        </w:rPr>
        <w:br/>
      </w:r>
      <w:r>
        <w:rPr>
          <w:rFonts w:hint="eastAsia"/>
        </w:rPr>
        <w:t>　　4.3 中国市场主要厂商开袋机械销量（2020-2025）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中国市场主要厂商开袋机械销量（2020-2025）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中国市场主要厂商开袋机械销售收入（2020-2025）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2024年中国主要生产商开袋机械收入排名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中国市场主要厂商开袋机械销售价格（2020-2025）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全球主要厂商开袋机械总部及产地分布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全球主要厂商成立时间及开袋机械商业化日期</w:t>
      </w:r>
      <w:r>
        <w:rPr>
          <w:rFonts w:hint="eastAsia"/>
        </w:rPr>
        <w:br/>
      </w:r>
      <w:r>
        <w:rPr>
          <w:rFonts w:hint="eastAsia"/>
        </w:rPr>
        <w:t>　　4.6 全球主要厂商开袋机械产品类型及应用</w:t>
      </w:r>
      <w:r>
        <w:rPr>
          <w:rFonts w:hint="eastAsia"/>
        </w:rPr>
        <w:br/>
      </w:r>
      <w:r>
        <w:rPr>
          <w:rFonts w:hint="eastAsia"/>
        </w:rPr>
        <w:t>　　4.7 开袋机械行业集中度、竞争程度分析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开袋机械行业集中度分析：2024年全球Top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全球开袋机械第一梯队、第二梯队和第三梯队生产商（品牌）及市场份额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重点企业（1）基本信息、开袋机械生产基地、销售区域、竞争对手及市场地位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开袋机械产品规格、参数及市场应用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开袋机械销量、收入、价格及毛利率（2020-2025）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重点企业（2）基本信息、开袋机械生产基地、销售区域、竞争对手及市场地位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开袋机械产品规格、参数及市场应用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开袋机械销量、收入、价格及毛利率（2020-2025）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重点企业（3）基本信息、开袋机械生产基地、销售区域、竞争对手及市场地位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开袋机械产品规格、参数及市场应用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开袋机械销量、收入、价格及毛利率（2020-2025）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重点企业（4）基本信息、开袋机械生产基地、销售区域、竞争对手及市场地位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开袋机械产品规格、参数及市场应用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开袋机械销量、收入、价格及毛利率（2020-2025）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重点企业（5）基本信息、开袋机械生产基地、销售区域、竞争对手及市场地位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开袋机械产品规格、参数及市场应用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开袋机械销量、收入、价格及毛利率（2020-2025）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重点企业（6）基本信息、开袋机械生产基地、销售区域、竞争对手及市场地位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开袋机械产品规格、参数及市场应用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开袋机械销量、收入、价格及毛利率（2020-2025）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不同产品类型开袋机械分析</w:t>
      </w:r>
      <w:r>
        <w:rPr>
          <w:rFonts w:hint="eastAsia"/>
        </w:rPr>
        <w:br/>
      </w:r>
      <w:r>
        <w:rPr>
          <w:rFonts w:hint="eastAsia"/>
        </w:rPr>
        <w:t>　　6.1 全球不同产品类型开袋机械销量（2020-2031）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全球不同产品类型开袋机械销量及市场份额（2020-2025）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全球不同产品类型开袋机械销量预测（2026-2031）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全球不同产品类型开袋机械收入（2020-2031）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全球不同产品类型开袋机械收入及市场份额（2020-2025）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全球不同产品类型开袋机械收入预测（2026-2031）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全球不同产品类型开袋机械价格走势（2020-2031）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不同应用开袋机械分析</w:t>
      </w:r>
      <w:r>
        <w:rPr>
          <w:rFonts w:hint="eastAsia"/>
        </w:rPr>
        <w:br/>
      </w:r>
      <w:r>
        <w:rPr>
          <w:rFonts w:hint="eastAsia"/>
        </w:rPr>
        <w:t>　　7.1 全球不同应用开袋机械销量（2020-2031）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全球不同应用开袋机械销量及市场份额（2020-2025）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全球不同应用开袋机械销量预测（2026-2031）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全球不同应用开袋机械收入（2020-2031）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全球不同应用开袋机械收入及市场份额（2020-2025）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全球不同应用开袋机械收入预测（2026-2031）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全球不同应用开袋机械价格走势（2020-2031）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开袋机械产业链分析</w:t>
      </w:r>
      <w:r>
        <w:rPr>
          <w:rFonts w:hint="eastAsia"/>
        </w:rPr>
        <w:br/>
      </w:r>
      <w:r>
        <w:rPr>
          <w:rFonts w:hint="eastAsia"/>
        </w:rPr>
        <w:t>　　8.2 开袋机械工艺制造技术分析</w:t>
      </w:r>
      <w:r>
        <w:rPr>
          <w:rFonts w:hint="eastAsia"/>
        </w:rPr>
        <w:br/>
      </w:r>
      <w:r>
        <w:rPr>
          <w:rFonts w:hint="eastAsia"/>
        </w:rPr>
        <w:t>　　8.3 开袋机械产业上游供应分析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开袋机械下游客户分析</w:t>
      </w:r>
      <w:r>
        <w:rPr>
          <w:rFonts w:hint="eastAsia"/>
        </w:rPr>
        <w:br/>
      </w:r>
      <w:r>
        <w:rPr>
          <w:rFonts w:hint="eastAsia"/>
        </w:rPr>
        <w:t>　　8.5 开袋机械销售渠道分析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开袋机械行业发展机遇及主要驱动因素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开袋机械行业发展面临的风险</w:t>
      </w:r>
      <w:r>
        <w:rPr>
          <w:rFonts w:hint="eastAsia"/>
        </w:rPr>
        <w:br/>
      </w:r>
      <w:r>
        <w:rPr>
          <w:rFonts w:hint="eastAsia"/>
        </w:rPr>
        <w:t>　　9.3 开袋机械行业政策分析</w:t>
      </w:r>
      <w:r>
        <w:rPr>
          <w:rFonts w:hint="eastAsia"/>
        </w:rPr>
        <w:br/>
      </w:r>
      <w:r>
        <w:rPr>
          <w:rFonts w:hint="eastAsia"/>
        </w:rPr>
        <w:t>　　9.4 开袋机械中国企业SWOT分析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全球不同产品类型开袋机械销售额增长（CAGR）趋势2020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开袋机械行业目前发展现状</w:t>
      </w:r>
      <w:r>
        <w:rPr>
          <w:rFonts w:hint="eastAsia"/>
        </w:rPr>
        <w:br/>
      </w:r>
      <w:r>
        <w:rPr>
          <w:rFonts w:hint="eastAsia"/>
        </w:rPr>
        <w:t>　　表 4： 开袋机械发展趋势</w:t>
      </w:r>
      <w:r>
        <w:rPr>
          <w:rFonts w:hint="eastAsia"/>
        </w:rPr>
        <w:br/>
      </w:r>
      <w:r>
        <w:rPr>
          <w:rFonts w:hint="eastAsia"/>
        </w:rPr>
        <w:t>　　表 5： 全球主要地区开袋机械产量增速（CAGR）：（2020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全球主要地区开袋机械产量（2020-2025）&amp;（千台）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全球主要地区开袋机械产量（2026-2031）&amp;（千台）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全球主要地区开袋机械产量市场份额（2020-2025）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全球主要地区开袋机械产量（2026-2031）&amp;（千台）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全球主要地区开袋机械销售收入增速：（2020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全球主要地区开袋机械销售收入（2020-2025）&amp;（百万美元）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全球主要地区开袋机械销售收入市场份额（2020-2025）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全球主要地区开袋机械收入（2026-2031）&amp;（百万美元）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全球主要地区开袋机械收入市场份额（2026-2031）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全球主要地区开袋机械销量（千台）：2020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全球主要地区开袋机械销量（2020-2025）&amp;（千台）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全球主要地区开袋机械销量市场份额（2020-2025）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全球主要地区开袋机械销量（2026-2031）&amp;（千台）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全球主要地区开袋机械销量份额（2026-2031）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全球市场主要厂商开袋机械产能（2024-2025）&amp;（千台）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全球市场主要厂商开袋机械销量（2020-2025）&amp;（千台）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全球市场主要厂商开袋机械销量市场份额（2020-2025）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全球市场主要厂商开袋机械销售收入（2020-2025）&amp;（百万美元）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全球市场主要厂商开袋机械销售收入市场份额（2020-2025）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全球市场主要厂商开袋机械销售价格（2020-2025）&amp;（美元/台）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2024年全球主要生产商开袋机械收入排名（百万美元）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中国市场主要厂商开袋机械销量（2020-2025）&amp;（千台）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中国市场主要厂商开袋机械销量市场份额（2020-2025）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中国市场主要厂商开袋机械销售收入（2020-2025）&amp;（百万美元）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中国市场主要厂商开袋机械销售收入市场份额（2020-2025）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2024年中国主要生产商开袋机械收入排名（百万美元）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中国市场主要厂商开袋机械销售价格（2020-2025）&amp;（美元/台）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全球主要厂商开袋机械总部及产地分布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全球主要厂商成立时间及开袋机械商业化日期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全球主要厂商开袋机械产品类型及应用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2024年全球开袋机械主要厂商市场地位（第一梯队、第二梯队和第三梯队）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全球开袋机械市场投资、并购等现状分析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开袋机械生产基地、销售区域、竞争对手及市场地位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开袋机械产品规格、参数及市场应用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开袋机械销量（千台）、收入（百万美元）、价格（美元/台）及毛利率（2020-2025）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开袋机械生产基地、销售区域、竞争对手及市场地位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开袋机械产品规格、参数及市场应用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开袋机械销量（千台）、收入（百万美元）、价格（美元/台）及毛利率（2020-2025）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开袋机械生产基地、销售区域、竞争对手及市场地位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开袋机械产品规格、参数及市场应用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开袋机械销量（千台）、收入（百万美元）、价格（美元/台）及毛利率（2020-2025）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开袋机械生产基地、销售区域、竞争对手及市场地位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开袋机械产品规格、参数及市场应用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开袋机械销量（千台）、收入（百万美元）、价格（美元/台）及毛利率（2020-2025）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开袋机械生产基地、销售区域、竞争对手及市场地位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开袋机械产品规格、参数及市场应用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开袋机械销量（千台）、收入（百万美元）、价格（美元/台）及毛利率（2020-2025）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开袋机械生产基地、销售区域、竞争对手及市场地位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开袋机械产品规格、参数及市场应用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开袋机械销量（千台）、收入（百万美元）、价格（美元/台）及毛利率（2020-2025）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全球不同产品类型开袋机械销量（2020-2025年）&amp;（千台）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69： 全球不同产品类型开袋机械销量市场份额（2020-2025）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全球不同产品类型开袋机械销量预测（2026-2031）&amp;（千台）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全球市场不同产品类型开袋机械销量市场份额预测（2026-2031）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全球不同产品类型开袋机械收入（2020-2025年）&amp;（百万美元）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全球不同产品类型开袋机械收入市场份额（2020-2025）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全球不同产品类型开袋机械收入预测（2026-2031）&amp;（百万美元）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全球不同产品类型开袋机械收入市场份额预测（2026-2031）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全球不同应用开袋机械销量（2020-2025年）&amp;（千台）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77： 全球不同应用开袋机械销量市场份额（2020-2025）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全球不同应用开袋机械销量预测（2026-2031）&amp;（千台）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79： 全球市场不同应用开袋机械销量市场份额预测（2026-2031）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全球不同应用开袋机械收入（2020-2025年）&amp;（百万美元）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全球不同应用开袋机械收入市场份额（2020-2025）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全球不同应用开袋机械收入预测（2026-2031）&amp;（百万美元）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全球不同应用开袋机械收入市场份额预测（2026-2031）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开袋机械上游原料供应商及联系方式列表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开袋机械典型客户列表</w:t>
      </w:r>
      <w:r>
        <w:rPr>
          <w:rFonts w:hint="eastAsia"/>
        </w:rPr>
        <w:br/>
      </w:r>
      <w:r>
        <w:rPr>
          <w:rFonts w:hint="eastAsia"/>
        </w:rPr>
        <w:t>　　表 86： 开袋机械主要销售模式及销售渠道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开袋机械行业发展机遇及主要驱动因素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开袋机械行业发展面临的风险</w:t>
      </w:r>
      <w:r>
        <w:rPr>
          <w:rFonts w:hint="eastAsia"/>
        </w:rPr>
        <w:br/>
      </w:r>
      <w:r>
        <w:rPr>
          <w:rFonts w:hint="eastAsia"/>
        </w:rPr>
        <w:t>　　表 89： 开袋机械行业政策分析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开袋机械产品图片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全球不同产品类型开袋机械销售额2020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全球不同产品类型开袋机械市场份额2024 &amp; 2031</w:t>
      </w:r>
      <w:r>
        <w:rPr>
          <w:rFonts w:hint="eastAsia"/>
        </w:rPr>
        <w:br/>
      </w:r>
      <w:r>
        <w:rPr>
          <w:rFonts w:hint="eastAsia"/>
        </w:rPr>
        <w:t>　　图 4： 基于刀片产品图片</w:t>
      </w:r>
      <w:r>
        <w:rPr>
          <w:rFonts w:hint="eastAsia"/>
        </w:rPr>
        <w:br/>
      </w:r>
      <w:r>
        <w:rPr>
          <w:rFonts w:hint="eastAsia"/>
        </w:rPr>
        <w:t>　　图 5： 基于真空产品图片</w:t>
      </w:r>
      <w:r>
        <w:rPr>
          <w:rFonts w:hint="eastAsia"/>
        </w:rPr>
        <w:br/>
      </w:r>
      <w:r>
        <w:rPr>
          <w:rFonts w:hint="eastAsia"/>
        </w:rPr>
        <w:t>　　图 6： 基于机械臂产品图片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全球不同应用开袋机械市场份额2024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建筑与土木工程</w:t>
      </w:r>
      <w:r>
        <w:rPr>
          <w:rFonts w:hint="eastAsia"/>
        </w:rPr>
        <w:br/>
      </w:r>
      <w:r>
        <w:rPr>
          <w:rFonts w:hint="eastAsia"/>
        </w:rPr>
        <w:t>　　图 10： 食品工业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全球开袋机械产能、产量、产能利用率及发展趋势（2020-2031）&amp;（千台）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全球开袋机械产量、需求量及发展趋势（2020-2031）&amp;（千台）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全球主要地区开袋机械产量（2020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全球主要地区开袋机械产量市场份额（2020-2031）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中国开袋机械产能、产量、产能利用率及发展趋势（2020-2031）&amp;（千台）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中国开袋机械产量、市场需求量及发展趋势（2020-2031）&amp;（千台）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全球开袋机械市场销售额及增长率：（2020-2031）&amp;（百万美元）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全球市场开袋机械市场规模：2020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全球市场开袋机械销量及增长率（2020-2031）&amp;（千台）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全球市场开袋机械价格趋势（2020-2031）&amp;（美元/台）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全球主要地区开袋机械销售收入（2020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全球主要地区开袋机械销售收入市场份额（2020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北美市场开袋机械销量及增长率（2020-2031）&amp;（千台）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北美市场开袋机械收入及增长率（2020-2031）&amp;（百万美元）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欧洲市场开袋机械销量及增长率（2020-2031）&amp;（千台）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欧洲市场开袋机械收入及增长率（2020-2031）&amp;（百万美元）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中国市场开袋机械销量及增长率（2020-2031）&amp;（千台）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中国市场开袋机械收入及增长率（2020-2031）&amp;（百万美元）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日本市场开袋机械销量及增长率（2020-2031）&amp;（千台）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日本市场开袋机械收入及增长率（2020-2031）&amp;（百万美元）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东南亚市场开袋机械销量及增长率（2020-2031）&amp;（千台）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东南亚市场开袋机械收入及增长率（2020-2031）&amp;（百万美元）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印度市场开袋机械销量及增长率（2020-2031）&amp;（千台）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印度市场开袋机械收入及增长率（2020-2031）&amp;（百万美元）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2024年全球市场主要厂商开袋机械销量市场份额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2024年全球市场主要厂商开袋机械收入市场份额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2024年中国市场主要厂商开袋机械销量市场份额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2024年中国市场主要厂商开袋机械收入市场份额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2024年全球前五大生产商开袋机械市场份额</w:t>
      </w:r>
      <w:r>
        <w:rPr>
          <w:rFonts w:hint="eastAsia"/>
        </w:rPr>
        <w:br/>
      </w:r>
      <w:r>
        <w:rPr>
          <w:rFonts w:hint="eastAsia"/>
        </w:rPr>
        <w:t>　　图 41： 2024年全球开袋机械第一梯队、第二梯队和第三梯队厂商及市场份额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全球不同产品类型开袋机械价格走势（2020-2031）&amp;（美元/台）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全球不同应用开袋机械价格走势（2020-2031）&amp;（美元/台）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开袋机械产业链</w:t>
      </w:r>
      <w:r>
        <w:rPr>
          <w:rFonts w:hint="eastAsia"/>
        </w:rPr>
        <w:br/>
      </w:r>
      <w:r>
        <w:rPr>
          <w:rFonts w:hint="eastAsia"/>
        </w:rPr>
        <w:t>　　图 45： 开袋机械中国企业SWOT分析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03cc6ea78425e" w:history="1">
        <w:r>
          <w:rPr>
            <w:rStyle w:val="Hyperlink"/>
          </w:rPr>
          <w:t>2025-2031年全球与中国开袋机械行业现状及市场前景分析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03cc6ea78425e" w:history="1">
        <w:r>
          <w:rPr>
            <w:rStyle w:val="Hyperlink"/>
          </w:rPr>
          <w:t>https://www.20087.com/0/82/KaiDaiJiXieDeFaZhanQianJing.html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45b0bc25443b9" w:history="1">
      <w:r>
        <w:rPr>
          <w:rStyle w:val="Hyperlink"/>
        </w:rPr>
        <w:t>2025-2031年全球与中国开袋机械行业现状及市场前景分析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KaiDaiJiXieDeFaZhanQianJing.html" TargetMode="External" Id="Rd4103cc6ea78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KaiDaiJiXieDeFaZhanQianJing.html" TargetMode="External" Id="R05c45b0bc254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2025-03-05T03:12:37Z</dcterms:created>
  <dcterms:modified xsi:type="dcterms:W3CDTF">2025-03-05T04:12:37Z</dcterms:modified>
  <dc:subject>2025-2031年全球与中国开袋机械行业现状及市场前景分析</dc:subject>
  <dc:title>2025-2031年全球与中国开袋机械行业现状及市场前景分析</dc:title>
  <cp:keywords>2025-2031年全球与中国开袋机械行业现状及市场前景分析</cp:keywords>
  <dc:description>2025-2031年全球与中国开袋机械行业现状及市场前景分析</dc:description>
</cp:coreProperties>
</file>