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b78a5f4d4eed" w:history="1">
              <w:r>
                <w:rPr>
                  <w:rStyle w:val="Hyperlink"/>
                </w:rPr>
                <w:t>2025-2031年全球与中国超精密仪器行业市场调研及发展前景报告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b78a5f4d4eed" w:history="1">
              <w:r>
                <w:rPr>
                  <w:rStyle w:val="Hyperlink"/>
                </w:rPr>
                <w:t>2025-2031年全球与中国超精密仪器行业市场调研及发展前景报告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1b78a5f4d4eed" w:history="1">
                <w:r>
                  <w:rPr>
                    <w:rStyle w:val="Hyperlink"/>
                  </w:rPr>
                  <w:t>https://www.20087.com/0/32/ChaoJingMiYiQiDeQianJing.html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超精密仪器是能够实现微米乃至纳米级加工和测量的高端设备，广泛应用于半导体、光学、航空航天等领域。随着科技的飞速发展，对超精密加工和测量的需求日益增加。</w:t>
      </w:r>
      <w:r>
        <w:rPr>
          <w:rFonts w:hint="eastAsia"/>
        </w:rPr>
        <w:br/>
      </w:r>
      <w:r>
        <w:rPr>
          <w:rFonts w:hint="eastAsia"/>
        </w:rPr>
        <w:t>　　当前，超精密仪器的技术正朝着更高精度、更高速度和更智能化方向发展，通过集成先进的传感器和控制系统，实现对微小尺度下复杂结构的精准控制。未来，随着量子计算和纳米技术的突破，超精密仪器将可能进入原子级加工和测量的新时代，开启全新的科技应用领域。同时，远程操作和自动化技术的融合，将使得超精密仪器的操作更加便捷，推动其在科研和工业生产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b78a5f4d4eed" w:history="1">
        <w:r>
          <w:rPr>
            <w:rStyle w:val="Hyperlink"/>
          </w:rPr>
          <w:t>2025-2031年全球与中国超精密仪器行业市场调研及发展前景报告</w:t>
        </w:r>
      </w:hyperlink>
      <w:r>
        <w:rPr>
          <w:rFonts w:hint="eastAsia"/>
        </w:rPr>
        <w:t>》系统分析了全球及我国超精密仪器行业的市场规模、市场需求及价格动态，深入探讨了超精密仪器产业链结构与发展特点。报告对超精密仪器细分市场进行了详细剖析，基于科学数据预测了市场前景及未来发展趋势，同时聚焦超精密仪器重点企业，评估了品牌影响力、市场竞争力及行业集中度变化。通过专业分析与客观洞察，报告为投资者、产业链相关企业及政府决策部门提供了重要参考，是把握超精密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中国超精密仪器概述</w:t>
      </w:r>
      <w:r>
        <w:rPr>
          <w:rFonts w:hint="eastAsia"/>
        </w:rPr>
        <w:br/>
      </w:r>
      <w:r>
        <w:rPr>
          <w:rFonts w:hint="eastAsia"/>
        </w:rPr>
        <w:t>　　第一节 超精密仪器行业定义</w:t>
      </w:r>
      <w:r>
        <w:rPr>
          <w:rFonts w:hint="eastAsia"/>
        </w:rPr>
        <w:br/>
      </w:r>
      <w:r>
        <w:rPr>
          <w:rFonts w:hint="eastAsia"/>
        </w:rPr>
        <w:t>　　第二节 超精密仪器行业发展特性</w:t>
      </w:r>
      <w:r>
        <w:rPr>
          <w:rFonts w:hint="eastAsia"/>
        </w:rPr>
        <w:br/>
      </w:r>
      <w:r>
        <w:rPr>
          <w:rFonts w:hint="eastAsia"/>
        </w:rPr>
        <w:t>　　第三节 超精密仪器产业链分析</w:t>
      </w:r>
      <w:r>
        <w:rPr>
          <w:rFonts w:hint="eastAsia"/>
        </w:rPr>
        <w:br/>
      </w:r>
      <w:r>
        <w:rPr>
          <w:rFonts w:hint="eastAsia"/>
        </w:rPr>
        <w:t>　　第四节 超精密仪器行业生命周期分析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国外主要超精密仪器市场发展概况</w:t>
      </w:r>
      <w:r>
        <w:rPr>
          <w:rFonts w:hint="eastAsia"/>
        </w:rPr>
        <w:br/>
      </w:r>
      <w:r>
        <w:rPr>
          <w:rFonts w:hint="eastAsia"/>
        </w:rPr>
        <w:t>　　第一节 全球超精密仪器市场发展分析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欧洲地区主要国家超精密仪器市场概况</w:t>
      </w:r>
      <w:r>
        <w:rPr>
          <w:rFonts w:hint="eastAsia"/>
        </w:rPr>
        <w:br/>
      </w:r>
      <w:r>
        <w:rPr>
          <w:rFonts w:hint="eastAsia"/>
        </w:rPr>
        <w:t>　　第三节 北美地区超精密仪器市场概况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亚洲地区主要国家超精密仪器市场概况</w:t>
      </w:r>
      <w:r>
        <w:rPr>
          <w:rFonts w:hint="eastAsia"/>
        </w:rPr>
        <w:br/>
      </w:r>
      <w:r>
        <w:rPr>
          <w:rFonts w:hint="eastAsia"/>
        </w:rPr>
        <w:t>　　第五节 全球超精密仪器市场发展预测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中国超精密仪器发展环境分析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超精密仪器行业相关政策、标准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超精密仪器行业相关发展规划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中国超精密仪器技术发展分析</w:t>
      </w:r>
      <w:r>
        <w:rPr>
          <w:rFonts w:hint="eastAsia"/>
        </w:rPr>
        <w:br/>
      </w:r>
      <w:r>
        <w:rPr>
          <w:rFonts w:hint="eastAsia"/>
        </w:rPr>
        <w:t>　　第一节 当前超精密仪器技术发展现状分析</w:t>
      </w:r>
      <w:r>
        <w:rPr>
          <w:rFonts w:hint="eastAsia"/>
        </w:rPr>
        <w:br/>
      </w:r>
      <w:r>
        <w:rPr>
          <w:rFonts w:hint="eastAsia"/>
        </w:rPr>
        <w:t>　　第二节 超精密仪器生产中需注意的问题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超精密仪器行业主要技术发展趋势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超精密仪器市场特性分析</w:t>
      </w:r>
      <w:r>
        <w:rPr>
          <w:rFonts w:hint="eastAsia"/>
        </w:rPr>
        <w:br/>
      </w:r>
      <w:r>
        <w:rPr>
          <w:rFonts w:hint="eastAsia"/>
        </w:rPr>
        <w:t>　　第一节 超精密仪器行业集中度分析</w:t>
      </w:r>
      <w:r>
        <w:rPr>
          <w:rFonts w:hint="eastAsia"/>
        </w:rPr>
        <w:br/>
      </w:r>
      <w:r>
        <w:rPr>
          <w:rFonts w:hint="eastAsia"/>
        </w:rPr>
        <w:t>　　第二节 超精密仪器行业SWOT分析</w:t>
      </w:r>
      <w:r>
        <w:rPr>
          <w:rFonts w:hint="eastAsia"/>
        </w:rPr>
        <w:br/>
      </w:r>
      <w:r>
        <w:rPr>
          <w:rFonts w:hint="eastAsia"/>
        </w:rPr>
        <w:t>　　　　一、超精密仪器行业优势</w:t>
      </w:r>
      <w:r>
        <w:rPr>
          <w:rFonts w:hint="eastAsia"/>
        </w:rPr>
        <w:br/>
      </w:r>
      <w:r>
        <w:rPr>
          <w:rFonts w:hint="eastAsia"/>
        </w:rPr>
        <w:t>　　　　二、超精密仪器行业劣势</w:t>
      </w:r>
      <w:r>
        <w:rPr>
          <w:rFonts w:hint="eastAsia"/>
        </w:rPr>
        <w:br/>
      </w:r>
      <w:r>
        <w:rPr>
          <w:rFonts w:hint="eastAsia"/>
        </w:rPr>
        <w:t>　　　　三、超精密仪器行业机会</w:t>
      </w:r>
      <w:r>
        <w:rPr>
          <w:rFonts w:hint="eastAsia"/>
        </w:rPr>
        <w:br/>
      </w:r>
      <w:r>
        <w:rPr>
          <w:rFonts w:hint="eastAsia"/>
        </w:rPr>
        <w:t>　　　　四、超精密仪器行业风险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中国超精密仪器发展现状</w:t>
      </w:r>
      <w:r>
        <w:rPr>
          <w:rFonts w:hint="eastAsia"/>
        </w:rPr>
        <w:br/>
      </w:r>
      <w:r>
        <w:rPr>
          <w:rFonts w:hint="eastAsia"/>
        </w:rPr>
        <w:t>　　第一节 中国超精密仪器市场现状分析</w:t>
      </w:r>
      <w:r>
        <w:rPr>
          <w:rFonts w:hint="eastAsia"/>
        </w:rPr>
        <w:br/>
      </w:r>
      <w:r>
        <w:rPr>
          <w:rFonts w:hint="eastAsia"/>
        </w:rPr>
        <w:t>　　第二节 中国超精密仪器行业产量情况分析及预测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一、超精密仪器总体产能规模</w:t>
      </w:r>
      <w:r>
        <w:rPr>
          <w:rFonts w:hint="eastAsia"/>
        </w:rPr>
        <w:br/>
      </w:r>
      <w:r>
        <w:rPr>
          <w:rFonts w:hint="eastAsia"/>
        </w:rPr>
        <w:t>　　　　二、超精密仪器生产区域分布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三、2019-2024年中国超精密仪器产量统计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四、2025-2031年中国超精密仪器产量预测</w:t>
      </w:r>
      <w:r>
        <w:rPr>
          <w:rFonts w:hint="eastAsia"/>
        </w:rPr>
        <w:br/>
      </w:r>
      <w:r>
        <w:rPr>
          <w:rFonts w:hint="eastAsia"/>
        </w:rPr>
        <w:t>　　第三节 中国超精密仪器市场需求分析及预测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一、中国超精密仪器市场需求特点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二、2019-2024年中国超精密仪器市场需求量统计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三、2025-2031年中国超精密仪器市场需求量预测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中国超精密仪器价格趋势分析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一、2019-2024年中国超精密仪器市场价格趋势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二、2025-2031年中国超精密仪器市场价格走势预测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2019-2024年超精密仪器行业经济运行状况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2019-2024年中国超精密仪器行业盈利能力分析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2019-2024年中国超精密仪器行业发展能力分析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2019-2024年超精密仪器行业偿债能力分析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2019-2024年超精密仪器制造企业数量分析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超精密仪器行业上、下游市场分析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超精密仪器行业上游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超精密仪器行业下游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中国超精密仪器行业重点地区发展分析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超精密仪器行业重点区域市场结构调研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**地区超精密仪器市场发展分析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**地区超精密仪器市场发展分析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**地区超精密仪器市场发展分析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**地区超精密仪器市场发展分析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**地区超精密仪器市场发展分析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2019-2024年中国超精密仪器进出口分析</w:t>
      </w:r>
      <w:r>
        <w:rPr>
          <w:rFonts w:hint="eastAsia"/>
        </w:rPr>
        <w:br/>
      </w:r>
      <w:r>
        <w:rPr>
          <w:rFonts w:hint="eastAsia"/>
        </w:rPr>
        <w:t>　　第一节 超精密仪器进口情况分析</w:t>
      </w:r>
      <w:r>
        <w:rPr>
          <w:rFonts w:hint="eastAsia"/>
        </w:rPr>
        <w:br/>
      </w:r>
      <w:r>
        <w:rPr>
          <w:rFonts w:hint="eastAsia"/>
        </w:rPr>
        <w:t>　　第二节 超精密仪器出口情况分析</w:t>
      </w:r>
      <w:r>
        <w:rPr>
          <w:rFonts w:hint="eastAsia"/>
        </w:rPr>
        <w:br/>
      </w:r>
      <w:r>
        <w:rPr>
          <w:rFonts w:hint="eastAsia"/>
        </w:rPr>
        <w:t>　　第三节 影响超精密仪器进出口因素分析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超精密仪器行业重点企业竞争力分析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超精密仪器企业多样化经营策略分析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一、超精密仪器企业多样化经营情况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二、现行超精密仪器行业多样化经营的方向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大型超精密仪器企业集团未来发展策略分析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对中小超精密仪器企业生产经营的建议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超精密仪器行业投资风险预警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影响超精密仪器行业发展的主要因素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一、2025年影响超精密仪器行业运行的有利因素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二、2025年影响超精密仪器行业运行的稳定因素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三、2025年影响超精密仪器行业运行的不利因素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四、2025年我国超精密仪器行业发展面临的挑战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五、2025年我国超精密仪器行业发展面临的机遇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超精密仪器行业投资风险预警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一、超精密仪器行业市场风险预测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二、超精密仪器行业政策风险预测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三、超精密仪器行业经营风险预测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四、超精密仪器行业技术风险预测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五、超精密仪器行业竞争风险预测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六、超精密仪器行业其他风险预测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超精密仪器投资建议</w:t>
      </w:r>
      <w:r>
        <w:rPr>
          <w:rFonts w:hint="eastAsia"/>
        </w:rPr>
        <w:br/>
      </w:r>
      <w:r>
        <w:rPr>
          <w:rFonts w:hint="eastAsia"/>
        </w:rPr>
        <w:t>　　第一节 2025年超精密仪器市场前景分析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2025年超精密仪器发展趋势预测</w:t>
      </w:r>
      <w:r>
        <w:rPr>
          <w:rFonts w:hint="eastAsia"/>
        </w:rPr>
        <w:br/>
      </w:r>
      <w:r>
        <w:rPr>
          <w:rFonts w:hint="eastAsia"/>
        </w:rPr>
        <w:t>　　第三节 超精密仪器行业投资进入壁垒分析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超精密仪器产业链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2019-2024年中国超精密仪器市场需求量及增速统计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2019-2024年中国超精密仪器行业企业平均规模情况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2019-2024年中国超精密仪器行业市场规模及增长情况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2025-2031年中国超精密仪器市场前景分析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2025-2031年中国超精密仪器行业发展趋势预测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b78a5f4d4eed" w:history="1">
        <w:r>
          <w:rPr>
            <w:rStyle w:val="Hyperlink"/>
          </w:rPr>
          <w:t>2025-2031年全球与中国超精密仪器行业市场调研及发展前景报告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1b78a5f4d4eed" w:history="1">
        <w:r>
          <w:rPr>
            <w:rStyle w:val="Hyperlink"/>
          </w:rPr>
          <w:t>https://www.20087.com/0/32/ChaoJingMiYiQiDeQianJing.html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精密科学仪器有限公司、超精密仪器温度湿度、高精度检测仪器、超精密仪器隔振减振分析、超精密加工、超精密仪器加工技术、高端精密仪器、超精密仪器件半导体公司有哪些、中国最厉害的精密仪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dec69f714025" w:history="1">
      <w:r>
        <w:rPr>
          <w:rStyle w:val="Hyperlink"/>
        </w:rPr>
        <w:t>2025-2031年全球与中国超精密仪器行业市场调研及发展前景报告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aoJingMiYiQiDeQianJing.html" TargetMode="External" Id="Rf841b78a5f4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aoJingMiYiQiDeQianJing.html" TargetMode="External" Id="R0732dec69f71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2025-03-01T00:52:00Z</dcterms:created>
  <dcterms:modified xsi:type="dcterms:W3CDTF">2025-03-01T01:52:00Z</dcterms:modified>
  <dc:subject>2025-2031年全球与中国超精密仪器行业市场调研及发展前景报告</dc:subject>
  <dc:title>2025-2031年全球与中国超精密仪器行业市场调研及发展前景报告</dc:title>
  <cp:keywords>2025-2031年全球与中国超精密仪器行业市场调研及发展前景报告</cp:keywords>
  <dc:description>2025-2031年全球与中国超精密仪器行业市场调研及发展前景报告</dc:description>
</cp:coreProperties>
</file>