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0cd67852f4a29" w:history="1">
              <w:r>
                <w:rPr>
                  <w:rStyle w:val="Hyperlink"/>
                </w:rPr>
                <w:t>2026-2032年中国负载电阻装置市场研究及前景趋势预测报告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0cd67852f4a29" w:history="1">
              <w:r>
                <w:rPr>
                  <w:rStyle w:val="Hyperlink"/>
                </w:rPr>
                <w:t>2026-2032年中国负载电阻装置市场研究及前景趋势预测报告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0cd67852f4a29" w:history="1">
                <w:r>
                  <w:rPr>
                    <w:rStyle w:val="Hyperlink"/>
                  </w:rPr>
                  <w:t>https://www.20087.com/3/52/FuZaiDianZuZhuangZhiHangYeFaZhanQianJing.html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电阻装置是一种用于模拟电气负载、消耗多余电能或测试电源性能的功率耗散设备，广泛应用于发电机组调试、电池放电测试、变频器老化及轨道交通制动能量吸收场景。负载电阻装置以铝壳电阻、波纹电阻或水冷电阻为主，强调高功率密度、热稳定性及防护等级（IP54以上），部分高端型号集成温度监控、自动投切及通信接口。在新能源并网测试中，负载电阻装置需具备快速响应与精确阻值调节能力。然而，在长时间高负荷运行下，散热效率不足易导致电阻漂移甚至烧毁；同时，传统风冷结构噪声大，限制其在城市或室内环境部署。</w:t>
      </w:r>
      <w:r>
        <w:rPr>
          <w:rFonts w:hint="eastAsia"/>
        </w:rPr>
        <w:br/>
      </w:r>
      <w:r>
        <w:rPr>
          <w:rFonts w:hint="eastAsia"/>
        </w:rPr>
        <w:t>　　未来，负载电阻装置将朝着智能化、高效散热与能量回馈融合方向发展。相变材料（PCM）辅助散热与液冷一体化设计将大大提升持续负载能力；嵌入式控制系统可基于实时温度动态调整投入阻值，避免过热。在可持续理念推动下，部分应用场景将采用“电子负载+能量回馈电网”替代纯耗能电阻，实现测试过程零浪费。模块化快装结构亦将支持灵活扩容与现场维护。长远看，负载电阻装置将从“被动耗能器”转型为“智能测试与能量管理节点”，在电力电子验证与绿色测试体系中承担更高效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0cd67852f4a29" w:history="1">
        <w:r>
          <w:rPr>
            <w:rStyle w:val="Hyperlink"/>
          </w:rPr>
          <w:t>2026-2032年中国负载电阻装置市场研究及前景趋势预测报告</w:t>
        </w:r>
      </w:hyperlink>
      <w:r>
        <w:rPr>
          <w:rFonts w:hint="eastAsia"/>
        </w:rPr>
        <w:t>》基于国家统计局、相关行业协会的详实数据，系统分析负载电阻装置行业的市场规模、技术现状及竞争格局，梳理负载电阻装置产业链结构和供需变化。报告结合宏观经济环境，研判负载电阻装置行业发展趋势与前景，评估不同细分领域的发展潜力；通过分析负载电阻装置重点企业的市场表现，揭示行业集中度变化与竞争态势，并客观识别负载电阻装置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负载电阻装置市场概述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按照不同产品类型，负载电阻装置主要可以分为如下几个类别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中国不同产品类型负载电阻装置增长趋势2021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直流型负载电阻装置</w:t>
      </w:r>
      <w:r>
        <w:rPr>
          <w:rFonts w:hint="eastAsia"/>
        </w:rPr>
        <w:br/>
      </w:r>
      <w:r>
        <w:rPr>
          <w:rFonts w:hint="eastAsia"/>
        </w:rPr>
        <w:t>　　　　1.2.3 交流型负载电阻装置</w:t>
      </w:r>
      <w:r>
        <w:rPr>
          <w:rFonts w:hint="eastAsia"/>
        </w:rPr>
        <w:br/>
      </w:r>
      <w:r>
        <w:rPr>
          <w:rFonts w:hint="eastAsia"/>
        </w:rPr>
        <w:t>　　1.3 从不同应用，负载电阻装置主要包括如下几个方面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中国不同应用负载电阻装置增长趋势2021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电路电源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数码电子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中国负载电阻装置发展现状及未来趋势（2021-2032）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中国市场负载电阻装置收入及增长率（2021-2032）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中国市场负载电阻装置销量及增长率（2021-2032）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中国市场主要负载电阻装置厂商分析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中国市场主要厂商负载电阻装置销量及市场占有率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中国市场主要厂商负载电阻装置销量（2021-2026）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中国市场主要厂商负载电阻装置销量市场份额（2021-2026）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中国市场主要厂商负载电阻装置收入及市场占有率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中国市场主要厂商负载电阻装置收入（2021-2026）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中国市场主要厂商负载电阻装置收入市场份额（2021-2026）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2025年中国市场主要厂商负载电阻装置收入排名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中国市场主要厂商负载电阻装置价格（2021-2026）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中国市场主要厂商负载电阻装置总部及产地分布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中国市场主要厂商成立时间及负载电阻装置商业化日期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中国市场主要厂商负载电阻装置产品类型及应用</w:t>
      </w:r>
      <w:r>
        <w:rPr>
          <w:rFonts w:hint="eastAsia"/>
        </w:rPr>
        <w:br/>
      </w:r>
      <w:r>
        <w:rPr>
          <w:rFonts w:hint="eastAsia"/>
        </w:rPr>
        <w:t>　　2.7 负载电阻装置行业集中度、竞争程度分析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负载电阻装置行业集中度分析：2025年中国Top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中国市场负载电阻装置第一梯队、第二梯队和第三梯队厂商（品牌）及2025年市场份额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重点企业（1）在中国市场负载电阻装置销量、收入、价格及毛利率（2021-2026）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重点企业（2）在中国市场负载电阻装置销量、收入、价格及毛利率（2021-2026）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重点企业（3）在中国市场负载电阻装置销量、收入、价格及毛利率（2021-2026）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重点企业（4）在中国市场负载电阻装置销量、收入、价格及毛利率（2021-2026）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重点企业（5）在中国市场负载电阻装置销量、收入、价格及毛利率（2021-2026）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重点企业（6）在中国市场负载电阻装置销量、收入、价格及毛利率（2021-2026）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重点企业（7）在中国市场负载电阻装置销量、收入、价格及毛利率（2021-2026）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重点企业（8）在中国市场负载电阻装置销量、收入、价格及毛利率（2021-2026）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重点企业（9）在中国市场负载电阻装置销量、收入、价格及毛利率（2021-2026）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重点企业（10）在中国市场负载电阻装置销量、收入、价格及毛利率（2021-2026）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不同产品类型负载电阻装置分析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中国市场不同产品类型负载电阻装置销量（2021-2032）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中国市场不同产品类型负载电阻装置销量及市场份额（2021-2026）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中国市场不同产品类型负载电阻装置销量预测（2027-2032）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中国市场不同产品类型负载电阻装置规模（2021-2032）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中国市场不同产品类型负载电阻装置规模及市场份额（2021-2026）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中国市场不同产品类型负载电阻装置规模预测（2027-2032）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中国市场不同产品类型负载电阻装置价格走势（2021-2032）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不同应用负载电阻装置分析</w:t>
      </w:r>
      <w:r>
        <w:rPr>
          <w:rFonts w:hint="eastAsia"/>
        </w:rPr>
        <w:br/>
      </w:r>
      <w:r>
        <w:rPr>
          <w:rFonts w:hint="eastAsia"/>
        </w:rPr>
        <w:t>　　5.1 中国市场不同应用负载电阻装置销量（2021-2032）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中国市场不同应用负载电阻装置销量及市场份额（2021-2026）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中国市场不同应用负载电阻装置销量预测（2027-2032）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中国市场不同应用负载电阻装置规模（2021-2032）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中国市场不同应用负载电阻装置规模及市场份额（2021-2026）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中国市场不同应用负载电阻装置规模预测（2027-2032）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中国市场不同应用负载电阻装置价格走势（2021-2032）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负载电阻装置行业发展分析---发展趋势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负载电阻装置行业发展分析---厂商壁垒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负载电阻装置行业发展分析---驱动因素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负载电阻装置行业发展分析---制约因素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负载电阻装置中国企业SWOT分析</w:t>
      </w:r>
      <w:r>
        <w:rPr>
          <w:rFonts w:hint="eastAsia"/>
        </w:rPr>
        <w:br/>
      </w:r>
      <w:r>
        <w:rPr>
          <w:rFonts w:hint="eastAsia"/>
        </w:rPr>
        <w:t>　　6.6 负载电阻装置行业发展分析---行业政策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负载电阻装置行业产业链简介</w:t>
      </w:r>
      <w:r>
        <w:rPr>
          <w:rFonts w:hint="eastAsia"/>
        </w:rPr>
        <w:br/>
      </w:r>
      <w:r>
        <w:rPr>
          <w:rFonts w:hint="eastAsia"/>
        </w:rPr>
        <w:t>　　7.2 负载电阻装置产业链分析-上游</w:t>
      </w:r>
      <w:r>
        <w:rPr>
          <w:rFonts w:hint="eastAsia"/>
        </w:rPr>
        <w:br/>
      </w:r>
      <w:r>
        <w:rPr>
          <w:rFonts w:hint="eastAsia"/>
        </w:rPr>
        <w:t>　　7.3 负载电阻装置产业链分析-中游</w:t>
      </w:r>
      <w:r>
        <w:rPr>
          <w:rFonts w:hint="eastAsia"/>
        </w:rPr>
        <w:br/>
      </w:r>
      <w:r>
        <w:rPr>
          <w:rFonts w:hint="eastAsia"/>
        </w:rPr>
        <w:t>　　7.4 负载电阻装置产业链分析-下游</w:t>
      </w:r>
      <w:r>
        <w:rPr>
          <w:rFonts w:hint="eastAsia"/>
        </w:rPr>
        <w:br/>
      </w:r>
      <w:r>
        <w:rPr>
          <w:rFonts w:hint="eastAsia"/>
        </w:rPr>
        <w:t>　　7.5 负载电阻装置行业采购模式</w:t>
      </w:r>
      <w:r>
        <w:rPr>
          <w:rFonts w:hint="eastAsia"/>
        </w:rPr>
        <w:br/>
      </w:r>
      <w:r>
        <w:rPr>
          <w:rFonts w:hint="eastAsia"/>
        </w:rPr>
        <w:t>　　7.6 负载电阻装置行业生产模式</w:t>
      </w:r>
      <w:r>
        <w:rPr>
          <w:rFonts w:hint="eastAsia"/>
        </w:rPr>
        <w:br/>
      </w:r>
      <w:r>
        <w:rPr>
          <w:rFonts w:hint="eastAsia"/>
        </w:rPr>
        <w:t>　　7.7 负载电阻装置行业销售模式及销售渠道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中国本土负载电阻装置产能、产量分析</w:t>
      </w:r>
      <w:r>
        <w:rPr>
          <w:rFonts w:hint="eastAsia"/>
        </w:rPr>
        <w:br/>
      </w:r>
      <w:r>
        <w:rPr>
          <w:rFonts w:hint="eastAsia"/>
        </w:rPr>
        <w:t>　　8.1 中国负载电阻装置供需现状及预测（2021-2032）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中国负载电阻装置产能、产量、产能利用率及发展趋势（2021-2032）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中国负载电阻装置产量、市场需求量及发展趋势（2021-2032）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中国负载电阻装置进出口分析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中国市场负载电阻装置主要进口来源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中国市场负载电阻装置主要出口目的地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不同产品类型负载电阻装置市场规模2021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不同应用负载电阻装置市场规模2021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中国市场主要厂商负载电阻装置销量（2021-2026）&amp;（套）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中国市场主要厂商负载电阻装置销量市场份额（2021-2026）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中国市场主要厂商负载电阻装置收入（2021-2026）&amp;（万元）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中国市场主要厂商负载电阻装置收入份额（2021-2026）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2025年中国主要生产商负载电阻装置收入排名（万元）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中国市场主要厂商负载电阻装置价格（2021-2026）&amp;（元/套）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中国市场主要厂商负载电阻装置总部及产地分布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中国市场主要厂商成立时间及负载电阻装置商业化日期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中国市场主要厂商负载电阻装置产品类型及应用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2025年中国市场负载电阻装置主要厂商市场地位（第一梯队、第二梯队和第三梯队）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负载电阻装置市场投资、并购等现状分析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负载电阻装置销量（套）、收入（万元）、价格（元/套）及毛利率（2021-2026）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负载电阻装置销量（套）、收入（万元）、价格（元/套）及毛利率（2021-2026）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负载电阻装置销量（套）、收入（万元）、价格（元/套）及毛利率（2021-2026）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负载电阻装置销量（套）、收入（万元）、价格（元/套）及毛利率（2021-2026）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负载电阻装置销量（套）、收入（万元）、价格（元/套）及毛利率（2021-2026）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负载电阻装置销量（套）、收入（万元）、价格（元/套）及毛利率（2021-2026）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负载电阻装置销量（套）、收入（万元）、价格（元/套）及毛利率（2021-2026）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负载电阻装置销量（套）、收入（万元）、价格（元/套）及毛利率（2021-2026）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负载电阻装置销量（套）、收入（万元）、价格（元/套）及毛利率（2021-2026）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负载电阻装置生产基地、总部、竞争对手及市场地位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负载电阻装置产品规格、参数及市场应用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负载电阻装置销量（套）、收入（万元）、价格（元/套）及毛利率（2021-2026）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中国市场不同产品类型负载电阻装置销量（2021-2026）&amp;（套）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中国市场不同产品类型负载电阻装置销量市场份额（2021-2026）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中国市场不同产品类型负载电阻装置销量预测（2027-2032）&amp;（套）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中国市场不同产品类型负载电阻装置销量市场份额预测（2027-2032）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中国市场不同产品类型负载电阻装置规模（2021-2026）&amp;（万元）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中国市场不同产品类型负载电阻装置规模市场份额（2021-2026）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中国市场不同产品类型负载电阻装置规模预测（2027-2032）&amp;（万元）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中国市场不同产品类型负载电阻装置规模市场份额预测（2027-2032）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中国市场不同应用负载电阻装置销量（2021-2026）&amp;（套）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73： 中国市场不同应用负载电阻装置销量市场份额（2021-2026）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中国市场不同应用负载电阻装置销量预测（2027-2032）&amp;（套）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中国市场不同应用负载电阻装置销量市场份额预测（2027-2032）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中国市场不同应用负载电阻装置规模（2021-2026）&amp;（万元）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中国市场不同应用负载电阻装置规模市场份额（2021-2026）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中国市场不同应用负载电阻装置规模预测（2027-2032）&amp;（万元）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中国市场不同应用负载电阻装置规模市场份额预测（2027-2032）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负载电阻装置行业发展分析---发展趋势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负载电阻装置行业发展分析---厂商壁垒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负载电阻装置行业发展分析---驱动因素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负载电阻装置行业发展分析---制约因素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负载电阻装置行业相关重点政策一览</w:t>
      </w:r>
      <w:r>
        <w:rPr>
          <w:rFonts w:hint="eastAsia"/>
        </w:rPr>
        <w:br/>
      </w:r>
      <w:r>
        <w:rPr>
          <w:rFonts w:hint="eastAsia"/>
        </w:rPr>
        <w:t>　　表 85： 负载电阻装置行业供应链分析</w:t>
      </w:r>
      <w:r>
        <w:rPr>
          <w:rFonts w:hint="eastAsia"/>
        </w:rPr>
        <w:br/>
      </w:r>
      <w:r>
        <w:rPr>
          <w:rFonts w:hint="eastAsia"/>
        </w:rPr>
        <w:t>　　表 86： 负载电阻装置上游原料供应商</w:t>
      </w:r>
      <w:r>
        <w:rPr>
          <w:rFonts w:hint="eastAsia"/>
        </w:rPr>
        <w:br/>
      </w:r>
      <w:r>
        <w:rPr>
          <w:rFonts w:hint="eastAsia"/>
        </w:rPr>
        <w:t>　　表 87： 负载电阻装置行业主要下游客户</w:t>
      </w:r>
      <w:r>
        <w:rPr>
          <w:rFonts w:hint="eastAsia"/>
        </w:rPr>
        <w:br/>
      </w:r>
      <w:r>
        <w:rPr>
          <w:rFonts w:hint="eastAsia"/>
        </w:rPr>
        <w:t>　　表 88： 负载电阻装置典型经销商</w:t>
      </w:r>
      <w:r>
        <w:rPr>
          <w:rFonts w:hint="eastAsia"/>
        </w:rPr>
        <w:br/>
      </w:r>
      <w:r>
        <w:rPr>
          <w:rFonts w:hint="eastAsia"/>
        </w:rPr>
        <w:t>　　表 89： 中国负载电阻装置产量、销量、进口量及出口量（2021-2026）&amp;（套）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中国负载电阻装置产量、销量、进口量及出口量预测（2027-2032）&amp;（套）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91： 中国市场负载电阻装置主要进口来源</w:t>
      </w:r>
      <w:r>
        <w:rPr>
          <w:rFonts w:hint="eastAsia"/>
        </w:rPr>
        <w:br/>
      </w:r>
      <w:r>
        <w:rPr>
          <w:rFonts w:hint="eastAsia"/>
        </w:rPr>
        <w:t>　　表 92： 中国市场负载电阻装置主要出口目的地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负载电阻装置产品图片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中国不同产品类型负载电阻装置市场规模市场份额2025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直流型负载电阻装置产品图片</w:t>
      </w:r>
      <w:r>
        <w:rPr>
          <w:rFonts w:hint="eastAsia"/>
        </w:rPr>
        <w:br/>
      </w:r>
      <w:r>
        <w:rPr>
          <w:rFonts w:hint="eastAsia"/>
        </w:rPr>
        <w:t>　　图 4： 交流型负载电阻装置产品图片</w:t>
      </w:r>
      <w:r>
        <w:rPr>
          <w:rFonts w:hint="eastAsia"/>
        </w:rPr>
        <w:br/>
      </w:r>
      <w:r>
        <w:rPr>
          <w:rFonts w:hint="eastAsia"/>
        </w:rPr>
        <w:t>　　图 5： 中国不同应用负载电阻装置市场份额2025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电路电源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数码电子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中国市场负载电阻装置市场规模，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中国市场负载电阻装置收入及增长率（2021-2032）&amp;（万元）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中国市场负载电阻装置销量及增长率（2021-2032）&amp;（套）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2025年中国市场主要厂商负载电阻装置销量市场份额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2025年中国市场主要厂商负载电阻装置收入市场份额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2025年中国市场前五大厂商负载电阻装置市场份额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2025年中国市场负载电阻装置第一梯队、第二梯队和第三梯队厂商（品牌）及市场份额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中国市场不同产品类型负载电阻装置价格走势（2021-2032）&amp;（元/套）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中国市场不同应用负载电阻装置价格走势（2021-2032）&amp;（元/套）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负载电阻装置中国企业SWOT分析</w:t>
      </w:r>
      <w:r>
        <w:rPr>
          <w:rFonts w:hint="eastAsia"/>
        </w:rPr>
        <w:br/>
      </w:r>
      <w:r>
        <w:rPr>
          <w:rFonts w:hint="eastAsia"/>
        </w:rPr>
        <w:t>　　图 22： 负载电阻装置产业链</w:t>
      </w:r>
      <w:r>
        <w:rPr>
          <w:rFonts w:hint="eastAsia"/>
        </w:rPr>
        <w:br/>
      </w:r>
      <w:r>
        <w:rPr>
          <w:rFonts w:hint="eastAsia"/>
        </w:rPr>
        <w:t>　　图 23： 负载电阻装置行业采购模式分析</w:t>
      </w:r>
      <w:r>
        <w:rPr>
          <w:rFonts w:hint="eastAsia"/>
        </w:rPr>
        <w:br/>
      </w:r>
      <w:r>
        <w:rPr>
          <w:rFonts w:hint="eastAsia"/>
        </w:rPr>
        <w:t>　　图 24： 负载电阻装置行业生产模式分析</w:t>
      </w:r>
      <w:r>
        <w:rPr>
          <w:rFonts w:hint="eastAsia"/>
        </w:rPr>
        <w:br/>
      </w:r>
      <w:r>
        <w:rPr>
          <w:rFonts w:hint="eastAsia"/>
        </w:rPr>
        <w:t>　　图 25： 负载电阻装置行业销售模式分析</w:t>
      </w:r>
      <w:r>
        <w:rPr>
          <w:rFonts w:hint="eastAsia"/>
        </w:rPr>
        <w:br/>
      </w:r>
      <w:r>
        <w:rPr>
          <w:rFonts w:hint="eastAsia"/>
        </w:rPr>
        <w:t>　　图 26： 中国负载电阻装置产能、产量、产能利用率及发展趋势（2021-2032）&amp;（套）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中国负载电阻装置产量、市场需求量及发展趋势（2021-2032）&amp;（套）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0cd67852f4a29" w:history="1">
        <w:r>
          <w:rPr>
            <w:rStyle w:val="Hyperlink"/>
          </w:rPr>
          <w:t>2026-2032年中国负载电阻装置市场研究及前景趋势预测报告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0cd67852f4a29" w:history="1">
        <w:r>
          <w:rPr>
            <w:rStyle w:val="Hyperlink"/>
          </w:rPr>
          <w:t>https://www.20087.com/3/52/FuZaiDianZuZhuangZhiHangYeFaZhanQianJing.html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热点：大功率电阻、负载电阻装置图、直流电阻、负载 电阻、可调电阻、负载电阻连接方式、贴片电阻、电阻负载箱的原理、单相半波可控整流电路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e551ae2744cc4" w:history="1">
      <w:r>
        <w:rPr>
          <w:rStyle w:val="Hyperlink"/>
        </w:rPr>
        <w:t>2026-2032年中国负载电阻装置市场研究及前景趋势预测报告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uZaiDianZuZhuangZhiHangYeFaZhanQianJing.html" TargetMode="External" Id="R57c0cd67852f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uZaiDianZuZhuangZhiHangYeFaZhanQianJing.html" TargetMode="External" Id="R659e551ae274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2026-01-16T04:38:41Z</dcterms:created>
  <dcterms:modified xsi:type="dcterms:W3CDTF">2026-01-16T05:38:41Z</dcterms:modified>
  <dc:subject>2026-2032年中国负载电阻装置市场研究及前景趋势预测报告</dc:subject>
  <dc:title>2026-2032年中国负载电阻装置市场研究及前景趋势预测报告</dc:title>
  <cp:keywords>2026-2032年中国负载电阻装置市场研究及前景趋势预测报告</cp:keywords>
  <dc:description>2026-2032年中国负载电阻装置市场研究及前景趋势预测报告</dc:description>
</cp:coreProperties>
</file>