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43c774bf54170" w:history="1">
              <w:r>
                <w:rPr>
                  <w:rStyle w:val="Hyperlink"/>
                </w:rPr>
                <w:t>2025-2031年中国工业旋转模切机市场现状与发展前景预测报告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43c774bf54170" w:history="1">
              <w:r>
                <w:rPr>
                  <w:rStyle w:val="Hyperlink"/>
                </w:rPr>
                <w:t>2025-2031年中国工业旋转模切机市场现状与发展前景预测报告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43c774bf54170" w:history="1">
                <w:r>
                  <w:rPr>
                    <w:rStyle w:val="Hyperlink"/>
                  </w:rPr>
                  <w:t>https://www.20087.com/5/32/GongYeXuanZhuanMoQieJiHangYeQianJingFenXi.html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旋转模切机是柔性材料精密加工的核心设备，通过旋转刀辊对不干胶、泡棉、薄膜、金属箔等卷材进行连续模切、压痕或分条，广泛应用于电子、医疗、包装及新能源（如电池极片）领域。工业旋转模切机普遍采用伺服驱动、高精度套准系统及自动张力控制，强调高速运行下的尺寸稳定性、刀具寿命与废料自动剥离能力，部分高端机型集成视觉检测与AI瑕疵识别功能。在消费电子轻薄化与定制化包装需求推动下，对微米级精度、柔性换型及高良率的旋转模切解决方案需求持续上升。然而，行业仍面临刀具磨损导致批次一致性下降、超薄材料易拉伸变形、以及复杂异形模切时排废困难等问题；同时，设备调试依赖经验丰富的技师，影响新产线爬坡效率。</w:t>
      </w:r>
      <w:r>
        <w:rPr>
          <w:rFonts w:hint="eastAsia"/>
        </w:rPr>
        <w:br/>
      </w:r>
      <w:r>
        <w:rPr>
          <w:rFonts w:hint="eastAsia"/>
        </w:rPr>
        <w:t>　　工业旋转模切机的未来发展将聚焦于数字孪生调试、智能刀具管理与绿色制造三大方向。虚拟调试平台将实现刀辊设计与工艺参数的仿真优化，缩短物理试产周期；RFID嵌入刀具可追踪使用次数并预测更换时机。在材料适应性方面，静电吸附与非接触式传送技术将提升超薄/易损材料加工良率。此外，设备将集成废料回收与能耗监控模块，支持绿色工厂认证。长远来看，工业旋转模切机将从高精度加工设备升级为具备工艺自学习、质量闭环与可持续运行能力的智能材料处理平台，在高端功能材料产业化进程中构建关键工艺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43c774bf54170" w:history="1">
        <w:r>
          <w:rPr>
            <w:rStyle w:val="Hyperlink"/>
          </w:rPr>
          <w:t>2025-2031年中国工业旋转模切机市场现状与发展前景预测报告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旋转模切机行业的发展现状、市场规模、供需动态及进出口情况。报告详细解读了工业旋转模切机产业链上下游、重点区域市场、竞争格局及领先企业的表现，同时评估了工业旋转模切机行业风险与投资机会。通过对工业旋转模切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工业旋转模切机行业概述</w:t>
      </w:r>
      <w:r>
        <w:rPr>
          <w:rFonts w:hint="eastAsia"/>
        </w:rPr>
        <w:br/>
      </w:r>
      <w:r>
        <w:rPr>
          <w:rFonts w:hint="eastAsia"/>
        </w:rPr>
        <w:t>　　第一节 工业旋转模切机定义与分类</w:t>
      </w:r>
      <w:r>
        <w:rPr>
          <w:rFonts w:hint="eastAsia"/>
        </w:rPr>
        <w:br/>
      </w:r>
      <w:r>
        <w:rPr>
          <w:rFonts w:hint="eastAsia"/>
        </w:rPr>
        <w:t>　　第二节 工业旋转模切机应用领域</w:t>
      </w:r>
      <w:r>
        <w:rPr>
          <w:rFonts w:hint="eastAsia"/>
        </w:rPr>
        <w:br/>
      </w:r>
      <w:r>
        <w:rPr>
          <w:rFonts w:hint="eastAsia"/>
        </w:rPr>
        <w:t>　　第三节 工业旋转模切机行业经济指标分析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一、工业旋转模切机行业赢利性评估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二、工业旋转模切机行业成长速度分析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三、工业旋转模切机附加值提升空间探讨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四、工业旋转模切机行业进入壁垒分析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五、工业旋转模切机行业风险性评估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六、工业旋转模切机行业周期性分析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七、工业旋转模切机行业竞争程度指标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八、工业旋转模切机行业成熟度综合分析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工业旋转模切机产业链及经营模式分析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三、工业旋转模切机销售模式与渠道策略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全球工业旋转模切机市场发展分析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2024-2025年全球工业旋转模切机行业发展分析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一、全球工业旋转模切机行业市场规模与趋势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二、全球工业旋转模切机行业发展特点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三、全球工业旋转模切机行业竞争格局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主要国家与地区工业旋转模切机市场分析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2025-2031年全球工业旋转模切机行业发展趋势与前景预测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一、工业旋转模切机行业发展趋势</w:t>
      </w:r>
      <w:r>
        <w:rPr>
          <w:rFonts w:hint="eastAsia"/>
        </w:rPr>
        <w:br/>
      </w:r>
      <w:r>
        <w:rPr>
          <w:rFonts w:hint="eastAsia"/>
        </w:rPr>
        <w:t>　　　　二、工业旋转模切机行业发展潜力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中国工业旋转模切机行业市场分析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2024-2025年工业旋转模切机产能与投资动态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一、国内工业旋转模切机产能现状与利用效率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二、工业旋转模切机产能扩张与投资动态分析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2025-2031年工业旋转模切机行业产量统计与趋势预测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一、2019-2024年工业旋转模切机行业产量与增长趋势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1、2019-2024年工业旋转模切机产量及增长趋势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2、2019-2024年工业旋转模切机细分产品产量及份额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二、工业旋转模切机产量影响因素分析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三、2025-2031年工业旋转模切机产量预测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2025-2031年工业旋转模切机市场需求与销售分析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一、2024-2025年工业旋转模切机行业需求现状</w:t>
      </w:r>
      <w:r>
        <w:rPr>
          <w:rFonts w:hint="eastAsia"/>
        </w:rPr>
        <w:br/>
      </w:r>
      <w:r>
        <w:rPr>
          <w:rFonts w:hint="eastAsia"/>
        </w:rPr>
        <w:t>　　　　二、工业旋转模切机客户群体与需求特点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三、2019-2024年工业旋转模切机行业销售规模分析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四、2025-2031年工业旋转模切机市场增长潜力与规模预测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2024-2025年工业旋转模切机行业技术发展现状及趋势分析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工业旋转模切机行业技术发展现状分析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国内外工业旋转模切机行业技术差距分析及差距形成的主要原因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工业旋转模切机行业技术发展方向、趋势预测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提升工业旋转模切机行业技术能力策略建议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中国工业旋转模切机细分市场分析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一、2024-2025年工业旋转模切机主要细分产品市场现状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工业旋转模切机价格机制与竞争策略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一、2019-2024年工业旋转模切机市场价格走势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工业旋转模切机定价策略与方法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2025-2031年工业旋转模切机价格竞争态势与趋势预测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中国工业旋转模切机行业重点区域市场研究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2024-2025年重点区域工业旋转模切机市场发展概况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二、2019-2024年工业旋转模切机市场需求规模情况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三、2025-2031年工业旋转模切机行业发展潜力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二、2019-2024年工业旋转模切机市场需求规模情况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三、2025-2031年工业旋转模切机行业发展潜力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二、2019-2024年工业旋转模切机市场需求规模情况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三、2025-2031年工业旋转模切机行业发展潜力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二、2019-2024年工业旋转模切机市场需求规模情况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三、2025-2031年工业旋转模切机行业发展潜力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二、2019-2024年工业旋转模切机市场需求规模情况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三、2025-2031年工业旋转模切机行业发展潜力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2019-2024年中国工业旋转模切机行业进出口情况分析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工业旋转模切机行业进口规模与来源分析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一、2019-2024年工业旋转模切机进口规模分析</w:t>
      </w:r>
      <w:r>
        <w:rPr>
          <w:rFonts w:hint="eastAsia"/>
        </w:rPr>
        <w:br/>
      </w:r>
      <w:r>
        <w:rPr>
          <w:rFonts w:hint="eastAsia"/>
        </w:rPr>
        <w:t>　　　　二、工业旋转模切机主要进口来源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工业旋转模切机行业出口规模与目的地分析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一、2019-2024年工业旋转模切机出口规模分析</w:t>
      </w:r>
      <w:r>
        <w:rPr>
          <w:rFonts w:hint="eastAsia"/>
        </w:rPr>
        <w:br/>
      </w:r>
      <w:r>
        <w:rPr>
          <w:rFonts w:hint="eastAsia"/>
        </w:rPr>
        <w:t>　　　　二、工业旋转模切机主要出口目的地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2019-2024年中国工业旋转模切机总体规模与财务指标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中国工业旋转模切机行业总体规模分析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一、工业旋转模切机企业数量与结构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二、工业旋转模切机从业人员规模</w:t>
      </w:r>
      <w:r>
        <w:rPr>
          <w:rFonts w:hint="eastAsia"/>
        </w:rPr>
        <w:br/>
      </w:r>
      <w:r>
        <w:rPr>
          <w:rFonts w:hint="eastAsia"/>
        </w:rPr>
        <w:t>　　　　三、工业旋转模切机行业资产状况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中国工业旋转模切机行业财务指标总体分析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工业旋转模切机行业重点企业经营状况分析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工业旋转模切机重点企业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工业旋转模切机领先企业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工业旋转模切机标杆企业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工业旋转模切机代表企业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工业旋转模切机龙头企业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工业旋转模切机重点企业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中国工业旋转模切机行业竞争格局分析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工业旋转模切机行业竞争格局总览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2024-2025年工业旋转模切机行业竞争力分析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一、工业旋转模切机供应商议价能力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四、工业旋转模切机替代品威胁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2019-2024年工业旋转模切机行业企业并购活动分析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2024-2025年工业旋转模切机行业会展与招投标活动分析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一、工业旋转模切机行业会展活动及其市场影响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2025年中国工业旋转模切机企业发展策略分析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工业旋转模切机市场策略分析</w:t>
      </w:r>
      <w:r>
        <w:rPr>
          <w:rFonts w:hint="eastAsia"/>
        </w:rPr>
        <w:br/>
      </w:r>
      <w:r>
        <w:rPr>
          <w:rFonts w:hint="eastAsia"/>
        </w:rPr>
        <w:t>　　　　一、工业旋转模切机市场定位与拓展策略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二、工业旋转模切机市场细分与目标客户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工业旋转模切机销售策略分析</w:t>
      </w:r>
      <w:r>
        <w:rPr>
          <w:rFonts w:hint="eastAsia"/>
        </w:rPr>
        <w:br/>
      </w:r>
      <w:r>
        <w:rPr>
          <w:rFonts w:hint="eastAsia"/>
        </w:rPr>
        <w:t>　　　　一、工业旋转模切机销售渠道与网络建设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提高工业旋转模切机企业竞争力建议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一、工业旋转模切机技术创新与管理优化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工业旋转模切机品牌战略思考</w:t>
      </w:r>
      <w:r>
        <w:rPr>
          <w:rFonts w:hint="eastAsia"/>
        </w:rPr>
        <w:br/>
      </w:r>
      <w:r>
        <w:rPr>
          <w:rFonts w:hint="eastAsia"/>
        </w:rPr>
        <w:t>　　　　一、工业旋转模切机品牌建设与维护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二、工业旋转模切机品牌影响力与市场竞争力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中国工业旋转模切机行业风险与对策</w:t>
      </w:r>
      <w:r>
        <w:rPr>
          <w:rFonts w:hint="eastAsia"/>
        </w:rPr>
        <w:br/>
      </w:r>
      <w:r>
        <w:rPr>
          <w:rFonts w:hint="eastAsia"/>
        </w:rPr>
        <w:t>　　第一节 工业旋转模切机行业SWOT分析</w:t>
      </w:r>
      <w:r>
        <w:rPr>
          <w:rFonts w:hint="eastAsia"/>
        </w:rPr>
        <w:br/>
      </w:r>
      <w:r>
        <w:rPr>
          <w:rFonts w:hint="eastAsia"/>
        </w:rPr>
        <w:t>　　　　一、工业旋转模切机行业优势分析</w:t>
      </w:r>
      <w:r>
        <w:rPr>
          <w:rFonts w:hint="eastAsia"/>
        </w:rPr>
        <w:br/>
      </w:r>
      <w:r>
        <w:rPr>
          <w:rFonts w:hint="eastAsia"/>
        </w:rPr>
        <w:t>　　　　二、工业旋转模切机行业劣势分析</w:t>
      </w:r>
      <w:r>
        <w:rPr>
          <w:rFonts w:hint="eastAsia"/>
        </w:rPr>
        <w:br/>
      </w:r>
      <w:r>
        <w:rPr>
          <w:rFonts w:hint="eastAsia"/>
        </w:rPr>
        <w:t>　　　　三、工业旋转模切机市场机会探索</w:t>
      </w:r>
      <w:r>
        <w:rPr>
          <w:rFonts w:hint="eastAsia"/>
        </w:rPr>
        <w:br/>
      </w:r>
      <w:r>
        <w:rPr>
          <w:rFonts w:hint="eastAsia"/>
        </w:rPr>
        <w:t>　　　　四、工业旋转模切机市场威胁评估</w:t>
      </w:r>
      <w:r>
        <w:rPr>
          <w:rFonts w:hint="eastAsia"/>
        </w:rPr>
        <w:br/>
      </w:r>
      <w:r>
        <w:rPr>
          <w:rFonts w:hint="eastAsia"/>
        </w:rPr>
        <w:t>　　第二节 工业旋转模切机行业风险及对策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2025-2031年中国工业旋转模切机行业前景与发展趋势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工业旋转模切机行业发展环境分析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2025-2031年工业旋转模切机行业发展趋势与方向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一、工业旋转模切机行业发展方向预测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二、工业旋转模切机发展趋势分析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2025-2031年工业旋转模切机行业发展潜力与机遇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一、工业旋转模切机市场发展潜力评估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二、工业旋转模切机新兴市场与机遇探索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工业旋转模切机行业研究结论与建议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[中^智^林^]工业旋转模切机行业发展建议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2019-2024年中国工业旋转模切机市场规模及增长情况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2019-2024年中国工业旋转模切机行业产量及增长趋势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2025-2031年中国工业旋转模切机行业产量预测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2019-2024年中国工业旋转模切机行业市场需求及增长情况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2025-2031年中国工业旋转模切机行业市场需求预测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**地区工业旋转模切机市场规模及增长情况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**地区工业旋转模切机行业市场需求情况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**地区工业旋转模切机市场规模及增长情况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**地区工业旋转模切机行业市场需求情况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2019-2024年中国工业旋转模切机行业出口情况分析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工业旋转模切机重点企业经营情况分析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2025年工业旋转模切机行业壁垒</w:t>
      </w:r>
      <w:r>
        <w:rPr>
          <w:rFonts w:hint="eastAsia"/>
        </w:rPr>
        <w:br/>
      </w:r>
      <w:r>
        <w:rPr>
          <w:rFonts w:hint="eastAsia"/>
        </w:rPr>
        <w:t>　　图表 2025年工业旋转模切机市场前景分析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2025-2031年中国工业旋转模切机市场规模预测</w:t>
      </w:r>
      <w:r>
        <w:rPr>
          <w:rFonts w:hint="eastAsia"/>
        </w:rPr>
        <w:br/>
      </w:r>
      <w:r>
        <w:rPr>
          <w:rFonts w:hint="eastAsia"/>
        </w:rPr>
        <w:t>　　图表 2025年工业旋转模切机发展趋势预测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43c774bf54170" w:history="1">
        <w:r>
          <w:rPr>
            <w:rStyle w:val="Hyperlink"/>
          </w:rPr>
          <w:t>2025-2031年中国工业旋转模切机市场现状与发展前景预测报告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43c774bf54170" w:history="1">
        <w:r>
          <w:rPr>
            <w:rStyle w:val="Hyperlink"/>
          </w:rPr>
          <w:t>https://www.20087.com/5/32/GongYeXuanZhuanMoQieJiHangYeQianJingFenXi.html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热点：工业旋转工作台、工业旋转模切机操作视频、机械旋转台、旋转模切机是干什么的、全自动模切机、轮转模切机、旋切机设备、旋切模具维修方法、高速模切机械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e000e9cdb4896" w:history="1">
      <w:r>
        <w:rPr>
          <w:rStyle w:val="Hyperlink"/>
        </w:rPr>
        <w:t>2025-2031年中国工业旋转模切机市场现状与发展前景预测报告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YeXuanZhuanMoQieJiHangYeQianJingFenXi.html" TargetMode="External" Id="Rbb143c774bf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YeXuanZhuanMoQieJiHangYeQianJingFenXi.html" TargetMode="External" Id="Ra31e000e9cd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2025-10-24T09:10:00Z</dcterms:created>
  <dcterms:modified xsi:type="dcterms:W3CDTF">2025-10-24T10:10:00Z</dcterms:modified>
  <dc:subject>2025-2031年中国工业旋转模切机市场现状与发展前景预测报告</dc:subject>
  <dc:title>2025-2031年中国工业旋转模切机市场现状与发展前景预测报告</dc:title>
  <cp:keywords>2025-2031年中国工业旋转模切机市场现状与发展前景预测报告</cp:keywords>
  <dc:description>2025-2031年中国工业旋转模切机市场现状与发展前景预测报告</dc:description>
</cp:coreProperties>
</file>