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d3f0115eb4873" w:history="1">
              <w:r>
                <w:rPr>
                  <w:rStyle w:val="Hyperlink"/>
                </w:rPr>
                <w:t>2025-2031年全球与中国合金工具行业研究分析及发展趋势预测报告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d3f0115eb4873" w:history="1">
              <w:r>
                <w:rPr>
                  <w:rStyle w:val="Hyperlink"/>
                </w:rPr>
                <w:t>2025-2031年全球与中国合金工具行业研究分析及发展趋势预测报告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d3f0115eb4873" w:history="1">
                <w:r>
                  <w:rPr>
                    <w:rStyle w:val="Hyperlink"/>
                  </w:rPr>
                  <w:t>https://www.20087.com/7/62/HeJinGongJuDeFaZhanQuShi.html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包括高速钢、硬质合金等，广泛应用于机械加工、矿山开采和建筑施工等领域。随着制造业的升级，对合金工具的性能要求越来越高，如更高的硬度、耐磨性和耐热性。近年来，粉末冶金和涂层技术的发展显著提升了合金工具的品质和寿命。</w:t>
      </w:r>
      <w:r>
        <w:rPr>
          <w:rFonts w:hint="eastAsia"/>
        </w:rPr>
        <w:br/>
      </w:r>
      <w:r>
        <w:rPr>
          <w:rFonts w:hint="eastAsia"/>
        </w:rPr>
        <w:t>　　未来，合金工具将更加注重材料的创新和工艺的优化。新材料的研发，如超细晶粒合金和复合涂层，将使得合金工具在极端条件下表现出更佳的性能。同时，智能工具的出现，集成传感器和无线通信技术，将提供实时的磨损监测和预测性维护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d3f0115eb4873" w:history="1">
        <w:r>
          <w:rPr>
            <w:rStyle w:val="Hyperlink"/>
          </w:rPr>
          <w:t>2025-2031年全球与中国合金工具行业研究分析及发展趋势预测报告</w:t>
        </w:r>
      </w:hyperlink>
      <w:r>
        <w:rPr>
          <w:rFonts w:hint="eastAsia"/>
        </w:rPr>
        <w:t>》通过全面的行业调研，系统梳理了合金工具产业链的各个环节，详细分析了合金工具市场规模、需求变化及价格趋势。报告结合当前合金工具行业现状，科学预测了市场前景与发展方向，并解读了重点企业的竞争格局、市场集中度及品牌表现。同时，报告对合金工具细分市场进行了深入探讨，结合合金工具技术现状与SWOT分析，揭示了合金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中国合金工具概述</w:t>
      </w:r>
      <w:r>
        <w:rPr>
          <w:rFonts w:hint="eastAsia"/>
        </w:rPr>
        <w:br/>
      </w:r>
      <w:r>
        <w:rPr>
          <w:rFonts w:hint="eastAsia"/>
        </w:rPr>
        <w:t>　　第一节 合金工具行业定义</w:t>
      </w:r>
      <w:r>
        <w:rPr>
          <w:rFonts w:hint="eastAsia"/>
        </w:rPr>
        <w:br/>
      </w:r>
      <w:r>
        <w:rPr>
          <w:rFonts w:hint="eastAsia"/>
        </w:rPr>
        <w:t>　　第二节 合金工具行业发展特性</w:t>
      </w:r>
      <w:r>
        <w:rPr>
          <w:rFonts w:hint="eastAsia"/>
        </w:rPr>
        <w:br/>
      </w:r>
      <w:r>
        <w:rPr>
          <w:rFonts w:hint="eastAsia"/>
        </w:rPr>
        <w:t>　　第三节 合金工具产业链分析</w:t>
      </w:r>
      <w:r>
        <w:rPr>
          <w:rFonts w:hint="eastAsia"/>
        </w:rPr>
        <w:br/>
      </w:r>
      <w:r>
        <w:rPr>
          <w:rFonts w:hint="eastAsia"/>
        </w:rPr>
        <w:t>　　第四节 合金工具行业生命周期分析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2024-2025年国外合金工具市场发展概况</w:t>
      </w:r>
      <w:r>
        <w:rPr>
          <w:rFonts w:hint="eastAsia"/>
        </w:rPr>
        <w:br/>
      </w:r>
      <w:r>
        <w:rPr>
          <w:rFonts w:hint="eastAsia"/>
        </w:rPr>
        <w:t>　　第一节 全球合金工具市场发展分析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北美地区主要国家合金工具市场概况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欧盟地区主要国家合金工具市场概况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亚洲地区主要国家合金工具市场概况</w:t>
      </w:r>
      <w:r>
        <w:rPr>
          <w:rFonts w:hint="eastAsia"/>
        </w:rPr>
        <w:br/>
      </w:r>
      <w:r>
        <w:rPr>
          <w:rFonts w:hint="eastAsia"/>
        </w:rPr>
        <w:t>　　第五节 全球合金工具市场发展预测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2024-2025年中国合金工具发展环境分析</w:t>
      </w:r>
      <w:r>
        <w:rPr>
          <w:rFonts w:hint="eastAsia"/>
        </w:rPr>
        <w:br/>
      </w:r>
      <w:r>
        <w:rPr>
          <w:rFonts w:hint="eastAsia"/>
        </w:rPr>
        <w:t>　　第一节 合金工具行业经济环境分析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2024-2025年合金工具行业技术发展现状及趋势分析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2024-2025年合金工具市场特性分析</w:t>
      </w:r>
      <w:r>
        <w:rPr>
          <w:rFonts w:hint="eastAsia"/>
        </w:rPr>
        <w:br/>
      </w:r>
      <w:r>
        <w:rPr>
          <w:rFonts w:hint="eastAsia"/>
        </w:rPr>
        <w:t>　　第一节 合金工具行业集中度分析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2024-2025年合金工具行业SWOT分析</w:t>
      </w:r>
      <w:r>
        <w:rPr>
          <w:rFonts w:hint="eastAsia"/>
        </w:rPr>
        <w:br/>
      </w:r>
      <w:r>
        <w:rPr>
          <w:rFonts w:hint="eastAsia"/>
        </w:rPr>
        <w:t>　　　　一、合金工具行业优势</w:t>
      </w:r>
      <w:r>
        <w:rPr>
          <w:rFonts w:hint="eastAsia"/>
        </w:rPr>
        <w:br/>
      </w:r>
      <w:r>
        <w:rPr>
          <w:rFonts w:hint="eastAsia"/>
        </w:rPr>
        <w:t>　　　　二、合金工具行业劣势</w:t>
      </w:r>
      <w:r>
        <w:rPr>
          <w:rFonts w:hint="eastAsia"/>
        </w:rPr>
        <w:br/>
      </w:r>
      <w:r>
        <w:rPr>
          <w:rFonts w:hint="eastAsia"/>
        </w:rPr>
        <w:t>　　　　三、合金工具行业机会</w:t>
      </w:r>
      <w:r>
        <w:rPr>
          <w:rFonts w:hint="eastAsia"/>
        </w:rPr>
        <w:br/>
      </w:r>
      <w:r>
        <w:rPr>
          <w:rFonts w:hint="eastAsia"/>
        </w:rPr>
        <w:t>　　　　四、合金工具行业风险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中国合金工具发展现状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2024-2025年中国合金工具市场现状分析</w:t>
      </w:r>
      <w:r>
        <w:rPr>
          <w:rFonts w:hint="eastAsia"/>
        </w:rPr>
        <w:br/>
      </w:r>
      <w:r>
        <w:rPr>
          <w:rFonts w:hint="eastAsia"/>
        </w:rPr>
        <w:t>　　第二节 中国合金工具行业产量情况分析及预测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一、合金工具总体产能规模</w:t>
      </w:r>
      <w:r>
        <w:rPr>
          <w:rFonts w:hint="eastAsia"/>
        </w:rPr>
        <w:br/>
      </w:r>
      <w:r>
        <w:rPr>
          <w:rFonts w:hint="eastAsia"/>
        </w:rPr>
        <w:t>　　　　二、合金工具生产区域分布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三、2019-2024年中国合金工具产量统计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三、2025-2031年中国合金工具产量预测</w:t>
      </w:r>
      <w:r>
        <w:rPr>
          <w:rFonts w:hint="eastAsia"/>
        </w:rPr>
        <w:br/>
      </w:r>
      <w:r>
        <w:rPr>
          <w:rFonts w:hint="eastAsia"/>
        </w:rPr>
        <w:t>　　第三节 中国合金工具市场需求分析及预测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二、2019-2024年中国合金工具市场需求量统计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三、2025-2031年中国合金工具市场需求量预测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一、2019-2024年中国合金工具市场价格趋势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二、2025-2031年中国合金工具市场价格走势预测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2019-2024年合金工具行业经济运行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2019-2024年中国合金工具行业盈利能力分析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2019-2024年中国合金工具行业发展能力分析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2019-2024年合金工具行业偿债能力分析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2019-2024年合金工具制造企业数量分析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**地区合金工具市场发展分析</w:t>
      </w:r>
      <w:r>
        <w:rPr>
          <w:rFonts w:hint="eastAsia"/>
        </w:rPr>
        <w:br/>
      </w:r>
      <w:r>
        <w:rPr>
          <w:rFonts w:hint="eastAsia"/>
        </w:rPr>
        <w:t>　　第三节 **地区合金工具市场发展分析</w:t>
      </w:r>
      <w:r>
        <w:rPr>
          <w:rFonts w:hint="eastAsia"/>
        </w:rPr>
        <w:br/>
      </w:r>
      <w:r>
        <w:rPr>
          <w:rFonts w:hint="eastAsia"/>
        </w:rPr>
        <w:t>　　第四节 **地区合金工具市场发展分析</w:t>
      </w:r>
      <w:r>
        <w:rPr>
          <w:rFonts w:hint="eastAsia"/>
        </w:rPr>
        <w:br/>
      </w:r>
      <w:r>
        <w:rPr>
          <w:rFonts w:hint="eastAsia"/>
        </w:rPr>
        <w:t>　　第五节 **地区合金工具市场发展分析</w:t>
      </w:r>
      <w:r>
        <w:rPr>
          <w:rFonts w:hint="eastAsia"/>
        </w:rPr>
        <w:br/>
      </w:r>
      <w:r>
        <w:rPr>
          <w:rFonts w:hint="eastAsia"/>
        </w:rPr>
        <w:t>　　第六节 **地区合金工具市场发展分析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2019-2024年中国合金工具进出口分析</w:t>
      </w:r>
      <w:r>
        <w:rPr>
          <w:rFonts w:hint="eastAsia"/>
        </w:rPr>
        <w:br/>
      </w:r>
      <w:r>
        <w:rPr>
          <w:rFonts w:hint="eastAsia"/>
        </w:rPr>
        <w:t>　　第一节 合金工具进口情况分析</w:t>
      </w:r>
      <w:r>
        <w:rPr>
          <w:rFonts w:hint="eastAsia"/>
        </w:rPr>
        <w:br/>
      </w:r>
      <w:r>
        <w:rPr>
          <w:rFonts w:hint="eastAsia"/>
        </w:rPr>
        <w:t>　　第二节 合金工具出口情况分析</w:t>
      </w:r>
      <w:r>
        <w:rPr>
          <w:rFonts w:hint="eastAsia"/>
        </w:rPr>
        <w:br/>
      </w:r>
      <w:r>
        <w:rPr>
          <w:rFonts w:hint="eastAsia"/>
        </w:rPr>
        <w:t>　　第三节 影响合金工具进出口因素分析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主要合金工具生产企业及竞争格局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合金工具行业投资战略研究</w:t>
      </w:r>
      <w:r>
        <w:rPr>
          <w:rFonts w:hint="eastAsia"/>
        </w:rPr>
        <w:br/>
      </w:r>
      <w:r>
        <w:rPr>
          <w:rFonts w:hint="eastAsia"/>
        </w:rPr>
        <w:t>　　第一节 合金工具行业发展战略研究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对我国合金工具品牌的战略思考</w:t>
      </w:r>
      <w:r>
        <w:rPr>
          <w:rFonts w:hint="eastAsia"/>
        </w:rPr>
        <w:br/>
      </w:r>
      <w:r>
        <w:rPr>
          <w:rFonts w:hint="eastAsia"/>
        </w:rPr>
        <w:t>　　　　一、合金工具品牌的重要性</w:t>
      </w:r>
      <w:r>
        <w:rPr>
          <w:rFonts w:hint="eastAsia"/>
        </w:rPr>
        <w:br/>
      </w:r>
      <w:r>
        <w:rPr>
          <w:rFonts w:hint="eastAsia"/>
        </w:rPr>
        <w:t>　　　　二、合金工具实施品牌战略的意义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四、我国合金工具企业的品牌战略</w:t>
      </w:r>
      <w:r>
        <w:rPr>
          <w:rFonts w:hint="eastAsia"/>
        </w:rPr>
        <w:br/>
      </w:r>
      <w:r>
        <w:rPr>
          <w:rFonts w:hint="eastAsia"/>
        </w:rPr>
        <w:t>　　　　五、合金工具品牌战略管理的策略</w:t>
      </w:r>
      <w:r>
        <w:rPr>
          <w:rFonts w:hint="eastAsia"/>
        </w:rPr>
        <w:br/>
      </w:r>
      <w:r>
        <w:rPr>
          <w:rFonts w:hint="eastAsia"/>
        </w:rPr>
        <w:t>　　第三节 合金工具经营策略分析</w:t>
      </w:r>
      <w:r>
        <w:rPr>
          <w:rFonts w:hint="eastAsia"/>
        </w:rPr>
        <w:br/>
      </w:r>
      <w:r>
        <w:rPr>
          <w:rFonts w:hint="eastAsia"/>
        </w:rPr>
        <w:t>　　　　一、合金工具市场细分策略</w:t>
      </w:r>
      <w:r>
        <w:rPr>
          <w:rFonts w:hint="eastAsia"/>
        </w:rPr>
        <w:br/>
      </w:r>
      <w:r>
        <w:rPr>
          <w:rFonts w:hint="eastAsia"/>
        </w:rPr>
        <w:t>　　　　二、合金工具市场创新策略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四、合金工具新产品差异化战略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2025-2031年中国合金工具发展趋势预测及投资风险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2025-2025年合金工具市场前景分析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2025-2031年合金工具行业发展趋势预测</w:t>
      </w:r>
      <w:r>
        <w:rPr>
          <w:rFonts w:hint="eastAsia"/>
        </w:rPr>
        <w:br/>
      </w:r>
      <w:r>
        <w:rPr>
          <w:rFonts w:hint="eastAsia"/>
        </w:rPr>
        <w:t>　　第三节 合金工具行业投资风险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合金工具投资建议</w:t>
      </w:r>
      <w:r>
        <w:rPr>
          <w:rFonts w:hint="eastAsia"/>
        </w:rPr>
        <w:br/>
      </w:r>
      <w:r>
        <w:rPr>
          <w:rFonts w:hint="eastAsia"/>
        </w:rPr>
        <w:t>　　第一节 合金工具行业投资环境分析</w:t>
      </w:r>
      <w:r>
        <w:rPr>
          <w:rFonts w:hint="eastAsia"/>
        </w:rPr>
        <w:br/>
      </w:r>
      <w:r>
        <w:rPr>
          <w:rFonts w:hint="eastAsia"/>
        </w:rPr>
        <w:t>　　第二节 合金工具行业投资进入壁垒分析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2019-2024年中国合金工具行业出口量及增速统计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2025年合金工具市场前景分析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2025-2031年中国合金工具市场需求预测</w:t>
      </w:r>
      <w:r>
        <w:rPr>
          <w:rFonts w:hint="eastAsia"/>
        </w:rPr>
        <w:br/>
      </w:r>
      <w:r>
        <w:rPr>
          <w:rFonts w:hint="eastAsia"/>
        </w:rPr>
        <w:t>　　图表 2025年合金工具发展趋势预测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d3f0115eb4873" w:history="1">
        <w:r>
          <w:rPr>
            <w:rStyle w:val="Hyperlink"/>
          </w:rPr>
          <w:t>2025-2031年全球与中国合金工具行业研究分析及发展趋势预测报告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d3f0115eb4873" w:history="1">
        <w:r>
          <w:rPr>
            <w:rStyle w:val="Hyperlink"/>
          </w:rPr>
          <w:t>https://www.20087.com/7/62/HeJinGongJuDeFaZhanQuShi.html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热点：合金多少钱一克、合金工具钢牌号、金属加工工具有哪些、合金工具钢分为、合金金属、合金工具钢常用于制作低速简单的刀具、做合金的器械和工具、合金工具钢是什么材质、常用合金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ec4385e744e85" w:history="1">
      <w:r>
        <w:rPr>
          <w:rStyle w:val="Hyperlink"/>
        </w:rPr>
        <w:t>2025-2031年全球与中国合金工具行业研究分析及发展趋势预测报告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eJinGongJuDeFaZhanQuShi.html" TargetMode="External" Id="R755d3f0115eb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eJinGongJuDeFaZhanQuShi.html" TargetMode="External" Id="R0a5ec4385e74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2024-10-28T04:36:00Z</dcterms:created>
  <dcterms:modified xsi:type="dcterms:W3CDTF">2024-10-28T05:36:00Z</dcterms:modified>
  <dc:subject>2025-2031年全球与中国合金工具行业研究分析及发展趋势预测报告</dc:subject>
  <dc:title>2025-2031年全球与中国合金工具行业研究分析及发展趋势预测报告</dc:title>
  <cp:keywords>2025-2031年全球与中国合金工具行业研究分析及发展趋势预测报告</cp:keywords>
  <dc:description>2025-2031年全球与中国合金工具行业研究分析及发展趋势预测报告</dc:description>
</cp:coreProperties>
</file>