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e4c8443c04138" w:history="1">
              <w:r>
                <w:rPr>
                  <w:rStyle w:val="Hyperlink"/>
                </w:rPr>
                <w:t>2025-2031年中国透明屏行业调研与市场前景分析报告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e4c8443c04138" w:history="1">
              <w:r>
                <w:rPr>
                  <w:rStyle w:val="Hyperlink"/>
                </w:rPr>
                <w:t>2025-2031年中国透明屏行业调研与市场前景分析报告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e4c8443c04138" w:history="1">
                <w:r>
                  <w:rPr>
                    <w:rStyle w:val="Hyperlink"/>
                  </w:rPr>
                  <w:t>https://www.20087.com/9/22/TouMingPingQianJing.html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屏是一种具有高度透明度的显示屏，能够实现在几乎完全透明的状态下显示图像，广泛应用于商业展示、智能家居等领域。近年来，随着显示技术的进步，透明屏的分辨率和色彩表现力有了显著提高。当前市场上透明屏不仅在透明度方面有所突破，还在轻薄化和柔性化方面取得了进展，为产品的多样化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未来，透明屏的发展将更加注重技术创新和应用场景的拓展。一方面，通过采用更先进的显示技术，如OLED、Micro LED等，提高透明屏的显示效果和耐用性。另一方面，随着智能家居和智慧城市概念的推广，透明屏将被更广泛地应用于日常生活中的各个领域，如智能窗户、透明广告牌等。此外，随着虚拟现实（VR）和增强现实（AR）技术的发展，透明屏将成为实现沉浸式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e4c8443c04138" w:history="1">
        <w:r>
          <w:rPr>
            <w:rStyle w:val="Hyperlink"/>
          </w:rPr>
          <w:t>2025-2031年中国透明屏行业调研与市场前景分析报告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透明屏产业链。透明屏报告详细分析了市场竞争格局，聚焦了重点企业及品牌影响力，并对价格机制和透明屏细分市场特征进行了探讨。此外，报告还对市场前景进行了展望，预测了行业发展趋势，并就潜在的风险与机遇提供了专业的见解。透明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透明屏行业概述</w:t>
      </w:r>
      <w:r>
        <w:rPr>
          <w:rFonts w:hint="eastAsia"/>
        </w:rPr>
        <w:br/>
      </w:r>
      <w:r>
        <w:rPr>
          <w:rFonts w:hint="eastAsia"/>
        </w:rPr>
        <w:t>　　第一节 透明屏定义与分类</w:t>
      </w:r>
      <w:r>
        <w:rPr>
          <w:rFonts w:hint="eastAsia"/>
        </w:rPr>
        <w:br/>
      </w:r>
      <w:r>
        <w:rPr>
          <w:rFonts w:hint="eastAsia"/>
        </w:rPr>
        <w:t>　　第二节 透明屏应用领域</w:t>
      </w:r>
      <w:r>
        <w:rPr>
          <w:rFonts w:hint="eastAsia"/>
        </w:rPr>
        <w:br/>
      </w:r>
      <w:r>
        <w:rPr>
          <w:rFonts w:hint="eastAsia"/>
        </w:rPr>
        <w:t>　　第三节 透明屏行业经济指标分析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2019-2023年全球透明屏市场规模与趋势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一、国内透明屏产能及利用情况</w:t>
      </w:r>
      <w:r>
        <w:rPr>
          <w:rFonts w:hint="eastAsia"/>
        </w:rPr>
        <w:br/>
      </w:r>
      <w:r>
        <w:rPr>
          <w:rFonts w:hint="eastAsia"/>
        </w:rPr>
        <w:t>　　　　二、透明屏产能扩张与投资动态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一、2019-2023年透明屏行业产量数据统计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1、2019-2023年透明屏产量及增长趋势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2、2019-2023年透明屏细分产品产量及份额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三、2025-2031年透明屏产量预测</w:t>
      </w:r>
      <w:r>
        <w:rPr>
          <w:rFonts w:hint="eastAsia"/>
        </w:rPr>
        <w:br/>
      </w:r>
      <w:r>
        <w:rPr>
          <w:rFonts w:hint="eastAsia"/>
        </w:rPr>
        <w:t>　　第三节 2025-2031年透明屏市场需求与销售分析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一、2023-2024年透明屏行业需求现状</w:t>
      </w:r>
      <w:r>
        <w:rPr>
          <w:rFonts w:hint="eastAsia"/>
        </w:rPr>
        <w:br/>
      </w:r>
      <w:r>
        <w:rPr>
          <w:rFonts w:hint="eastAsia"/>
        </w:rPr>
        <w:t>　　　　二、透明屏客户群体与需求特点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三、2019-2023年透明屏行业销售规模分析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一、2023-2024年透明屏各应用领域市场现状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2023-2024年中国透明屏技术发展研究</w:t>
      </w:r>
      <w:r>
        <w:rPr>
          <w:rFonts w:hint="eastAsia"/>
        </w:rPr>
        <w:br/>
      </w:r>
      <w:r>
        <w:rPr>
          <w:rFonts w:hint="eastAsia"/>
        </w:rPr>
        <w:t>　　第一节 当前透明屏技术发展现状</w:t>
      </w:r>
      <w:r>
        <w:rPr>
          <w:rFonts w:hint="eastAsia"/>
        </w:rPr>
        <w:br/>
      </w:r>
      <w:r>
        <w:rPr>
          <w:rFonts w:hint="eastAsia"/>
        </w:rPr>
        <w:t>　　第二节 国内外透明屏技术差异与原因</w:t>
      </w:r>
      <w:r>
        <w:rPr>
          <w:rFonts w:hint="eastAsia"/>
        </w:rPr>
        <w:br/>
      </w:r>
      <w:r>
        <w:rPr>
          <w:rFonts w:hint="eastAsia"/>
        </w:rPr>
        <w:t>　　第三节 透明屏技术创新与发展趋势预测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技术进步对透明屏行业的影响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一、2019-2023年透明屏市场价格走势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二、2019-2023年透明屏市场需求规模情况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二、2019-2023年透明屏市场需求规模情况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二、2019-2023年透明屏市场需求规模情况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二、2019-2023年透明屏市场需求规模情况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二、2019-2023年透明屏市场需求规模情况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2019-2023年中国透明屏行业进出口情况分析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一、2019-2023年透明屏进口规模及增长情况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一、2019-2023年透明屏出口规模及增长情况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2019-2023年中国透明屏行业总体发展与财务状况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2019-2023年中国透明屏行业规模情况</w:t>
      </w:r>
      <w:r>
        <w:rPr>
          <w:rFonts w:hint="eastAsia"/>
        </w:rPr>
        <w:br/>
      </w:r>
      <w:r>
        <w:rPr>
          <w:rFonts w:hint="eastAsia"/>
        </w:rPr>
        <w:t>　　　　一、透明屏行业企业数量规模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二、透明屏行业从业人员规模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2019-2023年中国透明屏行业财务能力分析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一、透明屏行业盈利能力</w:t>
      </w:r>
      <w:r>
        <w:rPr>
          <w:rFonts w:hint="eastAsia"/>
        </w:rPr>
        <w:br/>
      </w:r>
      <w:r>
        <w:rPr>
          <w:rFonts w:hint="eastAsia"/>
        </w:rPr>
        <w:t>　　　　二、透明屏行业偿债能力</w:t>
      </w:r>
      <w:r>
        <w:rPr>
          <w:rFonts w:hint="eastAsia"/>
        </w:rPr>
        <w:br/>
      </w:r>
      <w:r>
        <w:rPr>
          <w:rFonts w:hint="eastAsia"/>
        </w:rPr>
        <w:t>　　　　三、透明屏行业营运能力</w:t>
      </w:r>
      <w:r>
        <w:rPr>
          <w:rFonts w:hint="eastAsia"/>
        </w:rPr>
        <w:br/>
      </w:r>
      <w:r>
        <w:rPr>
          <w:rFonts w:hint="eastAsia"/>
        </w:rPr>
        <w:t>　　　　四、透明屏行业发展能力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中国透明屏行业竞争格局分析</w:t>
      </w:r>
      <w:r>
        <w:rPr>
          <w:rFonts w:hint="eastAsia"/>
        </w:rPr>
        <w:br/>
      </w:r>
      <w:r>
        <w:rPr>
          <w:rFonts w:hint="eastAsia"/>
        </w:rPr>
        <w:t>　　第一节 透明屏行业竞争格局总览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2019-2023年透明屏行业企业并购活动分析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2024年中国透明屏企业发展企业发展策略与建议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中国透明屏行业风险与对策</w:t>
      </w:r>
      <w:r>
        <w:rPr>
          <w:rFonts w:hint="eastAsia"/>
        </w:rPr>
        <w:br/>
      </w:r>
      <w:r>
        <w:rPr>
          <w:rFonts w:hint="eastAsia"/>
        </w:rPr>
        <w:t>　　第一节 透明屏行业SWOT分析</w:t>
      </w:r>
      <w:r>
        <w:rPr>
          <w:rFonts w:hint="eastAsia"/>
        </w:rPr>
        <w:br/>
      </w:r>
      <w:r>
        <w:rPr>
          <w:rFonts w:hint="eastAsia"/>
        </w:rPr>
        <w:t>　　　　一、透明屏行业优势</w:t>
      </w:r>
      <w:r>
        <w:rPr>
          <w:rFonts w:hint="eastAsia"/>
        </w:rPr>
        <w:br/>
      </w:r>
      <w:r>
        <w:rPr>
          <w:rFonts w:hint="eastAsia"/>
        </w:rPr>
        <w:t>　　　　二、透明屏行业劣势</w:t>
      </w:r>
      <w:r>
        <w:rPr>
          <w:rFonts w:hint="eastAsia"/>
        </w:rPr>
        <w:br/>
      </w:r>
      <w:r>
        <w:rPr>
          <w:rFonts w:hint="eastAsia"/>
        </w:rPr>
        <w:t>　　　　三、透明屏市场机会</w:t>
      </w:r>
      <w:r>
        <w:rPr>
          <w:rFonts w:hint="eastAsia"/>
        </w:rPr>
        <w:br/>
      </w:r>
      <w:r>
        <w:rPr>
          <w:rFonts w:hint="eastAsia"/>
        </w:rPr>
        <w:t>　　　　四、透明屏市场威胁</w:t>
      </w:r>
      <w:r>
        <w:rPr>
          <w:rFonts w:hint="eastAsia"/>
        </w:rPr>
        <w:br/>
      </w:r>
      <w:r>
        <w:rPr>
          <w:rFonts w:hint="eastAsia"/>
        </w:rPr>
        <w:t>　　第二节 透明屏行业风险及对策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2023-2024年透明屏行业发展环境分析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中智.林.－透明屏行业发展建议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2019-2023年中国透明屏行业产能及增长趋势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2025-2031年中国透明屏行业产能预测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2019-2023年中国透明屏行业产量及增长趋势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2019-2023年中国透明屏行业市场需求及增长情况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2019-2023年中国透明屏行业利润及增长情况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2019-2023年中国透明屏行业进口量及增速统计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2019-2023年中国透明屏行业出口量及增速统计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2025年透明屏行业壁垒</w:t>
      </w:r>
      <w:r>
        <w:rPr>
          <w:rFonts w:hint="eastAsia"/>
        </w:rPr>
        <w:br/>
      </w:r>
      <w:r>
        <w:rPr>
          <w:rFonts w:hint="eastAsia"/>
        </w:rPr>
        <w:t>　　图表 2025年透明屏市场前景分析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2025-2031年中国透明屏市场需求预测</w:t>
      </w:r>
      <w:r>
        <w:rPr>
          <w:rFonts w:hint="eastAsia"/>
        </w:rPr>
        <w:br/>
      </w:r>
      <w:r>
        <w:rPr>
          <w:rFonts w:hint="eastAsia"/>
        </w:rPr>
        <w:t>　　图表 2025年透明屏发展趋势预测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e4c8443c04138" w:history="1">
        <w:r>
          <w:rPr>
            <w:rStyle w:val="Hyperlink"/>
          </w:rPr>
          <w:t>2025-2031年中国透明屏行业调研与市场前景分析报告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e4c8443c04138" w:history="1">
        <w:r>
          <w:rPr>
            <w:rStyle w:val="Hyperlink"/>
          </w:rPr>
          <w:t>https://www.20087.com/9/22/TouMingPingQianJing.html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ac905964543f6" w:history="1">
      <w:r>
        <w:rPr>
          <w:rStyle w:val="Hyperlink"/>
        </w:rPr>
        <w:t>2025-2031年中国透明屏行业调研与市场前景分析报告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ouMingPingQianJing.html" TargetMode="External" Id="R473e4c8443c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ouMingPingQianJing.html" TargetMode="External" Id="R2f0ac9059645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2024-11-07T07:16:07Z</dcterms:created>
  <dcterms:modified xsi:type="dcterms:W3CDTF">2024-11-07T08:16:07Z</dcterms:modified>
  <dc:subject>2025-2031年中国透明屏行业调研与市场前景分析报告</dc:subject>
  <dc:title>2025-2031年中国透明屏行业调研与市场前景分析报告</dc:title>
  <cp:keywords>2025-2031年中国透明屏行业调研与市场前景分析报告</cp:keywords>
  <dc:description>2025-2031年中国透明屏行业调研与市场前景分析报告</dc:description>
</cp:coreProperties>
</file>