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b3e2edfbd49d8" w:history="1">
              <w:r>
                <w:rPr>
                  <w:rStyle w:val="Hyperlink"/>
                </w:rPr>
                <w:t>2023-2029年中国重型叉车行业发展深度调研与未来趋势分析报告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b3e2edfbd49d8" w:history="1">
              <w:r>
                <w:rPr>
                  <w:rStyle w:val="Hyperlink"/>
                </w:rPr>
                <w:t>2023-2029年中国重型叉车行业发展深度调研与未来趋势分析报告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b3e2edfbd49d8" w:history="1">
                <w:r>
                  <w:rPr>
                    <w:rStyle w:val="Hyperlink"/>
                  </w:rPr>
                  <w:t>https://www.20087.com/0/73/ZhongXingChaCheFaZhanQuShi.html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叉车是一种用于搬运重物的工业车辆，近年来随着物流仓储行业的发展和技术进步，市场需求持续扩大。当前市场上，重型叉车不仅在承载能力、操作安全性方面有了显著提升，还在节能减排、智能化方面实现了突破。随着技术的发展，现代重型叉车不仅能够提供强大的载重能力，还能通过集成智能模块提高操作的便利性和安全性。此外，随着消费者对高效节能设备的需求增加，重型叉车的设计也更加注重节能减排和提高能效。</w:t>
      </w:r>
      <w:r>
        <w:rPr>
          <w:rFonts w:hint="eastAsia"/>
        </w:rPr>
        <w:br/>
      </w:r>
      <w:r>
        <w:rPr>
          <w:rFonts w:hint="eastAsia"/>
        </w:rPr>
        <w:t>　　未来，重型叉车将朝着更高效、更智能、更环保的方向发展。一方面，随着新能源技术的进步，重型叉车将采用更高效、更清洁的动力系统，提高能效比和续航里程。另一方面，随着智能技术的应用，重型叉车将集成更多智能化功能，如自动驾驶、远程监控等，提高行驶的安全性和运营效率。此外，随着可持续发展理念的推广，重型叉车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b3e2edfbd49d8" w:history="1">
        <w:r>
          <w:rPr>
            <w:rStyle w:val="Hyperlink"/>
          </w:rPr>
          <w:t>2023-2029年中国重型叉车行业发展深度调研与未来趋势分析报告</w:t>
        </w:r>
      </w:hyperlink>
      <w:r>
        <w:rPr>
          <w:rFonts w:hint="eastAsia"/>
        </w:rPr>
        <w:t>》在多年重型叉车行业研究结论的基础上，结合中国重型叉车行业市场的发展现状，通过资深研究团队对重型叉车市场各类资讯进行整理分析，并依托国家权威数据资源和长期市场监测的数据库，对重型叉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b9b3e2edfbd49d8" w:history="1">
        <w:r>
          <w:rPr>
            <w:rStyle w:val="Hyperlink"/>
          </w:rPr>
          <w:t>2023-2029年中国重型叉车行业发展深度调研与未来趋势分析报告</w:t>
        </w:r>
      </w:hyperlink>
      <w:r>
        <w:rPr>
          <w:rFonts w:hint="eastAsia"/>
        </w:rPr>
        <w:t>可以帮助投资者准确把握重型叉车行业的市场现状，为投资者进行投资作出重型叉车行业前景预判，挖掘重型叉车行业投资价值，同时提出重型叉车行业投资策略、营销策略等方面的建议。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重型叉车行业界定</w:t>
      </w:r>
      <w:r>
        <w:rPr>
          <w:rFonts w:hint="eastAsia"/>
        </w:rPr>
        <w:br/>
      </w:r>
      <w:r>
        <w:rPr>
          <w:rFonts w:hint="eastAsia"/>
        </w:rPr>
        <w:t>　　第一节 重型叉车行业定义</w:t>
      </w:r>
      <w:r>
        <w:rPr>
          <w:rFonts w:hint="eastAsia"/>
        </w:rPr>
        <w:br/>
      </w:r>
      <w:r>
        <w:rPr>
          <w:rFonts w:hint="eastAsia"/>
        </w:rPr>
        <w:t>　　第二节 重型叉车行业特点分析</w:t>
      </w:r>
      <w:r>
        <w:rPr>
          <w:rFonts w:hint="eastAsia"/>
        </w:rPr>
        <w:br/>
      </w:r>
      <w:r>
        <w:rPr>
          <w:rFonts w:hint="eastAsia"/>
        </w:rPr>
        <w:t>　　第三节 重型叉车行业发展历程</w:t>
      </w:r>
      <w:r>
        <w:rPr>
          <w:rFonts w:hint="eastAsia"/>
        </w:rPr>
        <w:br/>
      </w:r>
      <w:r>
        <w:rPr>
          <w:rFonts w:hint="eastAsia"/>
        </w:rPr>
        <w:t>　　第四节 重型叉车产业链分析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2022-2023年国外重型叉车行业发展态势分析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国外重型叉车行业总体情况</w:t>
      </w:r>
      <w:r>
        <w:rPr>
          <w:rFonts w:hint="eastAsia"/>
        </w:rPr>
        <w:br/>
      </w:r>
      <w:r>
        <w:rPr>
          <w:rFonts w:hint="eastAsia"/>
        </w:rPr>
        <w:t>　　第二节 重型叉车行业重点国家、地区市场分析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国外重型叉车行业发展前景预测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2022-2023年中国重型叉车行业发展环境分析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重型叉车行业政策环境分析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一、重型叉车行业相关政策</w:t>
      </w:r>
      <w:r>
        <w:rPr>
          <w:rFonts w:hint="eastAsia"/>
        </w:rPr>
        <w:br/>
      </w:r>
      <w:r>
        <w:rPr>
          <w:rFonts w:hint="eastAsia"/>
        </w:rPr>
        <w:t>　　　　二、重型叉车行业相关标准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当前我国重型叉车技术发展现状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中外重型叉车技术差距及产生差距的主要原因分析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提高我国重型叉车技术的对策</w:t>
      </w:r>
      <w:r>
        <w:rPr>
          <w:rFonts w:hint="eastAsia"/>
        </w:rPr>
        <w:br/>
      </w:r>
      <w:r>
        <w:rPr>
          <w:rFonts w:hint="eastAsia"/>
        </w:rPr>
        <w:t>　　第四节 我国重型叉车研发、设计发展趋势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一、2018-2023年重型叉车行业市场需求情况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中国重型叉车行业市场供给状况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一、2018-2023年重型叉车行业市场供给情况</w:t>
      </w:r>
      <w:r>
        <w:rPr>
          <w:rFonts w:hint="eastAsia"/>
        </w:rPr>
        <w:br/>
      </w:r>
      <w:r>
        <w:rPr>
          <w:rFonts w:hint="eastAsia"/>
        </w:rPr>
        <w:t>　　　　二、重型叉车行业市场供给特点分析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三、2023-2029年重型叉车行业市场供给预测</w:t>
      </w:r>
      <w:r>
        <w:rPr>
          <w:rFonts w:hint="eastAsia"/>
        </w:rPr>
        <w:br/>
      </w:r>
      <w:r>
        <w:rPr>
          <w:rFonts w:hint="eastAsia"/>
        </w:rPr>
        <w:t>　　第四节 重型叉车行业市场供需平衡状况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重型叉车行业出口情况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一、2018-2023年重型叉车行业出口情况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三、2023-2029年重型叉车行业出口情况预测</w:t>
      </w:r>
      <w:r>
        <w:rPr>
          <w:rFonts w:hint="eastAsia"/>
        </w:rPr>
        <w:br/>
      </w:r>
      <w:r>
        <w:rPr>
          <w:rFonts w:hint="eastAsia"/>
        </w:rPr>
        <w:t>　　第二节 重型叉车行业进口情况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一、2018-2023年重型叉车行业进口情况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三、2023-2029年重型叉车行业进口情况预测</w:t>
      </w:r>
      <w:r>
        <w:rPr>
          <w:rFonts w:hint="eastAsia"/>
        </w:rPr>
        <w:br/>
      </w:r>
      <w:r>
        <w:rPr>
          <w:rFonts w:hint="eastAsia"/>
        </w:rPr>
        <w:t>　　第三节 重型叉车行业进出口面临的挑战及对策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重型叉车行业区域市场分布情况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重型叉车细分产品（一）市场调研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重型叉车细分产品（二）市场调研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重型叉车重点企业（二）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重型叉车重点企业（三）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重型叉车重点企业（四）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重型叉车重点企业（五）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重型叉车重点企业（六）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重型叉车行业风险及对策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2023-2029年重型叉车行业发展环境分析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2023-2029年重型叉车行业投资特性分析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一、重型叉车行业进入壁垒</w:t>
      </w:r>
      <w:r>
        <w:rPr>
          <w:rFonts w:hint="eastAsia"/>
        </w:rPr>
        <w:br/>
      </w:r>
      <w:r>
        <w:rPr>
          <w:rFonts w:hint="eastAsia"/>
        </w:rPr>
        <w:t>　　　　二、重型叉车行业盈利模式</w:t>
      </w:r>
      <w:r>
        <w:rPr>
          <w:rFonts w:hint="eastAsia"/>
        </w:rPr>
        <w:br/>
      </w:r>
      <w:r>
        <w:rPr>
          <w:rFonts w:hint="eastAsia"/>
        </w:rPr>
        <w:t>　　　　三、重型叉车行业盈利因素</w:t>
      </w:r>
      <w:r>
        <w:rPr>
          <w:rFonts w:hint="eastAsia"/>
        </w:rPr>
        <w:br/>
      </w:r>
      <w:r>
        <w:rPr>
          <w:rFonts w:hint="eastAsia"/>
        </w:rPr>
        <w:t>　　第三节 重型叉车行业“波特五力模型”分析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2023-2029年重型叉车行业风险及对策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重型叉车企业竞争策略分析</w:t>
      </w:r>
      <w:r>
        <w:rPr>
          <w:rFonts w:hint="eastAsia"/>
        </w:rPr>
        <w:br/>
      </w:r>
      <w:r>
        <w:rPr>
          <w:rFonts w:hint="eastAsia"/>
        </w:rPr>
        <w:t>　　第一节 重型叉车市场竞争策略分析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一、2023-2029年中国重型叉车市场增长潜力分析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二、2023-2029年中国重型叉车主要潜力品种分析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三、现有重型叉车产品竞争策略分析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四、潜力重型叉车品种竞争策略选择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2023-2029年中国重型叉车企业竞争策略分析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一、2023-2029年我国重型叉车市场竞争趋势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二、2023-2029年重型叉车行业竞争格局展望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四、2023-2029年重型叉车企业竞争策略分析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2023-2029年中国重型叉车行业发展趋势分析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一、2023-2029年重型叉车技术发展趋势分析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二、2023-2029年重型叉车产品发展趋势分析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三、2023-2029年重型叉车行业竞争格局展望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2023-2029年中国重型叉车市场趋势分析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一、2023-2029年重型叉车发展趋势分析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二、2023-2029年重型叉车市场发展空间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三、2023-2029年重型叉车产业政策趋向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2023-2029年重型叉车行业投资价值评估分析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重型叉车行业发展建议分析</w:t>
      </w:r>
      <w:r>
        <w:rPr>
          <w:rFonts w:hint="eastAsia"/>
        </w:rPr>
        <w:br/>
      </w:r>
      <w:r>
        <w:rPr>
          <w:rFonts w:hint="eastAsia"/>
        </w:rPr>
        <w:t>　　第一节 重型叉车行业研究结论及建议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重型叉车细分行业研究结论及建议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(中⋅智⋅林)重型叉车行业竞争策略总结及建议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重型叉车行业历程</w:t>
      </w:r>
      <w:r>
        <w:rPr>
          <w:rFonts w:hint="eastAsia"/>
        </w:rPr>
        <w:br/>
      </w:r>
      <w:r>
        <w:rPr>
          <w:rFonts w:hint="eastAsia"/>
        </w:rPr>
        <w:t>　　图表 重型叉车行业生命周期</w:t>
      </w:r>
      <w:r>
        <w:rPr>
          <w:rFonts w:hint="eastAsia"/>
        </w:rPr>
        <w:br/>
      </w:r>
      <w:r>
        <w:rPr>
          <w:rFonts w:hint="eastAsia"/>
        </w:rPr>
        <w:t>　　图表 重型叉车行业产业链分析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2018-2023年重型叉车行业市场容量分析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2018-2023年中国重型叉车市场需求量及增速统计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2023年中国重型叉车行业需求领域分布格局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2018-2023年中国重型叉车进口数量分析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2018-2023年中国重型叉车进口金额分析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2018-2023年中国重型叉车出口数量分析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2018-2023年中国重型叉车出口金额分析</w:t>
      </w:r>
      <w:r>
        <w:rPr>
          <w:rFonts w:hint="eastAsia"/>
        </w:rPr>
        <w:br/>
      </w:r>
      <w:r>
        <w:rPr>
          <w:rFonts w:hint="eastAsia"/>
        </w:rPr>
        <w:t>　　图表 2023年中国重型叉车进口国家及地区分析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2023年中国重型叉车出口国家及地区分析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2018-2023年中国重型叉车行业企业平均规模情况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2023-2029年中国重型叉车市场需求量预测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2023-2029年中国重型叉车市场前景分析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2023-2029年中国重型叉车行业发展趋势预测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b3e2edfbd49d8" w:history="1">
        <w:r>
          <w:rPr>
            <w:rStyle w:val="Hyperlink"/>
          </w:rPr>
          <w:t>2023-2029年中国重型叉车行业发展深度调研与未来趋势分析报告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b3e2edfbd49d8" w:history="1">
        <w:r>
          <w:rPr>
            <w:rStyle w:val="Hyperlink"/>
          </w:rPr>
          <w:t>https://www.20087.com/0/73/ZhongXingChaCheFaZhanQuShi.html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99650422c4ac7" w:history="1">
      <w:r>
        <w:rPr>
          <w:rStyle w:val="Hyperlink"/>
        </w:rPr>
        <w:t>2023-2029年中国重型叉车行业发展深度调研与未来趋势分析报告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ongXingChaCheFaZhanQuShi.html" TargetMode="External" Id="R0b9b3e2edfbd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ongXingChaCheFaZhanQuShi.html" TargetMode="External" Id="Re8899650422c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2023-03-05T06:48:00Z</dcterms:created>
  <dcterms:modified xsi:type="dcterms:W3CDTF">2023-03-05T07:48:00Z</dcterms:modified>
  <dc:subject>2023-2029年中国重型叉车行业发展深度调研与未来趋势分析报告</dc:subject>
  <dc:title>2023-2029年中国重型叉车行业发展深度调研与未来趋势分析报告</dc:title>
  <cp:keywords>2023-2029年中国重型叉车行业发展深度调研与未来趋势分析报告</cp:keywords>
  <dc:description>2023-2029年中国重型叉车行业发展深度调研与未来趋势分析报告</dc:description>
</cp:coreProperties>
</file>