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f379af2541e1" w:history="1">
              <w:r>
                <w:rPr>
                  <w:rStyle w:val="Hyperlink"/>
                </w:rPr>
                <w:t>2025-2031年中国交流电表行业现状与发展前景分析报告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f379af2541e1" w:history="1">
              <w:r>
                <w:rPr>
                  <w:rStyle w:val="Hyperlink"/>
                </w:rPr>
                <w:t>2025-2031年中国交流电表行业现状与发展前景分析报告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f379af2541e1" w:history="1">
                <w:r>
                  <w:rPr>
                    <w:rStyle w:val="Hyperlink"/>
                  </w:rPr>
                  <w:t>https://www.20087.com/2/63/JiaoLiuDianBiaoShiChangQianJingYuCe.html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表是一种用于测量交流电路中电流、电压和功率等参数的仪器，广泛应用于家庭、工业和科研等多个领域。随着智能电网和能源管理系统的发展，交流电表的功能也在不断扩展。目前市场上，交流电表不仅能够提供基本的测量功能，还集成了数据记录、远程通信等功能，能够实现远程抄表、用电监测等智能化应用。此外，随着物联网技术的应用，交流电表成为构建智能家居和智能建筑的重要组成部分。</w:t>
      </w:r>
      <w:r>
        <w:rPr>
          <w:rFonts w:hint="eastAsia"/>
        </w:rPr>
        <w:br/>
      </w:r>
      <w:r>
        <w:rPr>
          <w:rFonts w:hint="eastAsia"/>
        </w:rPr>
        <w:t>　　未来，交流电表的发展将更加注重智能化和网络化。一方面，通过集成物联网技术和云计算，交流电表将实现更高级的数据分析和预测功能，帮助用户更有效地管理能源使用；另一方面，随着能源互联网的发展，交流电表将更加紧密地与能源管理系统相结合，实现能源的优化分配和调度。此外，随着环保要求的提高，开发低功耗、长寿命的交流电表，减少设备维护和更换的频率，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f379af2541e1" w:history="1">
        <w:r>
          <w:rPr>
            <w:rStyle w:val="Hyperlink"/>
          </w:rPr>
          <w:t>2025-2031年中国交流电表行业现状与发展前景分析报告</w:t>
        </w:r>
      </w:hyperlink>
      <w:r>
        <w:rPr>
          <w:rFonts w:hint="eastAsia"/>
        </w:rPr>
        <w:t>》深入剖析了交流电表产业链的整体状况。交流电表报告基于详实数据，全面分析了交流电表市场规模与需求，探讨了价格走势，客观展现了行业现状，并对交流电表市场前景及发展趋势进行了科学预测。同时，交流电表报告聚焦于交流电表重点企业，评估了市场竞争格局、集中度以及品牌影响力，对不同细分市场进行了深入研究。交流电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交流电表行业概述</w:t>
      </w:r>
      <w:r>
        <w:rPr>
          <w:rFonts w:hint="eastAsia"/>
        </w:rPr>
        <w:br/>
      </w:r>
      <w:r>
        <w:rPr>
          <w:rFonts w:hint="eastAsia"/>
        </w:rPr>
        <w:t>　　第一节 交流电表定义与分类</w:t>
      </w:r>
      <w:r>
        <w:rPr>
          <w:rFonts w:hint="eastAsia"/>
        </w:rPr>
        <w:br/>
      </w:r>
      <w:r>
        <w:rPr>
          <w:rFonts w:hint="eastAsia"/>
        </w:rPr>
        <w:t>　　第二节 交流电表应用领域</w:t>
      </w:r>
      <w:r>
        <w:rPr>
          <w:rFonts w:hint="eastAsia"/>
        </w:rPr>
        <w:br/>
      </w:r>
      <w:r>
        <w:rPr>
          <w:rFonts w:hint="eastAsia"/>
        </w:rPr>
        <w:t>　　第三节 交流电表行业经济指标分析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一、交流电表行业赢利性评估</w:t>
      </w:r>
      <w:r>
        <w:rPr>
          <w:rFonts w:hint="eastAsia"/>
        </w:rPr>
        <w:br/>
      </w:r>
      <w:r>
        <w:rPr>
          <w:rFonts w:hint="eastAsia"/>
        </w:rPr>
        <w:t>　　　　二、交流电表行业成长速度分析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三、交流电表附加值提升空间探讨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四、交流电表行业进入壁垒分析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五、交流电表行业风险性评估</w:t>
      </w:r>
      <w:r>
        <w:rPr>
          <w:rFonts w:hint="eastAsia"/>
        </w:rPr>
        <w:br/>
      </w:r>
      <w:r>
        <w:rPr>
          <w:rFonts w:hint="eastAsia"/>
        </w:rPr>
        <w:t>　　　　六、交流电表行业周期性分析</w:t>
      </w:r>
      <w:r>
        <w:rPr>
          <w:rFonts w:hint="eastAsia"/>
        </w:rPr>
        <w:br/>
      </w:r>
      <w:r>
        <w:rPr>
          <w:rFonts w:hint="eastAsia"/>
        </w:rPr>
        <w:t>　　　　七、交流电表行业竞争程度指标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八、交流电表行业成熟度综合分析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交流电表产业链及经营模式分析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三、交流电表销售模式与渠道策略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全球交流电表市场发展分析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2024-2025年全球交流电表行业发展分析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一、全球交流电表行业市场规模与趋势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二、全球交流电表行业发展特点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三、全球交流电表行业竞争格局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主要国家与地区交流电表市场分析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2025-2031年全球交流电表行业发展趋势与前景预测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一、交流电表行业发展趋势</w:t>
      </w:r>
      <w:r>
        <w:rPr>
          <w:rFonts w:hint="eastAsia"/>
        </w:rPr>
        <w:br/>
      </w:r>
      <w:r>
        <w:rPr>
          <w:rFonts w:hint="eastAsia"/>
        </w:rPr>
        <w:t>　　　　二、交流电表行业发展潜力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中国交流电表行业市场分析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2024-2025年交流电表产能与投资动态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一、国内交流电表产能现状与利用效率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二、交流电表产能扩张与投资动态分析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交流电表行业产量情况分析与趋势预测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一、2019-2024年交流电表行业产量与增长趋势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1、2019-2024年交流电表产量及增长趋势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2、2019-2024年交流电表细分产品产量及份额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二、交流电表产量影响因素分析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三、2025-2031年交流电表产量预测</w:t>
      </w:r>
      <w:r>
        <w:rPr>
          <w:rFonts w:hint="eastAsia"/>
        </w:rPr>
        <w:br/>
      </w:r>
      <w:r>
        <w:rPr>
          <w:rFonts w:hint="eastAsia"/>
        </w:rPr>
        <w:t>　　第三节 2025-2031年交流电表市场需求与销售分析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一、2024-2025年交流电表行业需求现状</w:t>
      </w:r>
      <w:r>
        <w:rPr>
          <w:rFonts w:hint="eastAsia"/>
        </w:rPr>
        <w:br/>
      </w:r>
      <w:r>
        <w:rPr>
          <w:rFonts w:hint="eastAsia"/>
        </w:rPr>
        <w:t>　　　　二、交流电表客户群体与需求特点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三、2019-2024年交流电表行业销售规模分析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四、2025-2031年交流电表市场增长潜力与规模预测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一、2024-2025年交流电表主要细分产品市场现状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2024-2025年交流电表行业技术发展现状及趋势分析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一、2019-2024年交流电表市场价格走势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交流电表定价策略与方法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2025-2031年交流电表价格竞争态势与趋势预测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2024-2025年重点区域交流电表市场发展概况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二、2019-2024年交流电表市场需求规模情况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交流电表行业进口规模与来源分析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一、2019-2024年交流电表进口规模分析</w:t>
      </w:r>
      <w:r>
        <w:rPr>
          <w:rFonts w:hint="eastAsia"/>
        </w:rPr>
        <w:br/>
      </w:r>
      <w:r>
        <w:rPr>
          <w:rFonts w:hint="eastAsia"/>
        </w:rPr>
        <w:t>　　　　二、交流电表主要进口来源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交流电表行业出口规模与目的地分析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一、2019-2024年交流电表出口规模分析</w:t>
      </w:r>
      <w:r>
        <w:rPr>
          <w:rFonts w:hint="eastAsia"/>
        </w:rPr>
        <w:br/>
      </w:r>
      <w:r>
        <w:rPr>
          <w:rFonts w:hint="eastAsia"/>
        </w:rPr>
        <w:t>　　　　二、交流电表主要出口目的地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2019-2024年中国交流电表总体规模与财务指标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中国交流电表行业总体规模分析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一、交流电表企业数量与结构</w:t>
      </w:r>
      <w:r>
        <w:rPr>
          <w:rFonts w:hint="eastAsia"/>
        </w:rPr>
        <w:br/>
      </w:r>
      <w:r>
        <w:rPr>
          <w:rFonts w:hint="eastAsia"/>
        </w:rPr>
        <w:t>　　　　二、交流电表从业人员规模</w:t>
      </w:r>
      <w:r>
        <w:rPr>
          <w:rFonts w:hint="eastAsia"/>
        </w:rPr>
        <w:br/>
      </w:r>
      <w:r>
        <w:rPr>
          <w:rFonts w:hint="eastAsia"/>
        </w:rPr>
        <w:t>　　　　三、交流电表行业资产状况</w:t>
      </w:r>
      <w:r>
        <w:rPr>
          <w:rFonts w:hint="eastAsia"/>
        </w:rPr>
        <w:br/>
      </w:r>
      <w:r>
        <w:rPr>
          <w:rFonts w:hint="eastAsia"/>
        </w:rPr>
        <w:t>　　第二节 中国交流电表行业财务指标总体分析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交流电表领先企业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交流电表标杆企业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交流电表代表企业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交流电表龙头企业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交流电表重点企业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中国交流电表行业竞争格局分析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2024-2025年交流电表行业竞争力分析</w:t>
      </w:r>
      <w:r>
        <w:rPr>
          <w:rFonts w:hint="eastAsia"/>
        </w:rPr>
        <w:br/>
      </w:r>
      <w:r>
        <w:rPr>
          <w:rFonts w:hint="eastAsia"/>
        </w:rPr>
        <w:t>　　　　一、交流电表供应商议价能力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四、交流电表替代品威胁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2019-2024年交流电表行业企业并购活动分析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2024-2025年交流电表行业会展与招投标活动分析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一、交流电表行业会展活动及其市场影响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2025年中国交流电表企业发展策略分析</w:t>
      </w:r>
      <w:r>
        <w:rPr>
          <w:rFonts w:hint="eastAsia"/>
        </w:rPr>
        <w:br/>
      </w:r>
      <w:r>
        <w:rPr>
          <w:rFonts w:hint="eastAsia"/>
        </w:rPr>
        <w:t>　　第一节 交流电表市场策略分析</w:t>
      </w:r>
      <w:r>
        <w:rPr>
          <w:rFonts w:hint="eastAsia"/>
        </w:rPr>
        <w:br/>
      </w:r>
      <w:r>
        <w:rPr>
          <w:rFonts w:hint="eastAsia"/>
        </w:rPr>
        <w:t>　　　　一、交流电表市场定位与拓展策略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二、交流电表市场细分与目标客户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交流电表销售策略分析</w:t>
      </w:r>
      <w:r>
        <w:rPr>
          <w:rFonts w:hint="eastAsia"/>
        </w:rPr>
        <w:br/>
      </w:r>
      <w:r>
        <w:rPr>
          <w:rFonts w:hint="eastAsia"/>
        </w:rPr>
        <w:t>　　　　一、交流电表销售渠道与网络建设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提高交流电表企业竞争力建议</w:t>
      </w:r>
      <w:r>
        <w:rPr>
          <w:rFonts w:hint="eastAsia"/>
        </w:rPr>
        <w:br/>
      </w:r>
      <w:r>
        <w:rPr>
          <w:rFonts w:hint="eastAsia"/>
        </w:rPr>
        <w:t>　　　　一、交流电表技术创新与管理优化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交流电表品牌战略思考</w:t>
      </w:r>
      <w:r>
        <w:rPr>
          <w:rFonts w:hint="eastAsia"/>
        </w:rPr>
        <w:br/>
      </w:r>
      <w:r>
        <w:rPr>
          <w:rFonts w:hint="eastAsia"/>
        </w:rPr>
        <w:t>　　　　一、交流电表品牌建设与维护</w:t>
      </w:r>
      <w:r>
        <w:rPr>
          <w:rFonts w:hint="eastAsia"/>
        </w:rPr>
        <w:br/>
      </w:r>
      <w:r>
        <w:rPr>
          <w:rFonts w:hint="eastAsia"/>
        </w:rPr>
        <w:t>　　　　二、交流电表品牌影响力与市场竞争力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中国交流电表行业风险与对策</w:t>
      </w:r>
      <w:r>
        <w:rPr>
          <w:rFonts w:hint="eastAsia"/>
        </w:rPr>
        <w:br/>
      </w:r>
      <w:r>
        <w:rPr>
          <w:rFonts w:hint="eastAsia"/>
        </w:rPr>
        <w:t>　　第一节 交流电表行业SWOT分析</w:t>
      </w:r>
      <w:r>
        <w:rPr>
          <w:rFonts w:hint="eastAsia"/>
        </w:rPr>
        <w:br/>
      </w:r>
      <w:r>
        <w:rPr>
          <w:rFonts w:hint="eastAsia"/>
        </w:rPr>
        <w:t>　　　　一、交流电表行业优势分析</w:t>
      </w:r>
      <w:r>
        <w:rPr>
          <w:rFonts w:hint="eastAsia"/>
        </w:rPr>
        <w:br/>
      </w:r>
      <w:r>
        <w:rPr>
          <w:rFonts w:hint="eastAsia"/>
        </w:rPr>
        <w:t>　　　　二、交流电表行业劣势分析</w:t>
      </w:r>
      <w:r>
        <w:rPr>
          <w:rFonts w:hint="eastAsia"/>
        </w:rPr>
        <w:br/>
      </w:r>
      <w:r>
        <w:rPr>
          <w:rFonts w:hint="eastAsia"/>
        </w:rPr>
        <w:t>　　　　三、交流电表市场机会探索</w:t>
      </w:r>
      <w:r>
        <w:rPr>
          <w:rFonts w:hint="eastAsia"/>
        </w:rPr>
        <w:br/>
      </w:r>
      <w:r>
        <w:rPr>
          <w:rFonts w:hint="eastAsia"/>
        </w:rPr>
        <w:t>　　　　四、交流电表市场威胁评估</w:t>
      </w:r>
      <w:r>
        <w:rPr>
          <w:rFonts w:hint="eastAsia"/>
        </w:rPr>
        <w:br/>
      </w:r>
      <w:r>
        <w:rPr>
          <w:rFonts w:hint="eastAsia"/>
        </w:rPr>
        <w:t>　　第二节 交流电表行业风险及对策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2025-2031年中国交流电表行业前景与发展趋势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交流电表行业发展环境分析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2025-2031年交流电表行业发展趋势与方向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一、交流电表行业发展方向预测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二、交流电表发展趋势分析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2025-2031年交流电表行业发展潜力与机遇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一、交流电表市场发展潜力评估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二、交流电表新兴市场与机遇探索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交流电表行业研究结论与建议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[中-智-林-]交流电表行业发展建议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2019-2024年中国交流电表市场规模及增长情况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2025-2031年中国交流电表行业市场需求预测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**地区交流电表市场规模及增长情况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2019-2024年中国交流电表行业出口量及增速统计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2025年交流电表市场前景分析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2025-2031年中国交流电表市场需求预测</w:t>
      </w:r>
      <w:r>
        <w:rPr>
          <w:rFonts w:hint="eastAsia"/>
        </w:rPr>
        <w:br/>
      </w:r>
      <w:r>
        <w:rPr>
          <w:rFonts w:hint="eastAsia"/>
        </w:rPr>
        <w:t>　　图表 2025年交流电表发展趋势预测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f379af2541e1" w:history="1">
        <w:r>
          <w:rPr>
            <w:rStyle w:val="Hyperlink"/>
          </w:rPr>
          <w:t>2025-2031年中国交流电表行业现状与发展前景分析报告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f379af2541e1" w:history="1">
        <w:r>
          <w:rPr>
            <w:rStyle w:val="Hyperlink"/>
          </w:rPr>
          <w:t>https://www.20087.com/2/63/JiaoLiuDianBiaoShiChangQianJingYuCe.html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热点：三相智能电表、交流电表示符号、三相电度表、交流电表和电压表测量所测得的值都是有效值、直流电表、交流电表达式、40倍率电表从哪里看、交流电流表工作原理、交流电表的工作原理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af9faa464b6a" w:history="1">
      <w:r>
        <w:rPr>
          <w:rStyle w:val="Hyperlink"/>
        </w:rPr>
        <w:t>2025-2031年中国交流电表行业现状与发展前景分析报告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aoLiuDianBiaoShiChangQianJingYuCe.html" TargetMode="External" Id="R86e7f379af2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aoLiuDianBiaoShiChangQianJingYuCe.html" TargetMode="External" Id="Ra50eaf9faa46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2025-02-02T09:22:09Z</dcterms:created>
  <dcterms:modified xsi:type="dcterms:W3CDTF">2025-02-02T10:22:09Z</dcterms:modified>
  <dc:subject>2025-2031年中国交流电表行业现状与发展前景分析报告</dc:subject>
  <dc:title>2025-2031年中国交流电表行业现状与发展前景分析报告</dc:title>
  <cp:keywords>2025-2031年中国交流电表行业现状与发展前景分析报告</cp:keywords>
  <dc:description>2025-2031年中国交流电表行业现状与发展前景分析报告</dc:description>
</cp:coreProperties>
</file>