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011f5bc454bf0" w:history="1">
              <w:r>
                <w:rPr>
                  <w:rStyle w:val="Hyperlink"/>
                </w:rPr>
                <w:t>2025-2031年中国单晶拉伸炉行业现状与行业前景分析报告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011f5bc454bf0" w:history="1">
              <w:r>
                <w:rPr>
                  <w:rStyle w:val="Hyperlink"/>
                </w:rPr>
                <w:t>2025-2031年中国单晶拉伸炉行业现状与行业前景分析报告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011f5bc454bf0" w:history="1">
                <w:r>
                  <w:rPr>
                    <w:rStyle w:val="Hyperlink"/>
                  </w:rPr>
                  <w:t>https://www.20087.com/3/93/DanJingLaShenLuShiChangQianJing.html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拉伸炉是用于生长高质量单晶体材料的核心设备，广泛应用于半导体、光学晶体、高温超导材料等先进材料制备领域。该设备通过精确控制温度梯度、提拉速度与旋转速率，使熔体在特定条件下定向凝固，从而获得结构完整、无晶界缺陷的单晶材料。目前，单晶拉伸炉已实现高度自动化与智能化，配备高精度温控系统、真空密封装置与气体保护系统，以满足硅、蓝宝石、稀土氧化物等多种材料的生长需求。随着第三代半导体与光电子器件的发展，对单晶材料纯度与晶体完整性提出了更高要求，推动设备向更大尺寸、更低杂质含量、更高工艺重复性方向演进。</w:t>
      </w:r>
      <w:r>
        <w:rPr>
          <w:rFonts w:hint="eastAsia"/>
        </w:rPr>
        <w:br/>
      </w:r>
      <w:r>
        <w:rPr>
          <w:rFonts w:hint="eastAsia"/>
        </w:rPr>
        <w:t>　　未来，单晶拉伸炉将在大尺寸晶体制备、多材料兼容与节能降耗方面取得突破。一方面，针对6英寸以上硅片、氮化镓、碳化硅等新一代半导体材料的生长需求，设备将优化热场设计与机械传动结构，提升生长效率与良品率。另一方面，柔性控制系统将支持多种材料在同一设备上的切换操作，提升设备利用率与投资回报率。此外，节能型加热元件、高效热回收系统等绿色制造技术的应用，也将降低运行成本并减少碳排放。整体来看，单晶拉伸炉作为高端材料制备的关键装备，将在半导体产业升级与新材料研发进程中持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011f5bc454bf0" w:history="1">
        <w:r>
          <w:rPr>
            <w:rStyle w:val="Hyperlink"/>
          </w:rPr>
          <w:t>2025-2031年中国单晶拉伸炉行业现状与行业前景分析报告</w:t>
        </w:r>
      </w:hyperlink>
      <w:r>
        <w:rPr>
          <w:rFonts w:hint="eastAsia"/>
        </w:rPr>
        <w:t>》基于多年行业研究积累，结合单晶拉伸炉市场发展现状，依托行业权威数据资源和长期市场监测数据库，对单晶拉伸炉市场规模、技术现状及未来方向进行了全面分析。报告梳理了单晶拉伸炉行业竞争格局，重点评估了主要企业的市场表现及品牌影响力，并通过SWOT分析揭示了单晶拉伸炉行业机遇与潜在风险。同时，报告对单晶拉伸炉市场前景和发展趋势进行了科学预测，为投资者提供了投资价值判断和策略建议，助力把握单晶拉伸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单晶拉伸炉行业概述</w:t>
      </w:r>
      <w:r>
        <w:rPr>
          <w:rFonts w:hint="eastAsia"/>
        </w:rPr>
        <w:br/>
      </w:r>
      <w:r>
        <w:rPr>
          <w:rFonts w:hint="eastAsia"/>
        </w:rPr>
        <w:t>　　第一节 单晶拉伸炉定义与分类</w:t>
      </w:r>
      <w:r>
        <w:rPr>
          <w:rFonts w:hint="eastAsia"/>
        </w:rPr>
        <w:br/>
      </w:r>
      <w:r>
        <w:rPr>
          <w:rFonts w:hint="eastAsia"/>
        </w:rPr>
        <w:t>　　第二节 单晶拉伸炉应用领域</w:t>
      </w:r>
      <w:r>
        <w:rPr>
          <w:rFonts w:hint="eastAsia"/>
        </w:rPr>
        <w:br/>
      </w:r>
      <w:r>
        <w:rPr>
          <w:rFonts w:hint="eastAsia"/>
        </w:rPr>
        <w:t>　　第三节 单晶拉伸炉行业经济指标分析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单晶拉伸炉产业链及经营模式分析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三、单晶拉伸炉销售模式及销售渠道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全球单晶拉伸炉市场发展综述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2019-2024年全球单晶拉伸炉市场规模与趋势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主要国家与地区单晶拉伸炉市场分析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2025-2031年全球单晶拉伸炉行业发展趋势与前景预测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中国单晶拉伸炉行业市场分析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2024-2025年单晶拉伸炉产能与投资动态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一、国内单晶拉伸炉产能及利用情况</w:t>
      </w:r>
      <w:r>
        <w:rPr>
          <w:rFonts w:hint="eastAsia"/>
        </w:rPr>
        <w:br/>
      </w:r>
      <w:r>
        <w:rPr>
          <w:rFonts w:hint="eastAsia"/>
        </w:rPr>
        <w:t>　　　　二、单晶拉伸炉产能扩张与投资动态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2025-2031年单晶拉伸炉行业产量统计与趋势预测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一、2019-2024年单晶拉伸炉行业产量数据统计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1、2019-2024年单晶拉伸炉产量及增长趋势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2、2019-2024年单晶拉伸炉细分产品产量及份额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二、影响单晶拉伸炉产量的关键因素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三、2025-2031年单晶拉伸炉产量预测</w:t>
      </w:r>
      <w:r>
        <w:rPr>
          <w:rFonts w:hint="eastAsia"/>
        </w:rPr>
        <w:br/>
      </w:r>
      <w:r>
        <w:rPr>
          <w:rFonts w:hint="eastAsia"/>
        </w:rPr>
        <w:t>　　第三节 2025-2031年单晶拉伸炉市场需求与销售分析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一、2024-2025年单晶拉伸炉行业需求现状</w:t>
      </w:r>
      <w:r>
        <w:rPr>
          <w:rFonts w:hint="eastAsia"/>
        </w:rPr>
        <w:br/>
      </w:r>
      <w:r>
        <w:rPr>
          <w:rFonts w:hint="eastAsia"/>
        </w:rPr>
        <w:t>　　　　二、单晶拉伸炉客户群体与需求特点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三、2019-2024年单晶拉伸炉行业销售规模分析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四、2025-2031年单晶拉伸炉市场增长潜力与规模预测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中国单晶拉伸炉细分市场与下游应用领域分析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单晶拉伸炉细分市场分析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一、2024-2025年单晶拉伸炉主要细分产品市场现状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单晶拉伸炉下游应用与客户群体分析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一、2024-2025年单晶拉伸炉各应用领域市场现状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2024-2025年单晶拉伸炉行业技术发展现状及趋势分析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单晶拉伸炉行业技术发展现状分析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国内外单晶拉伸炉行业技术差异与原因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单晶拉伸炉行业技术发展方向、趋势预测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提升单晶拉伸炉行业技术能力策略建议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单晶拉伸炉价格机制与竞争策略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一、2019-2024年单晶拉伸炉市场价格走势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单晶拉伸炉定价策略与方法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2025-2031年单晶拉伸炉价格竞争态势与趋势预测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中国单晶拉伸炉行业重点区域市场研究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2024-2025年重点区域单晶拉伸炉市场发展概况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二、2019-2024年单晶拉伸炉市场需求规模情况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三、2025-2031年单晶拉伸炉行业发展潜力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二、2019-2024年单晶拉伸炉市场需求规模情况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三、2025-2031年单晶拉伸炉行业发展潜力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二、2019-2024年单晶拉伸炉市场需求规模情况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三、2025-2031年单晶拉伸炉行业发展潜力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二、2019-2024年单晶拉伸炉市场需求规模情况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三、2025-2031年单晶拉伸炉行业发展潜力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二、2019-2024年单晶拉伸炉市场需求规模情况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三、2025-2031年单晶拉伸炉行业发展潜力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2019-2024年中国单晶拉伸炉行业进出口情况分析</w:t>
      </w:r>
      <w:r>
        <w:rPr>
          <w:rFonts w:hint="eastAsia"/>
        </w:rPr>
        <w:br/>
      </w:r>
      <w:r>
        <w:rPr>
          <w:rFonts w:hint="eastAsia"/>
        </w:rPr>
        <w:t>　　第一节 单晶拉伸炉行业进口情况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一、2019-2024年单晶拉伸炉进口规模及增长情况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二、单晶拉伸炉主要进口来源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单晶拉伸炉行业出口情况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一、2019-2024年单晶拉伸炉出口规模及增长情况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二、单晶拉伸炉主要出口目的地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2019-2024年中国单晶拉伸炉行业总体发展与财务状况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2019-2024年中国单晶拉伸炉行业规模情况</w:t>
      </w:r>
      <w:r>
        <w:rPr>
          <w:rFonts w:hint="eastAsia"/>
        </w:rPr>
        <w:br/>
      </w:r>
      <w:r>
        <w:rPr>
          <w:rFonts w:hint="eastAsia"/>
        </w:rPr>
        <w:t>　　　　一、单晶拉伸炉行业企业数量规模</w:t>
      </w:r>
      <w:r>
        <w:rPr>
          <w:rFonts w:hint="eastAsia"/>
        </w:rPr>
        <w:br/>
      </w:r>
      <w:r>
        <w:rPr>
          <w:rFonts w:hint="eastAsia"/>
        </w:rPr>
        <w:t>　　　　二、单晶拉伸炉行业从业人员规模</w:t>
      </w:r>
      <w:r>
        <w:rPr>
          <w:rFonts w:hint="eastAsia"/>
        </w:rPr>
        <w:br/>
      </w:r>
      <w:r>
        <w:rPr>
          <w:rFonts w:hint="eastAsia"/>
        </w:rPr>
        <w:t>　　　　三、单晶拉伸炉行业市场敏感性分析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2019-2024年中国单晶拉伸炉行业财务能力分析</w:t>
      </w:r>
      <w:r>
        <w:rPr>
          <w:rFonts w:hint="eastAsia"/>
        </w:rPr>
        <w:br/>
      </w:r>
      <w:r>
        <w:rPr>
          <w:rFonts w:hint="eastAsia"/>
        </w:rPr>
        <w:t>　　　　一、单晶拉伸炉行业盈利能力</w:t>
      </w:r>
      <w:r>
        <w:rPr>
          <w:rFonts w:hint="eastAsia"/>
        </w:rPr>
        <w:br/>
      </w:r>
      <w:r>
        <w:rPr>
          <w:rFonts w:hint="eastAsia"/>
        </w:rPr>
        <w:t>　　　　二、单晶拉伸炉行业偿债能力</w:t>
      </w:r>
      <w:r>
        <w:rPr>
          <w:rFonts w:hint="eastAsia"/>
        </w:rPr>
        <w:br/>
      </w:r>
      <w:r>
        <w:rPr>
          <w:rFonts w:hint="eastAsia"/>
        </w:rPr>
        <w:t>　　　　三、单晶拉伸炉行业营运能力</w:t>
      </w:r>
      <w:r>
        <w:rPr>
          <w:rFonts w:hint="eastAsia"/>
        </w:rPr>
        <w:br/>
      </w:r>
      <w:r>
        <w:rPr>
          <w:rFonts w:hint="eastAsia"/>
        </w:rPr>
        <w:t>　　　　四、单晶拉伸炉行业发展能力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单晶拉伸炉行业重点企业调研分析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二、企业单晶拉伸炉业务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二、企业单晶拉伸炉业务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二、企业单晶拉伸炉业务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二、企业单晶拉伸炉业务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二、企业单晶拉伸炉业务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二、企业单晶拉伸炉业务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中国单晶拉伸炉行业竞争格局分析</w:t>
      </w:r>
      <w:r>
        <w:rPr>
          <w:rFonts w:hint="eastAsia"/>
        </w:rPr>
        <w:br/>
      </w:r>
      <w:r>
        <w:rPr>
          <w:rFonts w:hint="eastAsia"/>
        </w:rPr>
        <w:t>　　第一节 单晶拉伸炉行业竞争格局总览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2024-2025年单晶拉伸炉行业竞争力分析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2019-2024年单晶拉伸炉行业企业并购活动分析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2024-2025年单晶拉伸炉行业会展与招投标活动分析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一、单晶拉伸炉行业会展活动及其市场影响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2025年中国单晶拉伸炉企业发展企业发展策略与建议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单晶拉伸炉销售模式与渠道策略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单晶拉伸炉品牌与市场推广策略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单晶拉伸炉研发投入与技术创新能力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单晶拉伸炉合作联盟与资源整合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中国单晶拉伸炉行业风险与对策</w:t>
      </w:r>
      <w:r>
        <w:rPr>
          <w:rFonts w:hint="eastAsia"/>
        </w:rPr>
        <w:br/>
      </w:r>
      <w:r>
        <w:rPr>
          <w:rFonts w:hint="eastAsia"/>
        </w:rPr>
        <w:t>　　第一节 单晶拉伸炉行业SWOT分析</w:t>
      </w:r>
      <w:r>
        <w:rPr>
          <w:rFonts w:hint="eastAsia"/>
        </w:rPr>
        <w:br/>
      </w:r>
      <w:r>
        <w:rPr>
          <w:rFonts w:hint="eastAsia"/>
        </w:rPr>
        <w:t>　　　　一、单晶拉伸炉行业优势</w:t>
      </w:r>
      <w:r>
        <w:rPr>
          <w:rFonts w:hint="eastAsia"/>
        </w:rPr>
        <w:br/>
      </w:r>
      <w:r>
        <w:rPr>
          <w:rFonts w:hint="eastAsia"/>
        </w:rPr>
        <w:t>　　　　二、单晶拉伸炉行业劣势</w:t>
      </w:r>
      <w:r>
        <w:rPr>
          <w:rFonts w:hint="eastAsia"/>
        </w:rPr>
        <w:br/>
      </w:r>
      <w:r>
        <w:rPr>
          <w:rFonts w:hint="eastAsia"/>
        </w:rPr>
        <w:t>　　　　三、单晶拉伸炉市场机会</w:t>
      </w:r>
      <w:r>
        <w:rPr>
          <w:rFonts w:hint="eastAsia"/>
        </w:rPr>
        <w:br/>
      </w:r>
      <w:r>
        <w:rPr>
          <w:rFonts w:hint="eastAsia"/>
        </w:rPr>
        <w:t>　　　　四、单晶拉伸炉市场威胁</w:t>
      </w:r>
      <w:r>
        <w:rPr>
          <w:rFonts w:hint="eastAsia"/>
        </w:rPr>
        <w:br/>
      </w:r>
      <w:r>
        <w:rPr>
          <w:rFonts w:hint="eastAsia"/>
        </w:rPr>
        <w:t>　　第二节 单晶拉伸炉行业风险及对策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2025-2031年中国单晶拉伸炉行业前景与发展趋势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2024-2025年单晶拉伸炉行业发展环境分析</w:t>
      </w:r>
      <w:r>
        <w:rPr>
          <w:rFonts w:hint="eastAsia"/>
        </w:rPr>
        <w:br/>
      </w:r>
      <w:r>
        <w:rPr>
          <w:rFonts w:hint="eastAsia"/>
        </w:rPr>
        <w:t>　　　　一、单晶拉伸炉行业主管部门与监管体制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二、单晶拉伸炉行业主要法律法规及政策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三、单晶拉伸炉行业标准与质量监管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2025-2031年单晶拉伸炉行业发展趋势与方向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2025-2031年单晶拉伸炉行业发展潜力与机遇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单晶拉伸炉行业研究结论与建议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中:智林：单晶拉伸炉行业发展建议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单晶拉伸炉行业类别</w:t>
      </w:r>
      <w:r>
        <w:rPr>
          <w:rFonts w:hint="eastAsia"/>
        </w:rPr>
        <w:br/>
      </w:r>
      <w:r>
        <w:rPr>
          <w:rFonts w:hint="eastAsia"/>
        </w:rPr>
        <w:t>　　图表 单晶拉伸炉行业产业链调研</w:t>
      </w:r>
      <w:r>
        <w:rPr>
          <w:rFonts w:hint="eastAsia"/>
        </w:rPr>
        <w:br/>
      </w:r>
      <w:r>
        <w:rPr>
          <w:rFonts w:hint="eastAsia"/>
        </w:rPr>
        <w:t>　　图表 单晶拉伸炉行业现状</w:t>
      </w:r>
      <w:r>
        <w:rPr>
          <w:rFonts w:hint="eastAsia"/>
        </w:rPr>
        <w:br/>
      </w:r>
      <w:r>
        <w:rPr>
          <w:rFonts w:hint="eastAsia"/>
        </w:rPr>
        <w:t>　　图表 单晶拉伸炉行业标准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2019-2024年中国单晶拉伸炉行业市场规模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2024年中国单晶拉伸炉行业产能</w:t>
      </w:r>
      <w:r>
        <w:rPr>
          <w:rFonts w:hint="eastAsia"/>
        </w:rPr>
        <w:br/>
      </w:r>
      <w:r>
        <w:rPr>
          <w:rFonts w:hint="eastAsia"/>
        </w:rPr>
        <w:t>　　图表 2019-2024年中国单晶拉伸炉行业产量统计</w:t>
      </w:r>
      <w:r>
        <w:rPr>
          <w:rFonts w:hint="eastAsia"/>
        </w:rPr>
        <w:br/>
      </w:r>
      <w:r>
        <w:rPr>
          <w:rFonts w:hint="eastAsia"/>
        </w:rPr>
        <w:t>　　图表 单晶拉伸炉行业动态</w:t>
      </w:r>
      <w:r>
        <w:rPr>
          <w:rFonts w:hint="eastAsia"/>
        </w:rPr>
        <w:br/>
      </w:r>
      <w:r>
        <w:rPr>
          <w:rFonts w:hint="eastAsia"/>
        </w:rPr>
        <w:t>　　图表 2019-2024年中国单晶拉伸炉市场需求量</w:t>
      </w:r>
      <w:r>
        <w:rPr>
          <w:rFonts w:hint="eastAsia"/>
        </w:rPr>
        <w:br/>
      </w:r>
      <w:r>
        <w:rPr>
          <w:rFonts w:hint="eastAsia"/>
        </w:rPr>
        <w:t>　　图表 2024年中国单晶拉伸炉行业需求区域调研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2019-2024年中国单晶拉伸炉行情</w:t>
      </w:r>
      <w:r>
        <w:rPr>
          <w:rFonts w:hint="eastAsia"/>
        </w:rPr>
        <w:br/>
      </w:r>
      <w:r>
        <w:rPr>
          <w:rFonts w:hint="eastAsia"/>
        </w:rPr>
        <w:t>　　图表 2019-2024年中国单晶拉伸炉价格走势图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2019-2024年中国单晶拉伸炉行业销售收入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2019-2024年中国单晶拉伸炉行业盈利情况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2019-2024年中国单晶拉伸炉行业利润总额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2019-2024年中国单晶拉伸炉进口统计</w:t>
      </w:r>
      <w:r>
        <w:rPr>
          <w:rFonts w:hint="eastAsia"/>
        </w:rPr>
        <w:br/>
      </w:r>
      <w:r>
        <w:rPr>
          <w:rFonts w:hint="eastAsia"/>
        </w:rPr>
        <w:t>　　图表 2019-2024年中国单晶拉伸炉出口统计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2019-2024年中国单晶拉伸炉行业企业数量统计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**地区单晶拉伸炉市场规模</w:t>
      </w:r>
      <w:r>
        <w:rPr>
          <w:rFonts w:hint="eastAsia"/>
        </w:rPr>
        <w:br/>
      </w:r>
      <w:r>
        <w:rPr>
          <w:rFonts w:hint="eastAsia"/>
        </w:rPr>
        <w:t>　　图表 **地区单晶拉伸炉行业市场需求</w:t>
      </w:r>
      <w:r>
        <w:rPr>
          <w:rFonts w:hint="eastAsia"/>
        </w:rPr>
        <w:br/>
      </w:r>
      <w:r>
        <w:rPr>
          <w:rFonts w:hint="eastAsia"/>
        </w:rPr>
        <w:t>　　图表 **地区单晶拉伸炉市场调研</w:t>
      </w:r>
      <w:r>
        <w:rPr>
          <w:rFonts w:hint="eastAsia"/>
        </w:rPr>
        <w:br/>
      </w:r>
      <w:r>
        <w:rPr>
          <w:rFonts w:hint="eastAsia"/>
        </w:rPr>
        <w:t>　　图表 **地区单晶拉伸炉行业市场需求分析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**地区单晶拉伸炉市场规模</w:t>
      </w:r>
      <w:r>
        <w:rPr>
          <w:rFonts w:hint="eastAsia"/>
        </w:rPr>
        <w:br/>
      </w:r>
      <w:r>
        <w:rPr>
          <w:rFonts w:hint="eastAsia"/>
        </w:rPr>
        <w:t>　　图表 **地区单晶拉伸炉行业市场需求</w:t>
      </w:r>
      <w:r>
        <w:rPr>
          <w:rFonts w:hint="eastAsia"/>
        </w:rPr>
        <w:br/>
      </w:r>
      <w:r>
        <w:rPr>
          <w:rFonts w:hint="eastAsia"/>
        </w:rPr>
        <w:t>　　图表 **地区单晶拉伸炉市场调研</w:t>
      </w:r>
      <w:r>
        <w:rPr>
          <w:rFonts w:hint="eastAsia"/>
        </w:rPr>
        <w:br/>
      </w:r>
      <w:r>
        <w:rPr>
          <w:rFonts w:hint="eastAsia"/>
        </w:rPr>
        <w:t>　　图表 **地区单晶拉伸炉行业市场需求分析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单晶拉伸炉行业竞争对手分析</w:t>
      </w:r>
      <w:r>
        <w:rPr>
          <w:rFonts w:hint="eastAsia"/>
        </w:rPr>
        <w:br/>
      </w:r>
      <w:r>
        <w:rPr>
          <w:rFonts w:hint="eastAsia"/>
        </w:rPr>
        <w:t>　　图表 单晶拉伸炉重点企业（一）基本信息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单晶拉伸炉重点企业（一）经营情况分析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单晶拉伸炉重点企业（一）主要经济指标情况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单晶拉伸炉重点企业（二）经营情况分析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单晶拉伸炉重点企业（二）主要经济指标情况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单晶拉伸炉重点企业（三）经营情况分析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单晶拉伸炉重点企业（三）主要经济指标情况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2025-2031年中国单晶拉伸炉行业产能预测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2025-2031年中国单晶拉伸炉行业产量预测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2025-2031年中国单晶拉伸炉市场需求预测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2025-2031年中国单晶拉伸炉行业市场规模预测</w:t>
      </w:r>
      <w:r>
        <w:rPr>
          <w:rFonts w:hint="eastAsia"/>
        </w:rPr>
        <w:br/>
      </w:r>
      <w:r>
        <w:rPr>
          <w:rFonts w:hint="eastAsia"/>
        </w:rPr>
        <w:t>　　图表 单晶拉伸炉行业准入条件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2025-2031年中国单晶拉伸炉行业信息化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2025-2031年中国单晶拉伸炉行业风险分析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2025-2031年中国单晶拉伸炉行业发展趋势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2025-2031年中国单晶拉伸炉市场前景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011f5bc454bf0" w:history="1">
        <w:r>
          <w:rPr>
            <w:rStyle w:val="Hyperlink"/>
          </w:rPr>
          <w:t>2025-2031年中国单晶拉伸炉行业现状与行业前景分析报告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011f5bc454bf0" w:history="1">
        <w:r>
          <w:rPr>
            <w:rStyle w:val="Hyperlink"/>
          </w:rPr>
          <w:t>https://www.20087.com/3/93/DanJingLaShenLuShiChangQianJing.html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热点：单晶炉设备、直拉单晶炉、单晶炉加热器、直拉单晶炉的内部构造及工作原理、单晶炉120、ccz拉单晶炉子、单晶炉是做什么的、单晶拉制炉热场应用前景、卡姆丹克单晶炉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e9d05ad464f0f" w:history="1">
      <w:r>
        <w:rPr>
          <w:rStyle w:val="Hyperlink"/>
        </w:rPr>
        <w:t>2025-2031年中国单晶拉伸炉行业现状与行业前景分析报告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anJingLaShenLuShiChangQianJing.html" TargetMode="External" Id="Rf0e011f5bc45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anJingLaShenLuShiChangQianJing.html" TargetMode="External" Id="R2dfe9d05ad46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2025-06-18T07:32:09Z</dcterms:created>
  <dcterms:modified xsi:type="dcterms:W3CDTF">2025-06-18T08:32:09Z</dcterms:modified>
  <dc:subject>2025-2031年中国单晶拉伸炉行业现状与行业前景分析报告</dc:subject>
  <dc:title>2025-2031年中国单晶拉伸炉行业现状与行业前景分析报告</dc:title>
  <cp:keywords>2025-2031年中国单晶拉伸炉行业现状与行业前景分析报告</cp:keywords>
  <dc:description>2025-2031年中国单晶拉伸炉行业现状与行业前景分析报告</dc:description>
</cp:coreProperties>
</file>