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3e1785a4ed4557" w:history="1">
              <w:r>
                <w:rPr>
                  <w:rStyle w:val="Hyperlink"/>
                </w:rPr>
                <w:t>2026-2032年中国太阳能电池（光伏电池）行业发展研究与市场前景预测报告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3e1785a4ed4557" w:history="1">
              <w:r>
                <w:rPr>
                  <w:rStyle w:val="Hyperlink"/>
                </w:rPr>
                <w:t>2026-2032年中国太阳能电池（光伏电池）行业发展研究与市场前景预测报告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3e1785a4ed4557" w:history="1">
                <w:r>
                  <w:rPr>
                    <w:rStyle w:val="Hyperlink"/>
                  </w:rPr>
                  <w:t>https://www.20087.com/3/73/TaiYangNengDianChi-GuangFuDianChi-ShiChangQianJingFenXi.html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d3e1785a4ed4557" w:history="1">
        <w:r>
          <w:rPr>
            <w:rStyle w:val="Hyperlink"/>
          </w:rPr>
          <w:t>2026-2032年中国太阳能电池（光伏电池）行业发展研究与市场前景预测报告</w:t>
        </w:r>
      </w:hyperlink>
      <w:r>
        <w:rPr>
          <w:rFonts w:hint="eastAsia"/>
        </w:rPr>
        <w:t>》，2025年太阳能电池（光伏电池）行业市场规模达 亿元，预计2032年市场规模将达 亿元，期间年均复合增长率（CAGR）达 %。报告整合了国家统计局、相关行业协会等机构的详实数据，结合专业研究团队对太阳能电池（光伏电池）市场的长期监测，对太阳能电池（光伏电池）行业发展现状进行了全面分析。报告探讨了太阳能电池（光伏电池）行业的市场规模、需求动态、进出口情况、产业链结构和区域分布，详细分析了太阳能电池（光伏电池）竞争格局以及潜在的风险与投资机会。同时，报告也阐明了太阳能电池（光伏电池）行业的发展趋势，并对太阳能电池（光伏电池）市场前景进行了审慎预测，为投资者和企业决策者提供了重要的市场情报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太阳能电池（光伏电池）行业界定</w:t>
      </w:r>
      <w:r>
        <w:rPr>
          <w:rFonts w:hint="eastAsia"/>
        </w:rPr>
        <w:br/>
      </w:r>
      <w:r>
        <w:rPr>
          <w:rFonts w:hint="eastAsia"/>
        </w:rPr>
        <w:t>　　第一节 太阳能电池（光伏电池）行业定义</w:t>
      </w:r>
      <w:r>
        <w:rPr>
          <w:rFonts w:hint="eastAsia"/>
        </w:rPr>
        <w:br/>
      </w:r>
      <w:r>
        <w:rPr>
          <w:rFonts w:hint="eastAsia"/>
        </w:rPr>
        <w:t>　　第二节 太阳能电池（光伏电池）行业特点分析</w:t>
      </w:r>
      <w:r>
        <w:rPr>
          <w:rFonts w:hint="eastAsia"/>
        </w:rPr>
        <w:br/>
      </w:r>
      <w:r>
        <w:rPr>
          <w:rFonts w:hint="eastAsia"/>
        </w:rPr>
        <w:t>　　第三节 太阳能电池（光伏电池）行业发展历程</w:t>
      </w:r>
      <w:r>
        <w:rPr>
          <w:rFonts w:hint="eastAsia"/>
        </w:rPr>
        <w:br/>
      </w:r>
      <w:r>
        <w:rPr>
          <w:rFonts w:hint="eastAsia"/>
        </w:rPr>
        <w:t>　　第四节 太阳能电池（光伏电池）产业链分析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中国太阳能电池（光伏电池）行业发展环境分析</w:t>
      </w:r>
      <w:r>
        <w:rPr>
          <w:rFonts w:hint="eastAsia"/>
        </w:rPr>
        <w:br/>
      </w:r>
      <w:r>
        <w:rPr>
          <w:rFonts w:hint="eastAsia"/>
        </w:rPr>
        <w:t>　　第一节 太阳能电池（光伏电池）行业经济环境分析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太阳能电池（光伏电池）行业政策环境分析</w:t>
      </w:r>
      <w:r>
        <w:rPr>
          <w:rFonts w:hint="eastAsia"/>
        </w:rPr>
        <w:br/>
      </w:r>
      <w:r>
        <w:rPr>
          <w:rFonts w:hint="eastAsia"/>
        </w:rPr>
        <w:t>　　　　一、太阳能电池（光伏电池）行业相关政策</w:t>
      </w:r>
      <w:r>
        <w:rPr>
          <w:rFonts w:hint="eastAsia"/>
        </w:rPr>
        <w:br/>
      </w:r>
      <w:r>
        <w:rPr>
          <w:rFonts w:hint="eastAsia"/>
        </w:rPr>
        <w:t>　　　　二、太阳能电池（光伏电池）行业相关标准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2025-2026年太阳能电池（光伏电池）行业技术发展现状及趋势分析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太阳能电池（光伏电池）行业技术发展现状分析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国内外太阳能电池（光伏电池）行业技术差异与原因</w:t>
      </w:r>
      <w:r>
        <w:rPr>
          <w:rFonts w:hint="eastAsia"/>
        </w:rPr>
        <w:br/>
      </w:r>
      <w:r>
        <w:rPr>
          <w:rFonts w:hint="eastAsia"/>
        </w:rPr>
        <w:t>　　第三节 太阳能电池（光伏电池）行业技术发展方向、趋势预测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提升太阳能电池（光伏电池）行业技术能力策略建议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全球太阳能电池（光伏电池）行业发展态势分析</w:t>
      </w:r>
      <w:r>
        <w:rPr>
          <w:rFonts w:hint="eastAsia"/>
        </w:rPr>
        <w:br/>
      </w:r>
      <w:r>
        <w:rPr>
          <w:rFonts w:hint="eastAsia"/>
        </w:rPr>
        <w:t>　　第一节 全球太阳能电池（光伏电池）行业总体情况</w:t>
      </w:r>
      <w:r>
        <w:rPr>
          <w:rFonts w:hint="eastAsia"/>
        </w:rPr>
        <w:br/>
      </w:r>
      <w:r>
        <w:rPr>
          <w:rFonts w:hint="eastAsia"/>
        </w:rPr>
        <w:t>　　第二节 太阳能电池（光伏电池）行业重点国家、地区市场分析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全球太阳能电池（光伏电池）行业发展前景预测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中国太阳能电池（光伏电池）行业市场供需状况分析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中国太阳能电池（光伏电池）行业市场规模情况</w:t>
      </w:r>
      <w:r>
        <w:rPr>
          <w:rFonts w:hint="eastAsia"/>
        </w:rPr>
        <w:br/>
      </w:r>
      <w:r>
        <w:rPr>
          <w:rFonts w:hint="eastAsia"/>
        </w:rPr>
        <w:t>　　第二节 中国太阳能电池（光伏电池）行业市场需求状况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一、2020-2025年太阳能电池（光伏电池）行业市场需求情况</w:t>
      </w:r>
      <w:r>
        <w:rPr>
          <w:rFonts w:hint="eastAsia"/>
        </w:rPr>
        <w:br/>
      </w:r>
      <w:r>
        <w:rPr>
          <w:rFonts w:hint="eastAsia"/>
        </w:rPr>
        <w:t>　　　　二、太阳能电池（光伏电池）行业市场需求特点分析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三、2026-2032年太阳能电池（光伏电池）行业市场需求预测</w:t>
      </w:r>
      <w:r>
        <w:rPr>
          <w:rFonts w:hint="eastAsia"/>
        </w:rPr>
        <w:br/>
      </w:r>
      <w:r>
        <w:rPr>
          <w:rFonts w:hint="eastAsia"/>
        </w:rPr>
        <w:t>　　第三节 中国太阳能电池（光伏电池）行业产量情况分析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一、2020-2025年太阳能电池（光伏电池）行业产量统计分析</w:t>
      </w:r>
      <w:r>
        <w:rPr>
          <w:rFonts w:hint="eastAsia"/>
        </w:rPr>
        <w:br/>
      </w:r>
      <w:r>
        <w:rPr>
          <w:rFonts w:hint="eastAsia"/>
        </w:rPr>
        <w:t>　　　　二、太阳能电池（光伏电池）行业区域产量分析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三、2026-2032年太阳能电池（光伏电池）行业产量预测分析</w:t>
      </w:r>
      <w:r>
        <w:rPr>
          <w:rFonts w:hint="eastAsia"/>
        </w:rPr>
        <w:br/>
      </w:r>
      <w:r>
        <w:rPr>
          <w:rFonts w:hint="eastAsia"/>
        </w:rPr>
        <w:t>　　第四节 太阳能电池（光伏电池）行业市场供需平衡状况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中国太阳能电池（光伏电池）行业进出口情况分析</w:t>
      </w:r>
      <w:r>
        <w:rPr>
          <w:rFonts w:hint="eastAsia"/>
        </w:rPr>
        <w:br/>
      </w:r>
      <w:r>
        <w:rPr>
          <w:rFonts w:hint="eastAsia"/>
        </w:rPr>
        <w:t>　　第一节 太阳能电池（光伏电池）行业出口情况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一、2020-2025年太阳能电池（光伏电池）行业出口情况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三、2026-2032年太阳能电池（光伏电池）行业出口情况预测</w:t>
      </w:r>
      <w:r>
        <w:rPr>
          <w:rFonts w:hint="eastAsia"/>
        </w:rPr>
        <w:br/>
      </w:r>
      <w:r>
        <w:rPr>
          <w:rFonts w:hint="eastAsia"/>
        </w:rPr>
        <w:t>　　第二节 太阳能电池（光伏电池）行业进口情况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一、2020-2025年太阳能电池（光伏电池）行业进口情况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三、2026-2032年太阳能电池（光伏电池）行业进口情况预测</w:t>
      </w:r>
      <w:r>
        <w:rPr>
          <w:rFonts w:hint="eastAsia"/>
        </w:rPr>
        <w:br/>
      </w:r>
      <w:r>
        <w:rPr>
          <w:rFonts w:hint="eastAsia"/>
        </w:rPr>
        <w:t>　　第三节 太阳能电池（光伏电池）行业进出口面临的挑战及对策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中国太阳能电池（光伏电池）行业产品价格监测</w:t>
      </w:r>
      <w:r>
        <w:rPr>
          <w:rFonts w:hint="eastAsia"/>
        </w:rPr>
        <w:br/>
      </w:r>
      <w:r>
        <w:rPr>
          <w:rFonts w:hint="eastAsia"/>
        </w:rPr>
        <w:t>　　　　一、太阳能电池（光伏电池）市场价格特征</w:t>
      </w:r>
      <w:r>
        <w:rPr>
          <w:rFonts w:hint="eastAsia"/>
        </w:rPr>
        <w:br/>
      </w:r>
      <w:r>
        <w:rPr>
          <w:rFonts w:hint="eastAsia"/>
        </w:rPr>
        <w:t>　　　　二、当前太阳能电池（光伏电池）市场价格评述</w:t>
      </w:r>
      <w:r>
        <w:rPr>
          <w:rFonts w:hint="eastAsia"/>
        </w:rPr>
        <w:br/>
      </w:r>
      <w:r>
        <w:rPr>
          <w:rFonts w:hint="eastAsia"/>
        </w:rPr>
        <w:t>　　　　三、影响太阳能电池（光伏电池）市场价格因素分析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四、未来太阳能电池（光伏电池）市场价格走势预测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中国太阳能电池（光伏电池）行业重点区域市场分析</w:t>
      </w:r>
      <w:r>
        <w:rPr>
          <w:rFonts w:hint="eastAsia"/>
        </w:rPr>
        <w:br/>
      </w:r>
      <w:r>
        <w:rPr>
          <w:rFonts w:hint="eastAsia"/>
        </w:rPr>
        <w:t>　　第一节 太阳能电池（光伏电池）行业区域市场分布情况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太阳能电池（光伏电池）行业细分市场调研分析</w:t>
      </w:r>
      <w:r>
        <w:rPr>
          <w:rFonts w:hint="eastAsia"/>
        </w:rPr>
        <w:br/>
      </w:r>
      <w:r>
        <w:rPr>
          <w:rFonts w:hint="eastAsia"/>
        </w:rPr>
        <w:t>　　第一节 太阳能电池（光伏电池）细分产品（一）市场调研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太阳能电池（光伏电池）细分产品（二）市场调研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太阳能电池（光伏电池）行业上、下游市场分析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太阳能电池（光伏电池）行业上游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太阳能电池（光伏电池）行业下游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太阳能电池（光伏电池）行业重点企业发展调研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太阳能电池（光伏电池）重点企业（一）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太阳能电池（光伏电池）重点企业（二）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太阳能电池（光伏电池）重点企业（三）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太阳能电池（光伏电池）重点企业（四）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太阳能电池（光伏电池）重点企业（五）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太阳能电池（光伏电池）重点企业（六）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太阳能电池（光伏电池）行业风险及对策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2026-2032年太阳能电池（光伏电池）行业发展环境分析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2026-2032年太阳能电池（光伏电池）行业投资特性分析</w:t>
      </w:r>
      <w:r>
        <w:rPr>
          <w:rFonts w:hint="eastAsia"/>
        </w:rPr>
        <w:br/>
      </w:r>
      <w:r>
        <w:rPr>
          <w:rFonts w:hint="eastAsia"/>
        </w:rPr>
        <w:t>　　　　一、太阳能电池（光伏电池）行业进入壁垒</w:t>
      </w:r>
      <w:r>
        <w:rPr>
          <w:rFonts w:hint="eastAsia"/>
        </w:rPr>
        <w:br/>
      </w:r>
      <w:r>
        <w:rPr>
          <w:rFonts w:hint="eastAsia"/>
        </w:rPr>
        <w:t>　　　　二、太阳能电池（光伏电池）行业盈利模式</w:t>
      </w:r>
      <w:r>
        <w:rPr>
          <w:rFonts w:hint="eastAsia"/>
        </w:rPr>
        <w:br/>
      </w:r>
      <w:r>
        <w:rPr>
          <w:rFonts w:hint="eastAsia"/>
        </w:rPr>
        <w:t>　　　　三、太阳能电池（光伏电池）行业盈利因素</w:t>
      </w:r>
      <w:r>
        <w:rPr>
          <w:rFonts w:hint="eastAsia"/>
        </w:rPr>
        <w:br/>
      </w:r>
      <w:r>
        <w:rPr>
          <w:rFonts w:hint="eastAsia"/>
        </w:rPr>
        <w:t>　　第三节 太阳能电池（光伏电池）行业“波特五力模型”分析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2026-2032年太阳能电池（光伏电池）行业风险及对策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太阳能电池（光伏电池）企业竞争策略分析</w:t>
      </w:r>
      <w:r>
        <w:rPr>
          <w:rFonts w:hint="eastAsia"/>
        </w:rPr>
        <w:br/>
      </w:r>
      <w:r>
        <w:rPr>
          <w:rFonts w:hint="eastAsia"/>
        </w:rPr>
        <w:t>　　第一节 太阳能电池（光伏电池）市场竞争策略分析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一、2026-2032年中国太阳能电池（光伏电池）市场增长潜力分析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二、2026-2032年中国太阳能电池（光伏电池）主要潜力品种分析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三、现有太阳能电池（光伏电池）产品竞争策略分析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四、潜力太阳能电池（光伏电池）品种竞争策略选择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2026-2032年中国太阳能电池（光伏电池）企业竞争策略分析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一、2026-2032年我国太阳能电池（光伏电池）市场竞争趋势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二、2026-2032年太阳能电池（光伏电池）行业竞争格局展望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三、2026-2032年太阳能电池（光伏电池）行业竞争策略分析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四、2026-2032年太阳能电池（光伏电池）企业竞争策略分析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2026-2032年中国太阳能电池（光伏电池）行业发展趋势分析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一、2026-2032年太阳能电池（光伏电池）技术发展趋势分析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二、2026-2032年太阳能电池（光伏电池）产品发展趋势分析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三、2026-2032年太阳能电池（光伏电池）行业竞争格局展望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2026-2032年中国太阳能电池（光伏电池）市场趋势分析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一、2026-2032年太阳能电池（光伏电池）发展趋势预测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二、2026-2032年太阳能电池（光伏电池）市场前景分析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三、2026-2032年太阳能电池（光伏电池）产业政策趋向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2026-2032年太阳能电池（光伏电池）行业投资价值评估分析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太阳能电池（光伏电池）行业发展建议分析</w:t>
      </w:r>
      <w:r>
        <w:rPr>
          <w:rFonts w:hint="eastAsia"/>
        </w:rPr>
        <w:br/>
      </w:r>
      <w:r>
        <w:rPr>
          <w:rFonts w:hint="eastAsia"/>
        </w:rPr>
        <w:t>　　第一节 太阳能电池（光伏电池）行业研究结论及建议</w:t>
      </w:r>
      <w:r>
        <w:rPr>
          <w:rFonts w:hint="eastAsia"/>
        </w:rPr>
        <w:br/>
      </w:r>
      <w:r>
        <w:rPr>
          <w:rFonts w:hint="eastAsia"/>
        </w:rPr>
        <w:t>　　第二节 太阳能电池（光伏电池）细分行业研究结论及建议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(中:智:林)太阳能电池（光伏电池）行业竞争策略总结及建议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2020-2025年中国太阳能电池（光伏电池）市场规模及增长情况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2020-2025年中国太阳能电池（光伏电池）行业产量及增长趋势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2026-2032年中国太阳能电池（光伏电池）行业产量预测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2020-2025年中国太阳能电池（光伏电池）行业市场需求及增长情况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2026-2032年中国太阳能电池（光伏电池）行业市场需求预测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2020-2025年中国太阳能电池（光伏电池）行业利润及增长情况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**地区太阳能电池（光伏电池）市场规模及增长情况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**地区太阳能电池（光伏电池）行业市场需求情况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**地区太阳能电池（光伏电池）市场规模及增长情况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**地区太阳能电池（光伏电池）行业市场需求情况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2020-2025年中国太阳能电池（光伏电池）行业出口情况分析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2020-2025年中国太阳能电池（光伏电池）行业产品市场价格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2026-2032年中国太阳能电池（光伏电池）行业产品市场价格走势预测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太阳能电池（光伏电池）重点企业经营情况分析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太阳能电池（光伏电池）重点企业经营情况分析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2026-2032年中国太阳能电池（光伏电池）市场规模预测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2026-2032年中国太阳能电池（光伏电池）行业利润预测</w:t>
      </w:r>
      <w:r>
        <w:rPr>
          <w:rFonts w:hint="eastAsia"/>
        </w:rPr>
        <w:br/>
      </w:r>
      <w:r>
        <w:rPr>
          <w:rFonts w:hint="eastAsia"/>
        </w:rPr>
        <w:t>　　图表 2026年太阳能电池（光伏电池）行业壁垒</w:t>
      </w:r>
      <w:r>
        <w:rPr>
          <w:rFonts w:hint="eastAsia"/>
        </w:rPr>
        <w:br/>
      </w:r>
      <w:r>
        <w:rPr>
          <w:rFonts w:hint="eastAsia"/>
        </w:rPr>
        <w:t>　　图表 2026年太阳能电池（光伏电池）市场前景分析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2026-2032年中国太阳能电池（光伏电池）市场需求预测</w:t>
      </w:r>
      <w:r>
        <w:rPr>
          <w:rFonts w:hint="eastAsia"/>
        </w:rPr>
        <w:br/>
      </w:r>
      <w:r>
        <w:rPr>
          <w:rFonts w:hint="eastAsia"/>
        </w:rPr>
        <w:t>　　图表 2026年太阳能电池（光伏电池）发展趋势预测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3e1785a4ed4557" w:history="1">
        <w:r>
          <w:rPr>
            <w:rStyle w:val="Hyperlink"/>
          </w:rPr>
          <w:t>2026-2032年中国太阳能电池（光伏电池）行业发展研究与市场前景预测报告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3e1785a4ed4557" w:history="1">
        <w:r>
          <w:rPr>
            <w:rStyle w:val="Hyperlink"/>
          </w:rPr>
          <w:t>https://www.20087.com/3/73/TaiYangNengDianChi-GuangFuDianChi-ShiChangQianJingFenXi.html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热点：太阳能电池与普通电池的区别、太阳能光伏电池是什么、太阳能发电光伏、太阳能电池百度百科、太阳能电池是锂电池吗、太阳能电池综述、太阳能电池的原理、光伏 太阳能电池、太阳能电池和光伏电池的区别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f2f9647bd84b7f" w:history="1">
      <w:r>
        <w:rPr>
          <w:rStyle w:val="Hyperlink"/>
        </w:rPr>
        <w:t>2026-2032年中国太阳能电池（光伏电池）行业发展研究与市场前景预测报告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3/TaiYangNengDianChi-GuangFuDianChi-ShiChangQianJingFenXi.html" TargetMode="External" Id="R5d3e1785a4ed45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3/TaiYangNengDianChi-GuangFuDianChi-ShiChangQianJingFenXi.html" TargetMode="External" Id="R44f2f9647bd84b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2026-09-22T06:24:49Z</dcterms:created>
  <dcterms:modified xsi:type="dcterms:W3CDTF">2026-09-22T07:24:49Z</dcterms:modified>
  <dc:subject>2026-2032年中国太阳能电池（光伏电池）行业发展研究与市场前景预测报告</dc:subject>
  <dc:title>2026-2032年中国太阳能电池（光伏电池）行业发展研究与市场前景预测报告</dc:title>
  <cp:keywords>2026-2032年中国太阳能电池（光伏电池）行业发展研究与市场前景预测报告</cp:keywords>
  <dc:description>2026-2032年中国太阳能电池（光伏电池）行业发展研究与市场前景预测报告</dc:description>
</cp:coreProperties>
</file>