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c94d5192f4192" w:history="1">
              <w:r>
                <w:rPr>
                  <w:rStyle w:val="Hyperlink"/>
                </w:rPr>
                <w:t>2026-2032年中国眼镜磨边机市场现状与发展前景分析报告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c94d5192f4192" w:history="1">
              <w:r>
                <w:rPr>
                  <w:rStyle w:val="Hyperlink"/>
                </w:rPr>
                <w:t>2026-2032年中国眼镜磨边机市场现状与发展前景分析报告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6c94d5192f4192" w:history="1">
                <w:r>
                  <w:rPr>
                    <w:rStyle w:val="Hyperlink"/>
                  </w:rPr>
                  <w:t>https://www.20087.com/6/73/YanJingMoBianJiXianZhuangYuQianJingFenXi.html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磨边机是视光中心与眼镜店的核心加工设备，用于根据镜框形状和处方参数对镜片进行精准切割、倒边与开槽，以适配无框、半框或全框装配。现代设备普遍采用CNC数控系统、高精度伺服电机及三维扫描定位，强调加工精度（±0.1mm）、边缘光滑度及对高折射率、非球面、渐进多焦点等复杂镜片的兼容能力。在个性化视觉矫正需求增长与验配效率要求提升背景下，用户对磨边机的自动中心定位速度、干湿双模切换灵活性及与验光-配镜一体化软件的数据互通提出更高标准。然而，行业仍面临进口高端机型价格昂贵、国产设备在超薄镜片加工中易崩边，以及刀具磨损未实时监测导致返工等问题，影响中小门店的服务质量与客户满意度。</w:t>
      </w:r>
      <w:r>
        <w:rPr>
          <w:rFonts w:hint="eastAsia"/>
        </w:rPr>
        <w:br/>
      </w:r>
      <w:r>
        <w:rPr>
          <w:rFonts w:hint="eastAsia"/>
        </w:rPr>
        <w:t>　　未来，眼镜磨边机将向全自动流水线、AI工艺优化与远程运维方向突破。机械臂自动上下料实现“无人值守”加工；深度学习模型基于镜片材质与处方推荐最优磨削参数。在服务层面，云平台记录设备运行状态，厂商主动推送维护提醒；AR远程指导解决现场故障。此外，环保冷却液循环系统减少废液排放。长远看，眼镜磨边机将从单机加工工具升级为支撑智慧视光、个性化定制与绿色配镜服务的智能终端制造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6c94d5192f4192" w:history="1">
        <w:r>
          <w:rPr>
            <w:rStyle w:val="Hyperlink"/>
          </w:rPr>
          <w:t>2026-2032年中国眼镜磨边机市场现状与发展前景分析报告</w:t>
        </w:r>
      </w:hyperlink>
      <w:r>
        <w:rPr>
          <w:rFonts w:hint="eastAsia"/>
        </w:rPr>
        <w:t>》依托权威数据资源和长期市场监测，对眼镜磨边机市场现状进行了系统分析，并结合眼镜磨边机行业特点对未来发展趋势作出科学预判。报告深入探讨了眼镜磨边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眼镜磨边机行业发展概述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一、眼镜磨边机行业定义及分类</w:t>
      </w:r>
      <w:r>
        <w:rPr>
          <w:rFonts w:hint="eastAsia"/>
        </w:rPr>
        <w:br/>
      </w:r>
      <w:r>
        <w:rPr>
          <w:rFonts w:hint="eastAsia"/>
        </w:rPr>
        <w:t>　　　　二、眼镜磨边机行业经济特性</w:t>
      </w:r>
      <w:r>
        <w:rPr>
          <w:rFonts w:hint="eastAsia"/>
        </w:rPr>
        <w:br/>
      </w:r>
      <w:r>
        <w:rPr>
          <w:rFonts w:hint="eastAsia"/>
        </w:rPr>
        <w:t>　　　　三、眼镜磨边机行业产业链简介</w:t>
      </w:r>
      <w:r>
        <w:rPr>
          <w:rFonts w:hint="eastAsia"/>
        </w:rPr>
        <w:br/>
      </w:r>
      <w:r>
        <w:rPr>
          <w:rFonts w:hint="eastAsia"/>
        </w:rPr>
        <w:t>　　第二节 眼镜磨边机行业发展成熟度</w:t>
      </w:r>
      <w:r>
        <w:rPr>
          <w:rFonts w:hint="eastAsia"/>
        </w:rPr>
        <w:br/>
      </w:r>
      <w:r>
        <w:rPr>
          <w:rFonts w:hint="eastAsia"/>
        </w:rPr>
        <w:t>　　　　一、眼镜磨边机行业发展周期分析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眼镜磨边机行业相关产业动态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眼镜磨边机行业发展环境分析</w:t>
      </w:r>
      <w:r>
        <w:rPr>
          <w:rFonts w:hint="eastAsia"/>
        </w:rPr>
        <w:br/>
      </w:r>
      <w:r>
        <w:rPr>
          <w:rFonts w:hint="eastAsia"/>
        </w:rPr>
        <w:t>　　第一节 眼镜磨边机行业环境分析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眼镜磨边机行业相关政策、法规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2025-2026年眼镜磨边机行业技术发展现状及趋势分析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眼镜磨边机行业技术发展现状分析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国内外眼镜磨边机行业技术差异与原因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眼镜磨边机行业技术发展方向、趋势预测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提升眼镜磨边机行业技术能力策略建议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中国眼镜磨边机市场发展调研</w:t>
      </w:r>
      <w:r>
        <w:rPr>
          <w:rFonts w:hint="eastAsia"/>
        </w:rPr>
        <w:br/>
      </w:r>
      <w:r>
        <w:rPr>
          <w:rFonts w:hint="eastAsia"/>
        </w:rPr>
        <w:t>　　第一节 眼镜磨边机市场现状分析及预测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一、2020-2025年中国眼镜磨边机市场规模分析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二、2026-2032年中国眼镜磨边机市场规模预测</w:t>
      </w:r>
      <w:r>
        <w:rPr>
          <w:rFonts w:hint="eastAsia"/>
        </w:rPr>
        <w:br/>
      </w:r>
      <w:r>
        <w:rPr>
          <w:rFonts w:hint="eastAsia"/>
        </w:rPr>
        <w:t>　　第二节 眼镜磨边机行业产能情况分析及预测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一、2020-2025年中国眼镜磨边机行业产能分析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二、2026-2032年中国眼镜磨边机行业产能预测</w:t>
      </w:r>
      <w:r>
        <w:rPr>
          <w:rFonts w:hint="eastAsia"/>
        </w:rPr>
        <w:br/>
      </w:r>
      <w:r>
        <w:rPr>
          <w:rFonts w:hint="eastAsia"/>
        </w:rPr>
        <w:t>　　第三节 眼镜磨边机行业产量情况分析及预测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一、2020-2025年中国眼镜磨边机行业产量统计分析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二、2026-2032年中国眼镜磨边机行业产量预测分析</w:t>
      </w:r>
      <w:r>
        <w:rPr>
          <w:rFonts w:hint="eastAsia"/>
        </w:rPr>
        <w:br/>
      </w:r>
      <w:r>
        <w:rPr>
          <w:rFonts w:hint="eastAsia"/>
        </w:rPr>
        <w:t>　　第四节 眼镜磨边机市场需求分析及预测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一、2020-2025年中国眼镜磨边机市场需求分析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二、2026-2032年中国眼镜磨边机市场需求预测</w:t>
      </w:r>
      <w:r>
        <w:rPr>
          <w:rFonts w:hint="eastAsia"/>
        </w:rPr>
        <w:br/>
      </w:r>
      <w:r>
        <w:rPr>
          <w:rFonts w:hint="eastAsia"/>
        </w:rPr>
        <w:t>　　第五节 眼镜磨边机进出口数据分析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一、2020-2025年中国眼镜磨边机进出口数据分析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二、2026-2032年国内眼镜磨边机进出口情况预测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2020-2025年中国眼镜磨边机行业总体发展状况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中国眼镜磨边机行业规模情况分析</w:t>
      </w:r>
      <w:r>
        <w:rPr>
          <w:rFonts w:hint="eastAsia"/>
        </w:rPr>
        <w:br/>
      </w:r>
      <w:r>
        <w:rPr>
          <w:rFonts w:hint="eastAsia"/>
        </w:rPr>
        <w:t>　　　　一、眼镜磨边机行业单位规模情况分析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二、眼镜磨边机行业人员规模状况分析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三、眼镜磨边机行业资产规模状况分析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四、眼镜磨边机行业市场规模状况分析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五、眼镜磨边机行业敏感性分析</w:t>
      </w:r>
      <w:r>
        <w:rPr>
          <w:rFonts w:hint="eastAsia"/>
        </w:rPr>
        <w:br/>
      </w:r>
      <w:r>
        <w:rPr>
          <w:rFonts w:hint="eastAsia"/>
        </w:rPr>
        <w:t>　　第二节 中国眼镜磨边机行业财务能力分析</w:t>
      </w:r>
      <w:r>
        <w:rPr>
          <w:rFonts w:hint="eastAsia"/>
        </w:rPr>
        <w:br/>
      </w:r>
      <w:r>
        <w:rPr>
          <w:rFonts w:hint="eastAsia"/>
        </w:rPr>
        <w:t>　　　　一、眼镜磨边机行业盈利能力分析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二、眼镜磨边机行业偿债能力分析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三、眼镜磨边机行业营运能力分析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四、眼镜磨边机行业发展能力分析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中国眼镜磨边机行业重点区域发展分析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一、中国眼镜磨边机行业重点区域市场结构变化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二、重点地区（一）眼镜磨边机行业发展分析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三、重点地区（二）眼镜磨边机行业发展分析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四、重点地区（三）眼镜磨边机行业发展分析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五、重点地区（四）眼镜磨边机行业发展分析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六、重点地区（五）眼镜磨边机行业发展分析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眼镜磨边机行业产品价格分析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三、主要眼镜磨边机品牌产品价位分析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五、价格在眼镜磨边机行业竞争中的重要性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2026年中国眼镜磨边机行业上下游行业发展分析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眼镜磨边机上游行业分析</w:t>
      </w:r>
      <w:r>
        <w:rPr>
          <w:rFonts w:hint="eastAsia"/>
        </w:rPr>
        <w:br/>
      </w:r>
      <w:r>
        <w:rPr>
          <w:rFonts w:hint="eastAsia"/>
        </w:rPr>
        <w:t>　　　　一、眼镜磨边机产品成本构成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四、上游供给对眼镜磨边机行业的影响</w:t>
      </w:r>
      <w:r>
        <w:rPr>
          <w:rFonts w:hint="eastAsia"/>
        </w:rPr>
        <w:br/>
      </w:r>
      <w:r>
        <w:rPr>
          <w:rFonts w:hint="eastAsia"/>
        </w:rPr>
        <w:t>　　第二节 眼镜磨边机下游行业分析</w:t>
      </w:r>
      <w:r>
        <w:rPr>
          <w:rFonts w:hint="eastAsia"/>
        </w:rPr>
        <w:br/>
      </w:r>
      <w:r>
        <w:rPr>
          <w:rFonts w:hint="eastAsia"/>
        </w:rPr>
        <w:t>　　　　一、眼镜磨边机下游行业分布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四、下游需求对眼镜磨边机行业的影响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眼镜磨边机行业重点企业发展调研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眼镜磨边机重点企业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眼镜磨边机重点企业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眼镜磨边机重点企业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眼镜磨边机重点企业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眼镜磨边机重点企业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眼镜磨边机重点企业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2026年中国眼镜磨边机产业市场竞争格局分析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2026年中国眼镜磨边机产业竞争现状分析</w:t>
      </w:r>
      <w:r>
        <w:rPr>
          <w:rFonts w:hint="eastAsia"/>
        </w:rPr>
        <w:br/>
      </w:r>
      <w:r>
        <w:rPr>
          <w:rFonts w:hint="eastAsia"/>
        </w:rPr>
        <w:t>　　　　一、眼镜磨边机竞争力分析</w:t>
      </w:r>
      <w:r>
        <w:rPr>
          <w:rFonts w:hint="eastAsia"/>
        </w:rPr>
        <w:br/>
      </w:r>
      <w:r>
        <w:rPr>
          <w:rFonts w:hint="eastAsia"/>
        </w:rPr>
        <w:t>　　　　二、眼镜磨边机技术竞争分析</w:t>
      </w:r>
      <w:r>
        <w:rPr>
          <w:rFonts w:hint="eastAsia"/>
        </w:rPr>
        <w:br/>
      </w:r>
      <w:r>
        <w:rPr>
          <w:rFonts w:hint="eastAsia"/>
        </w:rPr>
        <w:t>　　　　三、眼镜磨边机价格竞争分析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2026年中国眼镜磨边机产业集中度分析</w:t>
      </w:r>
      <w:r>
        <w:rPr>
          <w:rFonts w:hint="eastAsia"/>
        </w:rPr>
        <w:br/>
      </w:r>
      <w:r>
        <w:rPr>
          <w:rFonts w:hint="eastAsia"/>
        </w:rPr>
        <w:t>　　　　一、眼镜磨边机市场集中度分析</w:t>
      </w:r>
      <w:r>
        <w:rPr>
          <w:rFonts w:hint="eastAsia"/>
        </w:rPr>
        <w:br/>
      </w:r>
      <w:r>
        <w:rPr>
          <w:rFonts w:hint="eastAsia"/>
        </w:rPr>
        <w:t>　　　　二、眼镜磨边机企业集中度分析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2026-2032年提高眼镜磨边机企业竞争力的策略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眼镜磨边机行业投资风险预警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2026年影响眼镜磨边机行业发展的主要因素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一、影响眼镜磨边机行业运行的有利因素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二、影响眼镜磨边机行业运行的稳定因素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三、影响眼镜磨边机行业运行的不利因素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四、我国眼镜磨边机行业发展面临的挑战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五、我国眼镜磨边机行业发展面临的机遇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对眼镜磨边机行业投资风险预警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一、2026-2032年眼镜磨边机行业市场风险及控制策略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二、2026-2032年眼镜磨边机行业政策风险及控制策略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三、2026-2032年眼镜磨边机行业经营风险及控制策略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四、2026-2032年眼镜磨边机同业竞争风险及控制策略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五、2026-2032年眼镜磨边机行业其他风险及控制策略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眼镜磨边机行业发展趋势与投资规划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2026-2032年眼镜磨边机市场发展潜力分析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2026-2032年眼镜磨边机行业发展趋势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2026-2032年眼镜磨边机行业投资前景研究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(中-智-林)对我国眼镜磨边机品牌的战略思考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二、眼镜磨边机实施品牌战略的意义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三、眼镜磨边机企业品牌的现状分析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四、我国眼镜磨边机企业的品牌战略</w:t>
      </w:r>
      <w:r>
        <w:rPr>
          <w:rFonts w:hint="eastAsia"/>
        </w:rPr>
        <w:br/>
      </w:r>
      <w:r>
        <w:rPr>
          <w:rFonts w:hint="eastAsia"/>
        </w:rPr>
        <w:t>　　　　五、眼镜磨边机品牌战略管理的策略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2020-2025年中国眼镜磨边机市场规模及增长情况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2020-2025年中国眼镜磨边机行业产能及增长趋势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2026-2032年中国眼镜磨边机行业产能预测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2020-2025年中国眼镜磨边机行业产量及增长趋势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2026-2032年中国眼镜磨边机行业产量预测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2020-2025年中国眼镜磨边机行业市场需求及增长情况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2026-2032年中国眼镜磨边机行业市场需求预测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2020-2025年中国眼镜磨边机行业利润及增长情况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**地区眼镜磨边机市场规模及增长情况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**地区眼镜磨边机行业市场需求情况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**地区眼镜磨边机市场规模及增长情况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**地区眼镜磨边机行业市场需求情况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2020-2025年中国眼镜磨边机行业进口量及增速统计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2020-2025年中国眼镜磨边机行业出口量及增速统计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眼镜磨边机重点企业经营情况分析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2026年眼镜磨边机行业壁垒</w:t>
      </w:r>
      <w:r>
        <w:rPr>
          <w:rFonts w:hint="eastAsia"/>
        </w:rPr>
        <w:br/>
      </w:r>
      <w:r>
        <w:rPr>
          <w:rFonts w:hint="eastAsia"/>
        </w:rPr>
        <w:t>　　图表 2026年眼镜磨边机市场前景分析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2026-2032年中国眼镜磨边机市场需求预测</w:t>
      </w:r>
      <w:r>
        <w:rPr>
          <w:rFonts w:hint="eastAsia"/>
        </w:rPr>
        <w:br/>
      </w:r>
      <w:r>
        <w:rPr>
          <w:rFonts w:hint="eastAsia"/>
        </w:rPr>
        <w:t>　　图表 2026年眼镜磨边机发展趋势预测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c94d5192f4192" w:history="1">
        <w:r>
          <w:rPr>
            <w:rStyle w:val="Hyperlink"/>
          </w:rPr>
          <w:t>2026-2032年中国眼镜磨边机市场现状与发展前景分析报告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6c94d5192f4192" w:history="1">
        <w:r>
          <w:rPr>
            <w:rStyle w:val="Hyperlink"/>
          </w:rPr>
          <w:t>https://www.20087.com/6/73/YanJingMoBianJiXianZhuangYuQianJingFenXi.html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热点：眼镜磨边机故障与维修、全自动眼镜磨边机、建达眼镜磨边机、眼镜磨边机维修教程、眼镜磨边机品牌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d2a9464634954" w:history="1">
      <w:r>
        <w:rPr>
          <w:rStyle w:val="Hyperlink"/>
        </w:rPr>
        <w:t>2026-2032年中国眼镜磨边机市场现状与发展前景分析报告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YanJingMoBianJiXianZhuangYuQianJingFenXi.html" TargetMode="External" Id="Rb06c94d5192f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YanJingMoBianJiXianZhuangYuQianJingFenXi.html" TargetMode="External" Id="Rc7ed2a946463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2025-12-30T04:57:18Z</dcterms:created>
  <dcterms:modified xsi:type="dcterms:W3CDTF">2025-12-30T05:57:18Z</dcterms:modified>
  <dc:subject>2026-2032年中国眼镜磨边机市场现状与发展前景分析报告</dc:subject>
  <dc:title>2026-2032年中国眼镜磨边机市场现状与发展前景分析报告</dc:title>
  <cp:keywords>2026-2032年中国眼镜磨边机市场现状与发展前景分析报告</cp:keywords>
  <dc:description>2026-2032年中国眼镜磨边机市场现状与发展前景分析报告</dc:description>
</cp:coreProperties>
</file>