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feb1567db34019" w:history="1">
              <w:r>
                <w:rPr>
                  <w:rStyle w:val="Hyperlink"/>
                </w:rPr>
                <w:t>2026年版中国金属切割设备产业发展回顾与展望报告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feb1567db34019" w:history="1">
              <w:r>
                <w:rPr>
                  <w:rStyle w:val="Hyperlink"/>
                </w:rPr>
                <w:t>2026年版中国金属切割设备产业发展回顾与展望报告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feb1567db34019" w:history="1">
                <w:r>
                  <w:rPr>
                    <w:rStyle w:val="Hyperlink"/>
                  </w:rPr>
                  <w:t>https://www.20087.com/7/63/JinShuQieGeSheBeiShiChangQianJing.html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切割设备是现代制造业的基础工具之一，广泛应用于机械加工、汽车制造、航空航天等多个领域。随着激光切割、水刀切割等新技术的发展，金属切割设备的种类和性能得到了显著提升。目前市场上，激光切割机因其高效、精度高的特点而备受青睐。同时，随着自动化和智能化技术的应用，金属切割设备的操作更加简便，生产效率显著提高。</w:t>
      </w:r>
      <w:r>
        <w:rPr>
          <w:rFonts w:hint="eastAsia"/>
        </w:rPr>
        <w:br/>
      </w:r>
      <w:r>
        <w:rPr>
          <w:rFonts w:hint="eastAsia"/>
        </w:rPr>
        <w:t>　　预计未来金属切割设备市场将持续增长。市场调研网指出，一方面，随着制造业转型升级步伐的加快，对高精度、高效率的金属切割设备的需求将持续增加。另一方面，随着3D打印技术等先进制造技术的发展，对复杂形状零件的加工需求增加，将促进金属切割设备技术的不断创新。此外，智能制造和工业4.0的概念将进一步推动金属切割设备向智能化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efeb1567db34019" w:history="1">
        <w:r>
          <w:rPr>
            <w:rStyle w:val="Hyperlink"/>
          </w:rPr>
          <w:t>2026年版中国金属切割设备产业发展回顾与展望报告</w:t>
        </w:r>
      </w:hyperlink>
      <w:r>
        <w:rPr>
          <w:rFonts w:hint="eastAsia"/>
        </w:rPr>
        <w:t>》依托国家统计局、相关行业协会及科研单位提供的权威数据，全面分析了金属切割设备行业发展环境、产业链结构、市场供需状况及价格变化，重点研究了金属切割设备行业内主要企业的经营现状。报告对金属切割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金属切割设备行业概述</w:t>
      </w:r>
      <w:r>
        <w:rPr>
          <w:rFonts w:hint="eastAsia"/>
        </w:rPr>
        <w:br/>
      </w:r>
      <w:r>
        <w:rPr>
          <w:rFonts w:hint="eastAsia"/>
        </w:rPr>
        <w:t>　　第一节 金属切割设备行业定义</w:t>
      </w:r>
      <w:r>
        <w:rPr>
          <w:rFonts w:hint="eastAsia"/>
        </w:rPr>
        <w:br/>
      </w:r>
      <w:r>
        <w:rPr>
          <w:rFonts w:hint="eastAsia"/>
        </w:rPr>
        <w:t>　　第二节 金属切割设备行业细分及特性</w:t>
      </w:r>
      <w:r>
        <w:rPr>
          <w:rFonts w:hint="eastAsia"/>
        </w:rPr>
        <w:br/>
      </w:r>
      <w:r>
        <w:rPr>
          <w:rFonts w:hint="eastAsia"/>
        </w:rPr>
        <w:t>　　　　一、金属切割设备行业产品分类</w:t>
      </w:r>
      <w:r>
        <w:rPr>
          <w:rFonts w:hint="eastAsia"/>
        </w:rPr>
        <w:br/>
      </w:r>
      <w:r>
        <w:rPr>
          <w:rFonts w:hint="eastAsia"/>
        </w:rPr>
        <w:t>　　　　二、金属切割设备行业产品特性</w:t>
      </w:r>
      <w:r>
        <w:rPr>
          <w:rFonts w:hint="eastAsia"/>
        </w:rPr>
        <w:br/>
      </w:r>
      <w:r>
        <w:rPr>
          <w:rFonts w:hint="eastAsia"/>
        </w:rPr>
        <w:t>　　第三节 我国金属切割设备行业发展历程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2021-2026年全球金属切割设备行业发展状况分析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2021-2026年全球金属切割设备行业运行概况</w:t>
      </w:r>
      <w:r>
        <w:rPr>
          <w:rFonts w:hint="eastAsia"/>
        </w:rPr>
        <w:br/>
      </w:r>
      <w:r>
        <w:rPr>
          <w:rFonts w:hint="eastAsia"/>
        </w:rPr>
        <w:t>　　　　一、全球金属切割设备行业特点分析</w:t>
      </w:r>
      <w:r>
        <w:rPr>
          <w:rFonts w:hint="eastAsia"/>
        </w:rPr>
        <w:br/>
      </w:r>
      <w:r>
        <w:rPr>
          <w:rFonts w:hint="eastAsia"/>
        </w:rPr>
        <w:t>　　　　二、国外金属切割设备行业市场与技术进展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三、全球金属切割设备行业需求形势分析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2021-2026年全球金属切割设备行业区域市场运营情况分析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2021-2032年全球金属切割设备行业发展前景预测分析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2021-2026年我国金属切割设备行业发展环境分析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2025-2026年金属切割设备行业经济环境分析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2025-2026年金属切割设备行业政策环境分析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2025-2026年金属切割设备行业技术环境分析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一、金属切割设备技术发展现状</w:t>
      </w:r>
      <w:r>
        <w:rPr>
          <w:rFonts w:hint="eastAsia"/>
        </w:rPr>
        <w:br/>
      </w:r>
      <w:r>
        <w:rPr>
          <w:rFonts w:hint="eastAsia"/>
        </w:rPr>
        <w:t>　　　　二、金属切割设备技术发展趋势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三、相关金属切割设备产业技术发展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2021-2026年我国金属切割设备行业发展分析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2021-2026年我国金属切割设备行业发展综述</w:t>
      </w:r>
      <w:r>
        <w:rPr>
          <w:rFonts w:hint="eastAsia"/>
        </w:rPr>
        <w:br/>
      </w:r>
      <w:r>
        <w:rPr>
          <w:rFonts w:hint="eastAsia"/>
        </w:rPr>
        <w:t>　　第二节 2021-2026年金属切割设备行业供需分析</w:t>
      </w:r>
      <w:r>
        <w:rPr>
          <w:rFonts w:hint="eastAsia"/>
        </w:rPr>
        <w:br/>
      </w:r>
      <w:r>
        <w:rPr>
          <w:rFonts w:hint="eastAsia"/>
        </w:rPr>
        <w:t>　　　　一、金属切割设备行业供给分析</w:t>
      </w:r>
      <w:r>
        <w:rPr>
          <w:rFonts w:hint="eastAsia"/>
        </w:rPr>
        <w:br/>
      </w:r>
      <w:r>
        <w:rPr>
          <w:rFonts w:hint="eastAsia"/>
        </w:rPr>
        <w:t>　　　　二、金属切割设备行业需求分析</w:t>
      </w:r>
      <w:r>
        <w:rPr>
          <w:rFonts w:hint="eastAsia"/>
        </w:rPr>
        <w:br/>
      </w:r>
      <w:r>
        <w:rPr>
          <w:rFonts w:hint="eastAsia"/>
        </w:rPr>
        <w:t>　　第三节 2021-2026年金属切割设备行业市场价格走势分析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一、金属切割设备行业市场价格走势影响因素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二、2021-2026年金属切割设备行业价格走势</w:t>
      </w:r>
      <w:r>
        <w:rPr>
          <w:rFonts w:hint="eastAsia"/>
        </w:rPr>
        <w:br/>
      </w:r>
      <w:r>
        <w:rPr>
          <w:rFonts w:hint="eastAsia"/>
        </w:rPr>
        <w:t>　　第四节 2021-2026年金属切割设备行业发展存在的问题及对策分析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一、金属切割设备行业存在的问题分析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二、金属切割设备行业发展策略分析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2021-2026年金属切割设备行业竞争格局分析</w:t>
      </w:r>
      <w:r>
        <w:rPr>
          <w:rFonts w:hint="eastAsia"/>
        </w:rPr>
        <w:br/>
      </w:r>
      <w:r>
        <w:rPr>
          <w:rFonts w:hint="eastAsia"/>
        </w:rPr>
        <w:t>　　第一节 金属切割设备行业竞争结构分析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金属切割设备行业集中度分析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金属切割设备行业产品结构分析</w:t>
      </w:r>
      <w:r>
        <w:rPr>
          <w:rFonts w:hint="eastAsia"/>
        </w:rPr>
        <w:br/>
      </w:r>
      <w:r>
        <w:rPr>
          <w:rFonts w:hint="eastAsia"/>
        </w:rPr>
        <w:t>　　　　一、金属切割设备行业产品供给结构</w:t>
      </w:r>
      <w:r>
        <w:rPr>
          <w:rFonts w:hint="eastAsia"/>
        </w:rPr>
        <w:br/>
      </w:r>
      <w:r>
        <w:rPr>
          <w:rFonts w:hint="eastAsia"/>
        </w:rPr>
        <w:t>　　　　二、金属切割设备行业产品需求结构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2021-2026年我国金属切割设备行业经济运行状况</w:t>
      </w:r>
      <w:r>
        <w:rPr>
          <w:rFonts w:hint="eastAsia"/>
        </w:rPr>
        <w:br/>
      </w:r>
      <w:r>
        <w:rPr>
          <w:rFonts w:hint="eastAsia"/>
        </w:rPr>
        <w:t>　　第一节 中国金属切割设备行业规模情况分析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中国金属切割设备行业产销情况分析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中国金属切割设备行业财务能力分析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2021-2026年我国金属切割设备行业进出口市场分析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金属切割设备行业进口分析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金属切割设备行业出口分析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金属切割设备行业进出口格局分析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金属切割设备行业进出口价格走势分析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2021-2026年我国金属切割设备行业产业链分析</w:t>
      </w:r>
      <w:r>
        <w:rPr>
          <w:rFonts w:hint="eastAsia"/>
        </w:rPr>
        <w:br/>
      </w:r>
      <w:r>
        <w:rPr>
          <w:rFonts w:hint="eastAsia"/>
        </w:rPr>
        <w:t>　　第一节 金属切割设备行业产业链概述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二、金属切割设备行业产业链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2021-2026年金属切割设备行业主要上游产业发展分析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2021-2026年金属切割设备行业主要下游产业发展分析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金属切割设备行业重点企业发展调研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金属切割设备重点企业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三、金属切割设备企业经营情况分析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2021-2026年金属切割设备行业投资项目分析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2021-2026年金属切割设备行业投资项目综述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2021-2026年金属切割设备行业主要投资项目分析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金属切割设备行业发展趋势及预测分析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2021-2032年金属切割设备行业前景分析</w:t>
      </w:r>
      <w:r>
        <w:rPr>
          <w:rFonts w:hint="eastAsia"/>
        </w:rPr>
        <w:br/>
      </w:r>
      <w:r>
        <w:rPr>
          <w:rFonts w:hint="eastAsia"/>
        </w:rPr>
        <w:t>　　　　一、金属切割设备行业环境发展趋势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二、金属切割设备行业上下游发展趋势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三、金属切割设备行业发展趋势</w:t>
      </w:r>
      <w:r>
        <w:rPr>
          <w:rFonts w:hint="eastAsia"/>
        </w:rPr>
        <w:br/>
      </w:r>
      <w:r>
        <w:rPr>
          <w:rFonts w:hint="eastAsia"/>
        </w:rPr>
        <w:t>　　第二节 2021-2032年金属切割设备行业供需预测分析</w:t>
      </w:r>
      <w:r>
        <w:rPr>
          <w:rFonts w:hint="eastAsia"/>
        </w:rPr>
        <w:br/>
      </w:r>
      <w:r>
        <w:rPr>
          <w:rFonts w:hint="eastAsia"/>
        </w:rPr>
        <w:t>　　　　一、金属切割设备行业供给预测</w:t>
      </w:r>
      <w:r>
        <w:rPr>
          <w:rFonts w:hint="eastAsia"/>
        </w:rPr>
        <w:br/>
      </w:r>
      <w:r>
        <w:rPr>
          <w:rFonts w:hint="eastAsia"/>
        </w:rPr>
        <w:t>　　　　二、金属切割设备行业需求预测</w:t>
      </w:r>
      <w:r>
        <w:rPr>
          <w:rFonts w:hint="eastAsia"/>
        </w:rPr>
        <w:br/>
      </w:r>
      <w:r>
        <w:rPr>
          <w:rFonts w:hint="eastAsia"/>
        </w:rPr>
        <w:t>　　　　三、金属切割设备行业进出口预测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2021-2032年中国金属切割设备行业投资机会与风险分析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2021-2032年中国金属切割设备行业投资机会分析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一、金属切割设备细分市场投资机会分析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2021-2032年中国金属切割设备行业投资风险分析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中^智林^：专家建议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feb1567db34019" w:history="1">
        <w:r>
          <w:rPr>
            <w:rStyle w:val="Hyperlink"/>
          </w:rPr>
          <w:t>2026年版中国金属切割设备产业发展回顾与展望报告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feb1567db34019" w:history="1">
        <w:r>
          <w:rPr>
            <w:rStyle w:val="Hyperlink"/>
          </w:rPr>
          <w:t>https://www.20087.com/7/63/JinShuQieGeSheBeiShiChangQianJing.html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热点：隆信激光切管机价格、金属切割设备安全规范、宏山激光切割机、金属切割设备制造、折弯机防压手装置、金属切割设备厂家、牙机2.35和3.0哪个好、金属切割厂、机械制造八大工艺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23a7c2693a4722" w:history="1">
      <w:r>
        <w:rPr>
          <w:rStyle w:val="Hyperlink"/>
        </w:rPr>
        <w:t>2026年版中国金属切割设备产业发展回顾与展望报告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3/JinShuQieGeSheBeiShiChangQianJing.html" TargetMode="External" Id="Rbefeb1567db340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3/JinShuQieGeSheBeiShiChangQianJing.html" TargetMode="External" Id="Rd223a7c2693a47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2026-07-12T04:47:00Z</dcterms:created>
  <dcterms:modified xsi:type="dcterms:W3CDTF">2026-07-12T05:47:00Z</dcterms:modified>
  <dc:subject>2026年版中国金属切割设备产业发展回顾与展望报告</dc:subject>
  <dc:title>2026年版中国金属切割设备产业发展回顾与展望报告</dc:title>
  <cp:keywords>2026年版中国金属切割设备产业发展回顾与展望报告</cp:keywords>
  <dc:description>2026年版中国金属切割设备产业发展回顾与展望报告</dc:description>
</cp:coreProperties>
</file>