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46a58e5ac34a49" w:history="1">
              <w:r>
                <w:rPr>
                  <w:rStyle w:val="Hyperlink"/>
                </w:rPr>
                <w:t>2025-2031年全球与中国智能分拣机器人市场调查研究及前景趋势分析报告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46a58e5ac34a49" w:history="1">
              <w:r>
                <w:rPr>
                  <w:rStyle w:val="Hyperlink"/>
                </w:rPr>
                <w:t>2025-2031年全球与中国智能分拣机器人市场调查研究及前景趋势分析报告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46a58e5ac34a49" w:history="1">
                <w:r>
                  <w:rPr>
                    <w:rStyle w:val="Hyperlink"/>
                  </w:rPr>
                  <w:t>https://www.20087.com/9/63/ZhiNengFenJianJiQiRenFaZhanQianJingFenXi.html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分拣机器人技术近年来发展迅速，已广泛应用于物流、仓储等行业。随着人工智能、机器视觉、机器人技术的进步，智能分拣机器人的准确率、速度和灵活性不断提高，极大地提升了物流分拣的效率。此外，随着电子商务的蓬勃发展，对高效、准确的分拣服务的需求不断增加，促进了智能分拣机器人市场的快速增长。</w:t>
      </w:r>
      <w:r>
        <w:rPr>
          <w:rFonts w:hint="eastAsia"/>
        </w:rPr>
        <w:br/>
      </w:r>
      <w:r>
        <w:rPr>
          <w:rFonts w:hint="eastAsia"/>
        </w:rPr>
        <w:t>　　未来，智能分拣机器人行业将继续保持强劲的发展势头。技术创新将成为推动行业发展的关键因素，包括更先进的传感器技术、更快的数据处理能力和更智能的决策算法。同时，随着机器人技术的成熟和成本的降低，智能分拣机器人的部署将更加普遍，尤其是在中小企业中。此外，行业还将探索更广泛的场景应用，如冷链物流、医药分拣等，以满足不同行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46a58e5ac34a49" w:history="1">
        <w:r>
          <w:rPr>
            <w:rStyle w:val="Hyperlink"/>
          </w:rPr>
          <w:t>2025-2031年全球与中国智能分拣机器人市场调查研究及前景趋势分析报告</w:t>
        </w:r>
      </w:hyperlink>
      <w:r>
        <w:rPr>
          <w:rFonts w:hint="eastAsia"/>
        </w:rPr>
        <w:t>》基于详实数据，从市场规模、需求变化及价格动态等维度，全面解析了智能分拣机器人行业的现状与发展趋势，并对智能分拣机器人产业链各环节进行了系统性探讨。报告科学预测了智能分拣机器人行业未来发展方向，重点分析了智能分拣机器人技术现状及创新路径，同时聚焦智能分拣机器人重点企业的经营表现，评估了市场竞争格局、品牌影响力及市场集中度。通过对细分市场的深入研究及SWOT分析，报告揭示了智能分拣机器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中国智能分拣机器人概述</w:t>
      </w:r>
      <w:r>
        <w:rPr>
          <w:rFonts w:hint="eastAsia"/>
        </w:rPr>
        <w:br/>
      </w:r>
      <w:r>
        <w:rPr>
          <w:rFonts w:hint="eastAsia"/>
        </w:rPr>
        <w:t>　　第一节 智能分拣机器人行业定义</w:t>
      </w:r>
      <w:r>
        <w:rPr>
          <w:rFonts w:hint="eastAsia"/>
        </w:rPr>
        <w:br/>
      </w:r>
      <w:r>
        <w:rPr>
          <w:rFonts w:hint="eastAsia"/>
        </w:rPr>
        <w:t>　　第二节 智能分拣机器人行业发展特性</w:t>
      </w:r>
      <w:r>
        <w:rPr>
          <w:rFonts w:hint="eastAsia"/>
        </w:rPr>
        <w:br/>
      </w:r>
      <w:r>
        <w:rPr>
          <w:rFonts w:hint="eastAsia"/>
        </w:rPr>
        <w:t>　　第三节 智能分拣机器人产业链分析</w:t>
      </w:r>
      <w:r>
        <w:rPr>
          <w:rFonts w:hint="eastAsia"/>
        </w:rPr>
        <w:br/>
      </w:r>
      <w:r>
        <w:rPr>
          <w:rFonts w:hint="eastAsia"/>
        </w:rPr>
        <w:t>　　第四节 智能分拣机器人行业生命周期分析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2024-2025年国外主要智能分拣机器人市场发展概况</w:t>
      </w:r>
      <w:r>
        <w:rPr>
          <w:rFonts w:hint="eastAsia"/>
        </w:rPr>
        <w:br/>
      </w:r>
      <w:r>
        <w:rPr>
          <w:rFonts w:hint="eastAsia"/>
        </w:rPr>
        <w:t>　　第一节 全球智能分拣机器人市场发展分析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欧洲地区主要国家智能分拣机器人市场概况</w:t>
      </w:r>
      <w:r>
        <w:rPr>
          <w:rFonts w:hint="eastAsia"/>
        </w:rPr>
        <w:br/>
      </w:r>
      <w:r>
        <w:rPr>
          <w:rFonts w:hint="eastAsia"/>
        </w:rPr>
        <w:t>　　第三节 北美地区智能分拣机器人市场概况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亚洲地区主要国家智能分拣机器人市场概况</w:t>
      </w:r>
      <w:r>
        <w:rPr>
          <w:rFonts w:hint="eastAsia"/>
        </w:rPr>
        <w:br/>
      </w:r>
      <w:r>
        <w:rPr>
          <w:rFonts w:hint="eastAsia"/>
        </w:rPr>
        <w:t>　　第五节 全球智能分拣机器人市场发展预测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2024-2025年中国智能分拣机器人发展环境分析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智能分拣机器人行业相关政策、标准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智能分拣机器人行业相关发展规划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中国智能分拣机器人技术发展分析</w:t>
      </w:r>
      <w:r>
        <w:rPr>
          <w:rFonts w:hint="eastAsia"/>
        </w:rPr>
        <w:br/>
      </w:r>
      <w:r>
        <w:rPr>
          <w:rFonts w:hint="eastAsia"/>
        </w:rPr>
        <w:t>　　第一节 当前智能分拣机器人技术发展现状分析</w:t>
      </w:r>
      <w:r>
        <w:rPr>
          <w:rFonts w:hint="eastAsia"/>
        </w:rPr>
        <w:br/>
      </w:r>
      <w:r>
        <w:rPr>
          <w:rFonts w:hint="eastAsia"/>
        </w:rPr>
        <w:t>　　第二节 智能分拣机器人生产中需注意的问题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智能分拣机器人行业主要技术发展趋势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2024-2025年智能分拣机器人市场特性分析</w:t>
      </w:r>
      <w:r>
        <w:rPr>
          <w:rFonts w:hint="eastAsia"/>
        </w:rPr>
        <w:br/>
      </w:r>
      <w:r>
        <w:rPr>
          <w:rFonts w:hint="eastAsia"/>
        </w:rPr>
        <w:t>　　第一节 智能分拣机器人行业集中度分析</w:t>
      </w:r>
      <w:r>
        <w:rPr>
          <w:rFonts w:hint="eastAsia"/>
        </w:rPr>
        <w:br/>
      </w:r>
      <w:r>
        <w:rPr>
          <w:rFonts w:hint="eastAsia"/>
        </w:rPr>
        <w:t>　　第二节 智能分拣机器人行业SWOT分析</w:t>
      </w:r>
      <w:r>
        <w:rPr>
          <w:rFonts w:hint="eastAsia"/>
        </w:rPr>
        <w:br/>
      </w:r>
      <w:r>
        <w:rPr>
          <w:rFonts w:hint="eastAsia"/>
        </w:rPr>
        <w:t>　　　　一、智能分拣机器人行业优势</w:t>
      </w:r>
      <w:r>
        <w:rPr>
          <w:rFonts w:hint="eastAsia"/>
        </w:rPr>
        <w:br/>
      </w:r>
      <w:r>
        <w:rPr>
          <w:rFonts w:hint="eastAsia"/>
        </w:rPr>
        <w:t>　　　　二、智能分拣机器人行业劣势</w:t>
      </w:r>
      <w:r>
        <w:rPr>
          <w:rFonts w:hint="eastAsia"/>
        </w:rPr>
        <w:br/>
      </w:r>
      <w:r>
        <w:rPr>
          <w:rFonts w:hint="eastAsia"/>
        </w:rPr>
        <w:t>　　　　三、智能分拣机器人行业机会</w:t>
      </w:r>
      <w:r>
        <w:rPr>
          <w:rFonts w:hint="eastAsia"/>
        </w:rPr>
        <w:br/>
      </w:r>
      <w:r>
        <w:rPr>
          <w:rFonts w:hint="eastAsia"/>
        </w:rPr>
        <w:t>　　　　四、智能分拣机器人行业风险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中国智能分拣机器人发展现状</w:t>
      </w:r>
      <w:r>
        <w:rPr>
          <w:rFonts w:hint="eastAsia"/>
        </w:rPr>
        <w:br/>
      </w:r>
      <w:r>
        <w:rPr>
          <w:rFonts w:hint="eastAsia"/>
        </w:rPr>
        <w:t>　　第一节 中国智能分拣机器人市场现状分析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中国智能分拣机器人行业产量情况分析及预测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一、智能分拣机器人总体产能规模</w:t>
      </w:r>
      <w:r>
        <w:rPr>
          <w:rFonts w:hint="eastAsia"/>
        </w:rPr>
        <w:br/>
      </w:r>
      <w:r>
        <w:rPr>
          <w:rFonts w:hint="eastAsia"/>
        </w:rPr>
        <w:t>　　　　二、智能分拣机器人生产区域分布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三、2019-2024年中国智能分拣机器人产量统计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四、2025-2031年中国智能分拣机器人产量预测</w:t>
      </w:r>
      <w:r>
        <w:rPr>
          <w:rFonts w:hint="eastAsia"/>
        </w:rPr>
        <w:br/>
      </w:r>
      <w:r>
        <w:rPr>
          <w:rFonts w:hint="eastAsia"/>
        </w:rPr>
        <w:t>　　第三节 中国智能分拣机器人市场需求分析及预测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一、中国智能分拣机器人市场需求特点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二、2019-2024年中国智能分拣机器人市场需求量统计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三、2025-2031年中国智能分拣机器人市场需求量预测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中国智能分拣机器人价格趋势分析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一、2019-2024年中国智能分拣机器人市场价格趋势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二、2025-2031年中国智能分拣机器人市场价格走势预测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2019-2024年智能分拣机器人行业经济运行状况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2019-2024年中国智能分拣机器人行业盈利能力分析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2019-2024年中国智能分拣机器人行业发展能力分析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2019-2024年智能分拣机器人行业偿债能力分析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2019-2024年智能分拣机器人制造企业数量分析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智能分拣机器人行业上、下游市场分析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智能分拣机器人行业上游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智能分拣机器人行业下游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中国智能分拣机器人行业重点地区发展分析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智能分拣机器人行业重点区域市场结构调研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**地区智能分拣机器人市场发展分析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**地区智能分拣机器人市场发展分析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**地区智能分拣机器人市场发展分析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**地区智能分拣机器人市场发展分析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**地区智能分拣机器人市场发展分析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2019-2024年中国智能分拣机器人进出口分析</w:t>
      </w:r>
      <w:r>
        <w:rPr>
          <w:rFonts w:hint="eastAsia"/>
        </w:rPr>
        <w:br/>
      </w:r>
      <w:r>
        <w:rPr>
          <w:rFonts w:hint="eastAsia"/>
        </w:rPr>
        <w:t>　　第一节 智能分拣机器人进口情况分析</w:t>
      </w:r>
      <w:r>
        <w:rPr>
          <w:rFonts w:hint="eastAsia"/>
        </w:rPr>
        <w:br/>
      </w:r>
      <w:r>
        <w:rPr>
          <w:rFonts w:hint="eastAsia"/>
        </w:rPr>
        <w:t>　　第二节 智能分拣机器人出口情况分析</w:t>
      </w:r>
      <w:r>
        <w:rPr>
          <w:rFonts w:hint="eastAsia"/>
        </w:rPr>
        <w:br/>
      </w:r>
      <w:r>
        <w:rPr>
          <w:rFonts w:hint="eastAsia"/>
        </w:rPr>
        <w:t>　　第三节 影响智能分拣机器人进出口因素分析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智能分拣机器人行业重点企业竞争力分析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三、企业智能分拣机器人经营状况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三、企业智能分拣机器人经营状况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三、企业智能分拣机器人经营状况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三、企业智能分拣机器人经营状况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三、企业智能分拣机器人经营状况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三、企业智能分拣机器人经营状况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智能分拣机器人行业企业经营策略研究分析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智能分拣机器人企业多样化经营策略分析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一、智能分拣机器人企业多样化经营情况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二、现行智能分拣机器人行业多样化经营的方向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大型智能分拣机器人企业集团未来发展策略分析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对中小智能分拣机器人企业生产经营的建议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智能分拣机器人行业投资风险预警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影响智能分拣机器人行业发展的主要因素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一、2025年影响智能分拣机器人行业运行的有利因素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二、2025年影响智能分拣机器人行业运行的稳定因素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三、2025年影响智能分拣机器人行业运行的不利因素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四、2025年我国智能分拣机器人行业发展面临的挑战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五、2025年我国智能分拣机器人行业发展面临的机遇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智能分拣机器人行业投资风险预警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一、智能分拣机器人行业市场风险预测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二、智能分拣机器人行业政策风险预测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三、智能分拣机器人行业经营风险预测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四、智能分拣机器人行业技术风险预测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五、智能分拣机器人行业竞争风险预测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六、智能分拣机器人行业其他风险预测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智能分拣机器人投资建议</w:t>
      </w:r>
      <w:r>
        <w:rPr>
          <w:rFonts w:hint="eastAsia"/>
        </w:rPr>
        <w:br/>
      </w:r>
      <w:r>
        <w:rPr>
          <w:rFonts w:hint="eastAsia"/>
        </w:rPr>
        <w:t>　　第一节 2025年智能分拣机器人市场前景分析</w:t>
      </w:r>
      <w:r>
        <w:rPr>
          <w:rFonts w:hint="eastAsia"/>
        </w:rPr>
        <w:br/>
      </w:r>
      <w:r>
        <w:rPr>
          <w:rFonts w:hint="eastAsia"/>
        </w:rPr>
        <w:t>　　第二节 2025年智能分拣机器人发展趋势预测</w:t>
      </w:r>
      <w:r>
        <w:rPr>
          <w:rFonts w:hint="eastAsia"/>
        </w:rPr>
        <w:br/>
      </w:r>
      <w:r>
        <w:rPr>
          <w:rFonts w:hint="eastAsia"/>
        </w:rPr>
        <w:t>　　第三节 智能分拣机器人行业投资进入壁垒分析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智能分拣机器人行业历程</w:t>
      </w:r>
      <w:r>
        <w:rPr>
          <w:rFonts w:hint="eastAsia"/>
        </w:rPr>
        <w:br/>
      </w:r>
      <w:r>
        <w:rPr>
          <w:rFonts w:hint="eastAsia"/>
        </w:rPr>
        <w:t>　　图表 智能分拣机器人行业生命周期</w:t>
      </w:r>
      <w:r>
        <w:rPr>
          <w:rFonts w:hint="eastAsia"/>
        </w:rPr>
        <w:br/>
      </w:r>
      <w:r>
        <w:rPr>
          <w:rFonts w:hint="eastAsia"/>
        </w:rPr>
        <w:t>　　图表 智能分拣机器人行业产业链分析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2019-2024年中国智能分拣机器人行业市场规模及增长情况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2019-2024年智能分拣机器人行业市场容量分析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2019-2024年中国智能分拣机器人行业产能统计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2019-2024年中国智能分拣机器人行业产量及增长趋势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2019-2024年中国智能分拣机器人市场需求量及增速统计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2025年中国智能分拣机器人行业需求领域分布格局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2019-2024年中国智能分拣机器人行业销售收入分析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2019-2024年中国智能分拣机器人行业盈利情况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2019-2024年中国智能分拣机器人行业利润总额统计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2019-2024年中国智能分拣机器人进口数量分析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2019-2024年中国智能分拣机器人进口金额分析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2019-2024年中国智能分拣机器人出口数量分析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2019-2024年中国智能分拣机器人出口金额分析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2025年中国智能分拣机器人进口国家及地区分析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2025年中国智能分拣机器人出口国家及地区分析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2019-2024年中国智能分拣机器人行业企业数量情况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2019-2024年中国智能分拣机器人行业企业平均规模情况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**地区智能分拣机器人市场规模及增长情况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**地区智能分拣机器人行业市场需求情况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**地区智能分拣机器人市场规模及增长情况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**地区智能分拣机器人行业市场需求情况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**地区智能分拣机器人市场规模及增长情况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**地区智能分拣机器人行业市场需求情况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**地区智能分拣机器人市场规模及增长情况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**地区智能分拣机器人行业市场需求情况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智能分拣机器人重点企业（一）基本信息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智能分拣机器人重点企业（一）经营情况分析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智能分拣机器人重点企业（一）主要经济指标情况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智能分拣机器人重点企业（一）盈利能力情况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智能分拣机器人重点企业（一）偿债能力情况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智能分拣机器人重点企业（一）运营能力情况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智能分拣机器人重点企业（一）成长能力情况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智能分拣机器人重点企业（二）基本信息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智能分拣机器人重点企业（二）经营情况分析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智能分拣机器人重点企业（二）主要经济指标情况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智能分拣机器人重点企业（二）盈利能力情况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智能分拣机器人重点企业（二）偿债能力情况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智能分拣机器人重点企业（二）运营能力情况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智能分拣机器人重点企业（二）成长能力情况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智能分拣机器人重点企业（三）基本信息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智能分拣机器人重点企业（三）经营情况分析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智能分拣机器人重点企业（三）主要经济指标情况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智能分拣机器人重点企业（三）盈利能力情况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智能分拣机器人重点企业（三）偿债能力情况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智能分拣机器人重点企业（三）运营能力情况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智能分拣机器人重点企业（三）成长能力情况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2025-2031年中国智能分拣机器人行业产能预测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2025-2031年中国智能分拣机器人行业产量预测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2025-2031年中国智能分拣机器人市场需求量预测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2025-2031年中国智能分拣机器人行业供需平衡预测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2025-2031年中国智能分拣机器人市场容量预测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2025-2031年中国智能分拣机器人市场规模预测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2025-2031年中国智能分拣机器人市场前景分析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2025-2031年中国智能分拣机器人发展趋势预测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46a58e5ac34a49" w:history="1">
        <w:r>
          <w:rPr>
            <w:rStyle w:val="Hyperlink"/>
          </w:rPr>
          <w:t>2025-2031年全球与中国智能分拣机器人市场调查研究及前景趋势分析报告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46a58e5ac34a49" w:history="1">
        <w:r>
          <w:rPr>
            <w:rStyle w:val="Hyperlink"/>
          </w:rPr>
          <w:t>https://www.20087.com/9/63/ZhiNengFenJianJiQiRenFaZhanQianJingFenXi.html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热点：智慧物流管理系统、分拣机器人的工作方法、智能物流搬运机器人、分拣机器人系统、码垛机器人、分拣机器人视频、科艺机器人是分拣机器人吗、分拣机器人介绍、仿真分拣机器人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bd0b7b2baa44e7" w:history="1">
      <w:r>
        <w:rPr>
          <w:rStyle w:val="Hyperlink"/>
        </w:rPr>
        <w:t>2025-2031年全球与中国智能分拣机器人市场调查研究及前景趋势分析报告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ZhiNengFenJianJiQiRenFaZhanQianJingFenXi.html" TargetMode="External" Id="Rfd46a58e5ac34a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ZhiNengFenJianJiQiRenFaZhanQianJingFenXi.html" TargetMode="External" Id="R0fbd0b7b2baa44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2025-02-10T08:52:00Z</dcterms:created>
  <dcterms:modified xsi:type="dcterms:W3CDTF">2025-02-10T09:52:00Z</dcterms:modified>
  <dc:subject>2025-2031年全球与中国智能分拣机器人市场调查研究及前景趋势分析报告</dc:subject>
  <dc:title>2025-2031年全球与中国智能分拣机器人市场调查研究及前景趋势分析报告</dc:title>
  <cp:keywords>2025-2031年全球与中国智能分拣机器人市场调查研究及前景趋势分析报告</cp:keywords>
  <dc:description>2025-2031年全球与中国智能分拣机器人市场调查研究及前景趋势分析报告</dc:description>
</cp:coreProperties>
</file>