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1de501141456c" w:history="1">
              <w:r>
                <w:rPr>
                  <w:rStyle w:val="Hyperlink"/>
                </w:rPr>
                <w:t>2025-2031年中国发酵罐发展现状分析与前景趋势预测报告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1de501141456c" w:history="1">
              <w:r>
                <w:rPr>
                  <w:rStyle w:val="Hyperlink"/>
                </w:rPr>
                <w:t>2025-2031年中国发酵罐发展现状分析与前景趋势预测报告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1de501141456c" w:history="1">
                <w:r>
                  <w:rPr>
                    <w:rStyle w:val="Hyperlink"/>
                  </w:rPr>
                  <w:t>https://www.20087.com/2/65/FaJiaoGuanHangYeQianJing.html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罐是生物工程和食品工业的关键设备，其设计与制造技术不断进步，实现了高效节能、自动化控制。现代发酵罐具备精确的温度、pH值、氧气供应等参数控制，满足不同生物发酵过程的需求。不锈钢材质、无菌设计确保了发酵过程的安全性与产品质量。</w:t>
      </w:r>
      <w:r>
        <w:rPr>
          <w:rFonts w:hint="eastAsia"/>
        </w:rPr>
        <w:br/>
      </w:r>
      <w:r>
        <w:rPr>
          <w:rFonts w:hint="eastAsia"/>
        </w:rPr>
        <w:t>　　未来发酵罐将向更大容量、更高效能、智能化管理方向发展。模块化设计和可扩展性将提高设备的灵活性，适应不同规模的生产需求。集成人工智能和机器学习技术，实现发酵过程的智能优化，提高产量和产品质量。同时，可持续发展成为重要议题，发酵罐的材料与设计将更加注重节能减排，以及生物基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de501141456c" w:history="1">
        <w:r>
          <w:rPr>
            <w:rStyle w:val="Hyperlink"/>
          </w:rPr>
          <w:t>2025-2031年中国发酵罐发展现状分析与前景趋势预测报告</w:t>
        </w:r>
      </w:hyperlink>
      <w:r>
        <w:rPr>
          <w:rFonts w:hint="eastAsia"/>
        </w:rPr>
        <w:t>》基于国家统计局及相关协会的详实数据，系统分析发酵罐行业的市场规模、产业链结构和价格动态，客观呈现发酵罐市场供需状况与技术发展水平。报告从发酵罐市场需求、政策环境和技术演进三个维度，对行业未来增长空间与潜在风险进行合理预判，并通过对发酵罐重点企业的经营策略的解析，帮助投资者和管理者把握市场机遇。报告涵盖发酵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发酵罐行业概述</w:t>
      </w:r>
      <w:r>
        <w:rPr>
          <w:rFonts w:hint="eastAsia"/>
        </w:rPr>
        <w:br/>
      </w:r>
      <w:r>
        <w:rPr>
          <w:rFonts w:hint="eastAsia"/>
        </w:rPr>
        <w:t>　　第一节 发酵罐定义与分类</w:t>
      </w:r>
      <w:r>
        <w:rPr>
          <w:rFonts w:hint="eastAsia"/>
        </w:rPr>
        <w:br/>
      </w:r>
      <w:r>
        <w:rPr>
          <w:rFonts w:hint="eastAsia"/>
        </w:rPr>
        <w:t>　　第二节 发酵罐应用领域</w:t>
      </w:r>
      <w:r>
        <w:rPr>
          <w:rFonts w:hint="eastAsia"/>
        </w:rPr>
        <w:br/>
      </w:r>
      <w:r>
        <w:rPr>
          <w:rFonts w:hint="eastAsia"/>
        </w:rPr>
        <w:t>　　第三节 发酵罐行业经济指标分析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发酵罐产业链及经营模式分析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三、发酵罐销售模式及销售渠道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2019-2024年全球发酵罐市场规模与趋势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主要国家与地区发酵罐市场分析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2025-2031年全球发酵罐行业发展趋势与前景预测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2024-2025年发酵罐产能与投资动态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一、国内发酵罐产能及利用情况</w:t>
      </w:r>
      <w:r>
        <w:rPr>
          <w:rFonts w:hint="eastAsia"/>
        </w:rPr>
        <w:br/>
      </w:r>
      <w:r>
        <w:rPr>
          <w:rFonts w:hint="eastAsia"/>
        </w:rPr>
        <w:t>　　　　二、发酵罐产能扩张与投资动态</w:t>
      </w:r>
      <w:r>
        <w:rPr>
          <w:rFonts w:hint="eastAsia"/>
        </w:rPr>
        <w:br/>
      </w:r>
      <w:r>
        <w:rPr>
          <w:rFonts w:hint="eastAsia"/>
        </w:rPr>
        <w:t>　　第二节 发酵罐行业产量情况分析与趋势预测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一、2019-2024年发酵罐行业产量数据统计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1、2019-2024年发酵罐产量及增长趋势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2、2019-2024年发酵罐细分产品产量及份额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二、影响发酵罐产量的关键因素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三、2025-2031年发酵罐产量预测</w:t>
      </w:r>
      <w:r>
        <w:rPr>
          <w:rFonts w:hint="eastAsia"/>
        </w:rPr>
        <w:br/>
      </w:r>
      <w:r>
        <w:rPr>
          <w:rFonts w:hint="eastAsia"/>
        </w:rPr>
        <w:t>　　第三节 2025-2031年发酵罐市场需求与销售分析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一、2024-2025年发酵罐行业需求现状</w:t>
      </w:r>
      <w:r>
        <w:rPr>
          <w:rFonts w:hint="eastAsia"/>
        </w:rPr>
        <w:br/>
      </w:r>
      <w:r>
        <w:rPr>
          <w:rFonts w:hint="eastAsia"/>
        </w:rPr>
        <w:t>　　　　二、发酵罐客户群体与需求特点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三、2019-2024年发酵罐行业销售规模分析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四、2025-2031年发酵罐市场增长潜力与规模预测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国内外发酵罐行业技术差异与原因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发酵罐细分市场分析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一、2024-2025年发酵罐主要细分产品市场现状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发酵罐下游应用与客户群体分析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一、2024-2025年发酵罐各应用领域市场现状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一、2019-2024年发酵罐市场价格走势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发酵罐定价策略与方法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2025-2031年发酵罐价格竞争态势与趋势预测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2024-2025年重点区域发酵罐市场发展概况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三、2025-2031年发酵罐行业发展潜力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2019-2024年中国发酵罐行业进出口情况分析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一、2019-2024年发酵罐进口规模及增长情况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发酵罐行业出口情况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一、2019-2024年发酵罐出口规模及增长情况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二、发酵罐主要出口目的地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2019-2024年中国发酵罐行业规模情况</w:t>
      </w:r>
      <w:r>
        <w:rPr>
          <w:rFonts w:hint="eastAsia"/>
        </w:rPr>
        <w:br/>
      </w:r>
      <w:r>
        <w:rPr>
          <w:rFonts w:hint="eastAsia"/>
        </w:rPr>
        <w:t>　　　　一、发酵罐行业企业数量规模</w:t>
      </w:r>
      <w:r>
        <w:rPr>
          <w:rFonts w:hint="eastAsia"/>
        </w:rPr>
        <w:br/>
      </w:r>
      <w:r>
        <w:rPr>
          <w:rFonts w:hint="eastAsia"/>
        </w:rPr>
        <w:t>　　　　二、发酵罐行业从业人员规模</w:t>
      </w:r>
      <w:r>
        <w:rPr>
          <w:rFonts w:hint="eastAsia"/>
        </w:rPr>
        <w:br/>
      </w:r>
      <w:r>
        <w:rPr>
          <w:rFonts w:hint="eastAsia"/>
        </w:rPr>
        <w:t>　　　　三、发酵罐行业市场敏感性分析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2019-2024年中国发酵罐行业财务能力分析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一、发酵罐行业盈利能力</w:t>
      </w:r>
      <w:r>
        <w:rPr>
          <w:rFonts w:hint="eastAsia"/>
        </w:rPr>
        <w:br/>
      </w:r>
      <w:r>
        <w:rPr>
          <w:rFonts w:hint="eastAsia"/>
        </w:rPr>
        <w:t>　　　　二、发酵罐行业偿债能力</w:t>
      </w:r>
      <w:r>
        <w:rPr>
          <w:rFonts w:hint="eastAsia"/>
        </w:rPr>
        <w:br/>
      </w:r>
      <w:r>
        <w:rPr>
          <w:rFonts w:hint="eastAsia"/>
        </w:rPr>
        <w:t>　　　　三、发酵罐行业营运能力</w:t>
      </w:r>
      <w:r>
        <w:rPr>
          <w:rFonts w:hint="eastAsia"/>
        </w:rPr>
        <w:br/>
      </w:r>
      <w:r>
        <w:rPr>
          <w:rFonts w:hint="eastAsia"/>
        </w:rPr>
        <w:t>　　　　四、发酵罐行业发展能力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中国发酵罐行业竞争格局分析</w:t>
      </w:r>
      <w:r>
        <w:rPr>
          <w:rFonts w:hint="eastAsia"/>
        </w:rPr>
        <w:br/>
      </w:r>
      <w:r>
        <w:rPr>
          <w:rFonts w:hint="eastAsia"/>
        </w:rPr>
        <w:t>　　第一节 发酵罐行业竞争格局总览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2024-2025年发酵罐行业竞争力分析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2019-2024年发酵罐行业企业并购活动分析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2024-2025年发酵罐行业会展与招投标活动分析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一、发酵罐行业会展活动及其市场影响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2025年中国发酵罐企业发展企业发展策略与建议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发酵罐销售模式与渠道策略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发酵罐品牌与市场推广策略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发酵罐研发投入与技术创新能力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发酵罐合作联盟与资源整合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中国发酵罐行业风险与对策</w:t>
      </w:r>
      <w:r>
        <w:rPr>
          <w:rFonts w:hint="eastAsia"/>
        </w:rPr>
        <w:br/>
      </w:r>
      <w:r>
        <w:rPr>
          <w:rFonts w:hint="eastAsia"/>
        </w:rPr>
        <w:t>　　第一节 发酵罐行业SWOT分析</w:t>
      </w:r>
      <w:r>
        <w:rPr>
          <w:rFonts w:hint="eastAsia"/>
        </w:rPr>
        <w:br/>
      </w:r>
      <w:r>
        <w:rPr>
          <w:rFonts w:hint="eastAsia"/>
        </w:rPr>
        <w:t>　　　　一、发酵罐行业优势</w:t>
      </w:r>
      <w:r>
        <w:rPr>
          <w:rFonts w:hint="eastAsia"/>
        </w:rPr>
        <w:br/>
      </w:r>
      <w:r>
        <w:rPr>
          <w:rFonts w:hint="eastAsia"/>
        </w:rPr>
        <w:t>　　　　二、发酵罐行业劣势</w:t>
      </w:r>
      <w:r>
        <w:rPr>
          <w:rFonts w:hint="eastAsia"/>
        </w:rPr>
        <w:br/>
      </w:r>
      <w:r>
        <w:rPr>
          <w:rFonts w:hint="eastAsia"/>
        </w:rPr>
        <w:t>　　　　三、发酵罐市场机会</w:t>
      </w:r>
      <w:r>
        <w:rPr>
          <w:rFonts w:hint="eastAsia"/>
        </w:rPr>
        <w:br/>
      </w:r>
      <w:r>
        <w:rPr>
          <w:rFonts w:hint="eastAsia"/>
        </w:rPr>
        <w:t>　　　　四、发酵罐市场威胁</w:t>
      </w:r>
      <w:r>
        <w:rPr>
          <w:rFonts w:hint="eastAsia"/>
        </w:rPr>
        <w:br/>
      </w:r>
      <w:r>
        <w:rPr>
          <w:rFonts w:hint="eastAsia"/>
        </w:rPr>
        <w:t>　　第二节 发酵罐行业风险及对策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2024-2025年发酵罐行业发展环境分析</w:t>
      </w:r>
      <w:r>
        <w:rPr>
          <w:rFonts w:hint="eastAsia"/>
        </w:rPr>
        <w:br/>
      </w:r>
      <w:r>
        <w:rPr>
          <w:rFonts w:hint="eastAsia"/>
        </w:rPr>
        <w:t>　　　　一、发酵罐行业主管部门与监管体制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二、发酵罐行业主要法律法规及政策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三、发酵罐行业标准与质量监管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2025-2031年发酵罐行业发展趋势与方向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2025-2031年发酵罐行业发展潜力与机遇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发酵罐行业研究结论与建议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(中⋅智林)发酵罐行业发展建议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2025-2031年中国发酵罐行业产量预测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2019-2024年中国发酵罐行业市场需求及增长情况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2025-2031年中国发酵罐行业市场需求预测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2019-2024年中国发酵罐行业利润及增长情况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2019-2024年中国发酵罐行业出口情况分析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2025-2031年中国发酵罐行业产品市场价格走势预测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发酵罐重点企业经营情况分析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2025-2031年中国发酵罐市场规模预测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2025-2031年中国发酵罐行业利润预测</w:t>
      </w:r>
      <w:r>
        <w:rPr>
          <w:rFonts w:hint="eastAsia"/>
        </w:rPr>
        <w:br/>
      </w:r>
      <w:r>
        <w:rPr>
          <w:rFonts w:hint="eastAsia"/>
        </w:rPr>
        <w:t>　　图表 2025年发酵罐行业壁垒</w:t>
      </w:r>
      <w:r>
        <w:rPr>
          <w:rFonts w:hint="eastAsia"/>
        </w:rPr>
        <w:br/>
      </w:r>
      <w:r>
        <w:rPr>
          <w:rFonts w:hint="eastAsia"/>
        </w:rPr>
        <w:t>　　图表 2025年发酵罐市场前景分析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2025-2031年中国发酵罐市场需求预测</w:t>
      </w:r>
      <w:r>
        <w:rPr>
          <w:rFonts w:hint="eastAsia"/>
        </w:rPr>
        <w:br/>
      </w:r>
      <w:r>
        <w:rPr>
          <w:rFonts w:hint="eastAsia"/>
        </w:rPr>
        <w:t>　　图表 2025年发酵罐发展趋势预测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1de501141456c" w:history="1">
        <w:r>
          <w:rPr>
            <w:rStyle w:val="Hyperlink"/>
          </w:rPr>
          <w:t>2025-2031年中国发酵罐发展现状分析与前景趋势预测报告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1de501141456c" w:history="1">
        <w:r>
          <w:rPr>
            <w:rStyle w:val="Hyperlink"/>
          </w:rPr>
          <w:t>https://www.20087.com/2/65/FaJiaoGuanHangYeQianJing.html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热点：实验室用小型发酵罐、发酵罐设备厂家、发酵罐10大品牌排行榜、发酵罐设备、搅拌罐、发酵罐设备图、发酵罐各个部件的作用、发酵罐结构、发酵罐的基本结构及功能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ce82b37d44761" w:history="1">
      <w:r>
        <w:rPr>
          <w:rStyle w:val="Hyperlink"/>
        </w:rPr>
        <w:t>2025-2031年中国发酵罐发展现状分析与前景趋势预测报告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aJiaoGuanHangYeQianJing.html" TargetMode="External" Id="Re2f1de501141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aJiaoGuanHangYeQianJing.html" TargetMode="External" Id="R3a9ce82b37d4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2024-12-17T07:49:00Z</dcterms:created>
  <dcterms:modified xsi:type="dcterms:W3CDTF">2024-12-17T08:49:00Z</dcterms:modified>
  <dc:subject>2025-2031年中国发酵罐发展现状分析与前景趋势预测报告</dc:subject>
  <dc:title>2025-2031年中国发酵罐发展现状分析与前景趋势预测报告</dc:title>
  <cp:keywords>2025-2031年中国发酵罐发展现状分析与前景趋势预测报告</cp:keywords>
  <dc:description>2025-2031年中国发酵罐发展现状分析与前景趋势预测报告</dc:description>
</cp:coreProperties>
</file>