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e87f358164390" w:history="1">
              <w:r>
                <w:rPr>
                  <w:rStyle w:val="Hyperlink"/>
                </w:rPr>
                <w:t>2023-2029年中国家用缝纫机行业现状全面调研与发展趋势分析报告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e87f358164390" w:history="1">
              <w:r>
                <w:rPr>
                  <w:rStyle w:val="Hyperlink"/>
                </w:rPr>
                <w:t>2023-2029年中国家用缝纫机行业现状全面调研与发展趋势分析报告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e87f358164390" w:history="1">
                <w:r>
                  <w:rPr>
                    <w:rStyle w:val="Hyperlink"/>
                  </w:rPr>
                  <w:t>https://www.20087.com/2/65/JiaYongFengRenJiFaZhanQuShi.html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缝纫机是一种重要的家用设备，近年来随着机械制造技术和材料科学的进步，在家庭缝纫、DIY制作等领域发挥了重要作用。现代家用缝纫机不仅在操作便捷性、功能多样性方面有了显著提升，还在设计和环保性上实现了创新。例如，采用更先进的机械制造技术和环保型材料，提高了产品的综合性能和使用便捷性。此外，随着用户对高质量、环保家用设备的需求增加，家用缝纫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家用缝纫机市场将持续受益于技术创新和用户对高质量、环保家用设备的需求增长。一方面，随着新材料和新技术的应用，家用缝纫机将更加高效、环保，以适应不同应用场景的需求。另一方面，随着用户对高质量、环保家用设备的需求增加，对高性能家用缝纫机的需求将持续增长。此外，随着可持续发展理念的普及，采用环保材料和工艺的家用缝纫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e87f358164390" w:history="1">
        <w:r>
          <w:rPr>
            <w:rStyle w:val="Hyperlink"/>
          </w:rPr>
          <w:t>2023-2029年中国家用缝纫机行业现状全面调研与发展趋势分析报告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家用缝纫机行业的市场规模、需求变化、产业链动态及区域发展格局。报告重点解读了家用缝纫机行业竞争态势与重点企业的市场表现，并通过科学研判行业趋势与前景，揭示了家用缝纫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家用缝纫机行业界定及应用领域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家用缝纫机行业定义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家用缝纫机主要应用领域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2022-2023年全球家用缝纫机行业市场调研分析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全球家用缝纫机行业经济环境分析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全球家用缝纫机市场总体情况分析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一、全球家用缝纫机行业的发展特点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二、全球家用缝纫机市场结构</w:t>
      </w:r>
      <w:r>
        <w:rPr>
          <w:rFonts w:hint="eastAsia"/>
        </w:rPr>
        <w:br/>
      </w:r>
      <w:r>
        <w:rPr>
          <w:rFonts w:hint="eastAsia"/>
        </w:rPr>
        <w:t>　　　　三、全球家用缝纫机行业竞争格局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全球主要国家（地区）家用缝纫机市场分析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2023-2029年全球家用缝纫机行业发展趋势预测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2022-2023年家用缝纫机行业发展环境分析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家用缝纫机行业环境分析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家用缝纫机行业相关政策、法规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中国家用缝纫机行业供给、需求分析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2023年中国家用缝纫机市场现状</w:t>
      </w:r>
      <w:r>
        <w:rPr>
          <w:rFonts w:hint="eastAsia"/>
        </w:rPr>
        <w:br/>
      </w:r>
      <w:r>
        <w:rPr>
          <w:rFonts w:hint="eastAsia"/>
        </w:rPr>
        <w:t>　　第二节 中国家用缝纫机行业产量情况分析及预测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一、家用缝纫机总体产能规模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、2018-2023年中国家用缝纫机产量统计</w:t>
      </w:r>
      <w:r>
        <w:rPr>
          <w:rFonts w:hint="eastAsia"/>
        </w:rPr>
        <w:br/>
      </w:r>
      <w:r>
        <w:rPr>
          <w:rFonts w:hint="eastAsia"/>
        </w:rPr>
        <w:t>　　　　三、家用缝纫机生产区域分布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四、2023-2029年中国家用缝纫机产量预测</w:t>
      </w:r>
      <w:r>
        <w:rPr>
          <w:rFonts w:hint="eastAsia"/>
        </w:rPr>
        <w:br/>
      </w:r>
      <w:r>
        <w:rPr>
          <w:rFonts w:hint="eastAsia"/>
        </w:rPr>
        <w:t>　　第三节 中国家用缝纫机市场需求分析及预测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一、中国家用缝纫机市场需求特点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二、2018-2023年中国家用缝纫机市场需求统计</w:t>
      </w:r>
      <w:r>
        <w:rPr>
          <w:rFonts w:hint="eastAsia"/>
        </w:rPr>
        <w:br/>
      </w:r>
      <w:r>
        <w:rPr>
          <w:rFonts w:hint="eastAsia"/>
        </w:rPr>
        <w:t>　　　　三、家用缝纫机市场饱和度</w:t>
      </w:r>
      <w:r>
        <w:rPr>
          <w:rFonts w:hint="eastAsia"/>
        </w:rPr>
        <w:br/>
      </w:r>
      <w:r>
        <w:rPr>
          <w:rFonts w:hint="eastAsia"/>
        </w:rPr>
        <w:t>　　　　四、影响家用缝纫机市场需求的因素</w:t>
      </w:r>
      <w:r>
        <w:rPr>
          <w:rFonts w:hint="eastAsia"/>
        </w:rPr>
        <w:br/>
      </w:r>
      <w:r>
        <w:rPr>
          <w:rFonts w:hint="eastAsia"/>
        </w:rPr>
        <w:t>　　　　五、家用缝纫机市场潜力分析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六、2023-2029年中国家用缝纫机市场需求预测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中国家用缝纫机行业进出口分析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一、2018-2023年家用缝纫机进口量及增速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三、2023-2029年家用缝纫机进口量及增速预测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一、2018-2023年家用缝纫机出口量及增速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三、2023-2029年家用缝纫机出口量及增速预测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中国家用缝纫机行业重点地区调研分析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一、中国家用缝纫机行业区域市场分布情况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二、**地区家用缝纫机行业市场需求规模情况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三、**地区家用缝纫机行业市场需求规模情况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四、**地区家用缝纫机行业市场需求规模情况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五、**地区家用缝纫机行业市场需求规模情况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六、**地区家用缝纫机行业市场需求规模情况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中国家用缝纫机细分行业调研</w:t>
      </w:r>
      <w:r>
        <w:rPr>
          <w:rFonts w:hint="eastAsia"/>
        </w:rPr>
        <w:br/>
      </w:r>
      <w:r>
        <w:rPr>
          <w:rFonts w:hint="eastAsia"/>
        </w:rPr>
        <w:t>　　第一节 主要家用缝纫机细分行业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家用缝纫机行业重点企业发展调研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中国家用缝纫机企业营销及发展建议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家用缝纫机企业营销策略分析及建议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家用缝纫机企业营销策略分析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一、家用缝纫机企业营销策略</w:t>
      </w:r>
      <w:r>
        <w:rPr>
          <w:rFonts w:hint="eastAsia"/>
        </w:rPr>
        <w:br/>
      </w:r>
      <w:r>
        <w:rPr>
          <w:rFonts w:hint="eastAsia"/>
        </w:rPr>
        <w:t>　　　　二、家用缝纫机企业经验借鉴</w:t>
      </w:r>
      <w:r>
        <w:rPr>
          <w:rFonts w:hint="eastAsia"/>
        </w:rPr>
        <w:br/>
      </w:r>
      <w:r>
        <w:rPr>
          <w:rFonts w:hint="eastAsia"/>
        </w:rPr>
        <w:t>　　第三节 家用缝纫机企业营销模式演化与创新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家用缝纫机企业经营发展分析及建议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一、家用缝纫机企业存在的问题</w:t>
      </w:r>
      <w:r>
        <w:rPr>
          <w:rFonts w:hint="eastAsia"/>
        </w:rPr>
        <w:br/>
      </w:r>
      <w:r>
        <w:rPr>
          <w:rFonts w:hint="eastAsia"/>
        </w:rPr>
        <w:t>　　　　二、家用缝纫机企业应对的策略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家用缝纫机行业投资风险预警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影响家用缝纫机行业发展的主要因素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一、2023年影响家用缝纫机行业运行的有利因素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二、2023年影响家用缝纫机行业运行的稳定因素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三、2023年影响家用缝纫机行业运行的不利因素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四、2023年我国家用缝纫机行业发展面临的挑战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五、2023年我国家用缝纫机行业发展面临的机遇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专家对家用缝纫机行业投资风险预警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一、2023-2029年家用缝纫机行业市场风险及控制策略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二、2023-2029年家用缝纫机行业政策风险及控制策略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三、2023-2029年家用缝纫机行业经营风险及控制策略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四、2023-2029年家用缝纫机同业竞争风险及控制策略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五、2023-2029年家用缝纫机行业其他风险及控制策略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家用缝纫机行业投资战略研究</w:t>
      </w:r>
      <w:r>
        <w:rPr>
          <w:rFonts w:hint="eastAsia"/>
        </w:rPr>
        <w:br/>
      </w:r>
      <w:r>
        <w:rPr>
          <w:rFonts w:hint="eastAsia"/>
        </w:rPr>
        <w:t>　　第一节 家用缝纫机行业发展战略研究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对我国家用缝纫机品牌的战略思考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一、家用缝纫机品牌的重要性</w:t>
      </w:r>
      <w:r>
        <w:rPr>
          <w:rFonts w:hint="eastAsia"/>
        </w:rPr>
        <w:br/>
      </w:r>
      <w:r>
        <w:rPr>
          <w:rFonts w:hint="eastAsia"/>
        </w:rPr>
        <w:t>　　　　二、家用缝纫机实施品牌战略的意义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三、家用缝纫机企业品牌的现状分析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四、我国家用缝纫机企业的品牌战略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五、家用缝纫机品牌战略管理的策略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家用缝纫机经营策略分析</w:t>
      </w:r>
      <w:r>
        <w:rPr>
          <w:rFonts w:hint="eastAsia"/>
        </w:rPr>
        <w:br/>
      </w:r>
      <w:r>
        <w:rPr>
          <w:rFonts w:hint="eastAsia"/>
        </w:rPr>
        <w:t>　　　　一、家用缝纫机市场细分策略</w:t>
      </w:r>
      <w:r>
        <w:rPr>
          <w:rFonts w:hint="eastAsia"/>
        </w:rPr>
        <w:br/>
      </w:r>
      <w:r>
        <w:rPr>
          <w:rFonts w:hint="eastAsia"/>
        </w:rPr>
        <w:t>　　　　二、家用缝纫机市场创新策略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四、家用缝纫机新产品差异化战略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中⋅智⋅林⋅－家用缝纫机行业投资战略研究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一、2023-2029年家用缝纫机行业投资战略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家用缝纫机行业类别</w:t>
      </w:r>
      <w:r>
        <w:rPr>
          <w:rFonts w:hint="eastAsia"/>
        </w:rPr>
        <w:br/>
      </w:r>
      <w:r>
        <w:rPr>
          <w:rFonts w:hint="eastAsia"/>
        </w:rPr>
        <w:t>　　图表 家用缝纫机行业产业链调研</w:t>
      </w:r>
      <w:r>
        <w:rPr>
          <w:rFonts w:hint="eastAsia"/>
        </w:rPr>
        <w:br/>
      </w:r>
      <w:r>
        <w:rPr>
          <w:rFonts w:hint="eastAsia"/>
        </w:rPr>
        <w:t>　　图表 家用缝纫机行业现状</w:t>
      </w:r>
      <w:r>
        <w:rPr>
          <w:rFonts w:hint="eastAsia"/>
        </w:rPr>
        <w:br/>
      </w:r>
      <w:r>
        <w:rPr>
          <w:rFonts w:hint="eastAsia"/>
        </w:rPr>
        <w:t>　　图表 家用缝纫机行业标准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2018-2023年中国家用缝纫机行业市场规模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2023年中国家用缝纫机行业产能</w:t>
      </w:r>
      <w:r>
        <w:rPr>
          <w:rFonts w:hint="eastAsia"/>
        </w:rPr>
        <w:br/>
      </w:r>
      <w:r>
        <w:rPr>
          <w:rFonts w:hint="eastAsia"/>
        </w:rPr>
        <w:t>　　图表 2018-2023年中国家用缝纫机行业产量统计</w:t>
      </w:r>
      <w:r>
        <w:rPr>
          <w:rFonts w:hint="eastAsia"/>
        </w:rPr>
        <w:br/>
      </w:r>
      <w:r>
        <w:rPr>
          <w:rFonts w:hint="eastAsia"/>
        </w:rPr>
        <w:t>　　图表 家用缝纫机行业动态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2018-2023年中国家用缝纫机市场需求量</w:t>
      </w:r>
      <w:r>
        <w:rPr>
          <w:rFonts w:hint="eastAsia"/>
        </w:rPr>
        <w:br/>
      </w:r>
      <w:r>
        <w:rPr>
          <w:rFonts w:hint="eastAsia"/>
        </w:rPr>
        <w:t>　　图表 2023年中国家用缝纫机行业需求区域调研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2018-2023年中国家用缝纫机行情</w:t>
      </w:r>
      <w:r>
        <w:rPr>
          <w:rFonts w:hint="eastAsia"/>
        </w:rPr>
        <w:br/>
      </w:r>
      <w:r>
        <w:rPr>
          <w:rFonts w:hint="eastAsia"/>
        </w:rPr>
        <w:t>　　图表 2018-2023年中国家用缝纫机价格走势图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2018-2023年中国家用缝纫机行业销售收入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2018-2023年中国家用缝纫机行业盈利情况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2018-2023年中国家用缝纫机行业利润总额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2018-2023年中国家用缝纫机进口统计</w:t>
      </w:r>
      <w:r>
        <w:rPr>
          <w:rFonts w:hint="eastAsia"/>
        </w:rPr>
        <w:br/>
      </w:r>
      <w:r>
        <w:rPr>
          <w:rFonts w:hint="eastAsia"/>
        </w:rPr>
        <w:t>　　图表 2018-2023年中国家用缝纫机出口统计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2018-2023年中国家用缝纫机行业企业数量统计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**地区家用缝纫机市场规模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**地区家用缝纫机市场调研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**地区家用缝纫机市场规模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**地区家用缝纫机市场调研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家用缝纫机行业竞争对手分析</w:t>
      </w:r>
      <w:r>
        <w:rPr>
          <w:rFonts w:hint="eastAsia"/>
        </w:rPr>
        <w:br/>
      </w:r>
      <w:r>
        <w:rPr>
          <w:rFonts w:hint="eastAsia"/>
        </w:rPr>
        <w:t>　　图表 家用缝纫机重点企业（一）基本信息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家用缝纫机重点企业（一）经营情况分析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家用缝纫机重点企业（一）主要经济指标情况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家用缝纫机重点企业（二）经营情况分析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家用缝纫机重点企业（二）主要经济指标情况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家用缝纫机重点企业（三）经营情况分析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家用缝纫机重点企业（三）主要经济指标情况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2023-2029年中国家用缝纫机行业产能预测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2023-2029年中国家用缝纫机行业产量预测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2023-2029年中国家用缝纫机市场需求预测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2023-2029年中国家用缝纫机行业市场规模预测</w:t>
      </w:r>
      <w:r>
        <w:rPr>
          <w:rFonts w:hint="eastAsia"/>
        </w:rPr>
        <w:br/>
      </w:r>
      <w:r>
        <w:rPr>
          <w:rFonts w:hint="eastAsia"/>
        </w:rPr>
        <w:t>　　图表 家用缝纫机行业准入条件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2023-2029年中国家用缝纫机行业信息化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2023-2029年中国家用缝纫机行业风险分析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2023-2029年中国家用缝纫机行业发展趋势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2023-2029年中国家用缝纫机市场前景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e87f358164390" w:history="1">
        <w:r>
          <w:rPr>
            <w:rStyle w:val="Hyperlink"/>
          </w:rPr>
          <w:t>2023-2029年中国家用缝纫机行业现状全面调研与发展趋势分析报告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e87f358164390" w:history="1">
        <w:r>
          <w:rPr>
            <w:rStyle w:val="Hyperlink"/>
          </w:rPr>
          <w:t>https://www.20087.com/2/65/JiaYongFengRenJiFaZhanQuShi.html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缝纫机、家用缝纫机踏板机构是什么机构、几十元的小缝纫机好用吗、家用缝纫机使用视频教程、哪个牌子的缝纫机好用又耐用、家用缝纫机哪款好用、2023最好的缝纫机、家用缝纫机小型、中国缝纫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40f53f17448c5" w:history="1">
      <w:r>
        <w:rPr>
          <w:rStyle w:val="Hyperlink"/>
        </w:rPr>
        <w:t>2023-2029年中国家用缝纫机行业现状全面调研与发展趋势分析报告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aYongFengRenJiFaZhanQuShi.html" TargetMode="External" Id="Ra3ee87f35816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aYongFengRenJiFaZhanQuShi.html" TargetMode="External" Id="R4aa40f53f174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2022-12-19T01:18:00Z</dcterms:created>
  <dcterms:modified xsi:type="dcterms:W3CDTF">2022-12-19T02:18:00Z</dcterms:modified>
  <dc:subject>2023-2029年中国家用缝纫机行业现状全面调研与发展趋势分析报告</dc:subject>
  <dc:title>2023-2029年中国家用缝纫机行业现状全面调研与发展趋势分析报告</dc:title>
  <cp:keywords>2023-2029年中国家用缝纫机行业现状全面调研与发展趋势分析报告</cp:keywords>
  <dc:description>2023-2029年中国家用缝纫机行业现状全面调研与发展趋势分析报告</dc:description>
</cp:coreProperties>
</file>