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e70815aa64956" w:history="1">
              <w:r>
                <w:rPr>
                  <w:rStyle w:val="Hyperlink"/>
                </w:rPr>
                <w:t>2025-2031年中国氧化铅陶瓷市场研究与行业前景分析报告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e70815aa64956" w:history="1">
              <w:r>
                <w:rPr>
                  <w:rStyle w:val="Hyperlink"/>
                </w:rPr>
                <w:t>2025-2031年中国氧化铅陶瓷市场研究与行业前景分析报告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e70815aa64956" w:history="1">
                <w:r>
                  <w:rPr>
                    <w:rStyle w:val="Hyperlink"/>
                  </w:rPr>
                  <w:t>https://www.20087.com/2/55/YangHuaQianTaoCiFaZhanQianJingFenXi.html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铅陶瓷以其优异的电学性能和机械强度，在电子元件、传感器等领域有着广泛的应用。氧化铅陶瓷具有高介电常数、良好的热稳定性和化学稳定性，是制造高性能电容器、压敏电阻等电子元器件的理想选择。近年来，随着信息技术的飞速发展，特别是5G通信、电动汽车等新兴领域的崛起，对氧化铅陶瓷的需求持续增长。然而，由于铅对人体健康和环境存在潜在危害，相关法规对其生产和使用提出了严格的限制。</w:t>
      </w:r>
      <w:r>
        <w:rPr>
          <w:rFonts w:hint="eastAsia"/>
        </w:rPr>
        <w:br/>
      </w:r>
      <w:r>
        <w:rPr>
          <w:rFonts w:hint="eastAsia"/>
        </w:rPr>
        <w:t>　　未来，氧化铅陶瓷行业面临的主要挑战是如何在满足高性能要求的同时，降低对环境的影响。一方面，科研人员正在探索无铅或低铅替代材料的研发，以期找到既具备优良电学性能又环保的选择。另一方面，改进生产工艺，提高资源利用率，减少废弃物排放，将是行业发展的重要方向。此外，随着微电子技术向小型化、集成化方向发展，氧化铅陶瓷在高频、高压应用场景下的应用潜力巨大，值得深入研究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e70815aa64956" w:history="1">
        <w:r>
          <w:rPr>
            <w:rStyle w:val="Hyperlink"/>
          </w:rPr>
          <w:t>2025-2031年中国氧化铅陶瓷市场研究与行业前景分析报告</w:t>
        </w:r>
      </w:hyperlink>
      <w:r>
        <w:rPr>
          <w:rFonts w:hint="eastAsia"/>
        </w:rPr>
        <w:t>》全面剖析了氧化铅陶瓷产业链的整体状况，详细分析了市场规模与需求，探讨了价格波动及影响因素。报告通过深入调研，揭示了氧化铅陶瓷行业现状，展望了氧化铅陶瓷市场前景，并预测了未来发展趋势。同时，报告还重点关注了氧化铅陶瓷行业领军企业，评估了市场竞争态势、集中度和品牌影响力，对氧化铅陶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氧化铅陶瓷行业概述</w:t>
      </w:r>
      <w:r>
        <w:rPr>
          <w:rFonts w:hint="eastAsia"/>
        </w:rPr>
        <w:br/>
      </w:r>
      <w:r>
        <w:rPr>
          <w:rFonts w:hint="eastAsia"/>
        </w:rPr>
        <w:t>　　第一节 氧化铅陶瓷定义与分类</w:t>
      </w:r>
      <w:r>
        <w:rPr>
          <w:rFonts w:hint="eastAsia"/>
        </w:rPr>
        <w:br/>
      </w:r>
      <w:r>
        <w:rPr>
          <w:rFonts w:hint="eastAsia"/>
        </w:rPr>
        <w:t>　　第二节 氧化铅陶瓷应用领域</w:t>
      </w:r>
      <w:r>
        <w:rPr>
          <w:rFonts w:hint="eastAsia"/>
        </w:rPr>
        <w:br/>
      </w:r>
      <w:r>
        <w:rPr>
          <w:rFonts w:hint="eastAsia"/>
        </w:rPr>
        <w:t>　　第三节 氧化铅陶瓷行业经济指标分析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一、氧化铅陶瓷行业赢利性评估</w:t>
      </w:r>
      <w:r>
        <w:rPr>
          <w:rFonts w:hint="eastAsia"/>
        </w:rPr>
        <w:br/>
      </w:r>
      <w:r>
        <w:rPr>
          <w:rFonts w:hint="eastAsia"/>
        </w:rPr>
        <w:t>　　　　二、氧化铅陶瓷行业成长速度分析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三、氧化铅陶瓷附加值提升空间探讨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四、氧化铅陶瓷行业进入壁垒分析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五、氧化铅陶瓷行业风险性评估</w:t>
      </w:r>
      <w:r>
        <w:rPr>
          <w:rFonts w:hint="eastAsia"/>
        </w:rPr>
        <w:br/>
      </w:r>
      <w:r>
        <w:rPr>
          <w:rFonts w:hint="eastAsia"/>
        </w:rPr>
        <w:t>　　　　六、氧化铅陶瓷行业周期性分析</w:t>
      </w:r>
      <w:r>
        <w:rPr>
          <w:rFonts w:hint="eastAsia"/>
        </w:rPr>
        <w:br/>
      </w:r>
      <w:r>
        <w:rPr>
          <w:rFonts w:hint="eastAsia"/>
        </w:rPr>
        <w:t>　　　　七、氧化铅陶瓷行业竞争程度指标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八、氧化铅陶瓷行业成熟度综合分析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氧化铅陶瓷产业链及经营模式分析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三、氧化铅陶瓷销售模式与渠道策略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全球氧化铅陶瓷市场发展分析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2024-2025年全球氧化铅陶瓷行业发展分析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一、全球氧化铅陶瓷行业市场规模与趋势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二、全球氧化铅陶瓷行业发展特点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三、全球氧化铅陶瓷行业竞争格局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主要国家与地区氧化铅陶瓷市场分析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2025-2031年全球氧化铅陶瓷行业发展趋势与前景预测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一、氧化铅陶瓷行业发展趋势</w:t>
      </w:r>
      <w:r>
        <w:rPr>
          <w:rFonts w:hint="eastAsia"/>
        </w:rPr>
        <w:br/>
      </w:r>
      <w:r>
        <w:rPr>
          <w:rFonts w:hint="eastAsia"/>
        </w:rPr>
        <w:t>　　　　二、氧化铅陶瓷行业发展潜力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中国氧化铅陶瓷行业市场分析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2024-2025年氧化铅陶瓷产能与投资动态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一、国内氧化铅陶瓷产能现状与利用效率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二、氧化铅陶瓷产能扩张与投资动态分析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氧化铅陶瓷行业产量情况分析与趋势预测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一、2019-2024年氧化铅陶瓷行业产量与增长趋势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1、2019-2024年氧化铅陶瓷产量及增长趋势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2、2019-2024年氧化铅陶瓷细分产品产量及份额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二、氧化铅陶瓷产量影响因素分析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三、2025-2031年氧化铅陶瓷产量预测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2025-2031年氧化铅陶瓷市场需求与销售分析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一、2024-2025年氧化铅陶瓷行业需求现状</w:t>
      </w:r>
      <w:r>
        <w:rPr>
          <w:rFonts w:hint="eastAsia"/>
        </w:rPr>
        <w:br/>
      </w:r>
      <w:r>
        <w:rPr>
          <w:rFonts w:hint="eastAsia"/>
        </w:rPr>
        <w:t>　　　　二、氧化铅陶瓷客户群体与需求特点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三、2019-2024年氧化铅陶瓷行业销售规模分析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四、2025-2031年氧化铅陶瓷市场增长潜力与规模预测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中国氧化铅陶瓷细分市场分析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一、2024-2025年氧化铅陶瓷主要细分产品市场现状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2024-2025年氧化铅陶瓷行业技术发展现状及趋势分析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氧化铅陶瓷行业技术发展现状分析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国内外氧化铅陶瓷行业技术差异与原因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氧化铅陶瓷行业技术发展方向、趋势预测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提升氧化铅陶瓷行业技术能力策略建议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氧化铅陶瓷价格机制与竞争策略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一、2019-2024年氧化铅陶瓷市场价格走势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氧化铅陶瓷定价策略与方法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2025-2031年氧化铅陶瓷价格竞争态势与趋势预测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中国氧化铅陶瓷行业重点区域市场研究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2024-2025年重点区域氧化铅陶瓷市场发展概况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三、2025-2031年氧化铅陶瓷行业发展潜力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三、2025-2031年氧化铅陶瓷行业发展潜力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三、2025-2031年氧化铅陶瓷行业发展潜力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三、2025-2031年氧化铅陶瓷行业发展潜力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三、2025-2031年氧化铅陶瓷行业发展潜力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2019-2024年中国氧化铅陶瓷行业进出口情况分析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氧化铅陶瓷行业进口规模与来源分析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一、2019-2024年氧化铅陶瓷进口规模分析</w:t>
      </w:r>
      <w:r>
        <w:rPr>
          <w:rFonts w:hint="eastAsia"/>
        </w:rPr>
        <w:br/>
      </w:r>
      <w:r>
        <w:rPr>
          <w:rFonts w:hint="eastAsia"/>
        </w:rPr>
        <w:t>　　　　二、氧化铅陶瓷主要进口来源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氧化铅陶瓷行业出口规模与目的地分析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一、2019-2024年氧化铅陶瓷出口规模分析</w:t>
      </w:r>
      <w:r>
        <w:rPr>
          <w:rFonts w:hint="eastAsia"/>
        </w:rPr>
        <w:br/>
      </w:r>
      <w:r>
        <w:rPr>
          <w:rFonts w:hint="eastAsia"/>
        </w:rPr>
        <w:t>　　　　二、氧化铅陶瓷主要出口目的地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2019-2024年中国氧化铅陶瓷总体规模与财务指标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中国氧化铅陶瓷行业总体规模分析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一、氧化铅陶瓷企业数量与结构</w:t>
      </w:r>
      <w:r>
        <w:rPr>
          <w:rFonts w:hint="eastAsia"/>
        </w:rPr>
        <w:br/>
      </w:r>
      <w:r>
        <w:rPr>
          <w:rFonts w:hint="eastAsia"/>
        </w:rPr>
        <w:t>　　　　二、氧化铅陶瓷从业人员规模</w:t>
      </w:r>
      <w:r>
        <w:rPr>
          <w:rFonts w:hint="eastAsia"/>
        </w:rPr>
        <w:br/>
      </w:r>
      <w:r>
        <w:rPr>
          <w:rFonts w:hint="eastAsia"/>
        </w:rPr>
        <w:t>　　　　三、氧化铅陶瓷行业资产状况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中国氧化铅陶瓷行业财务指标总体分析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氧化铅陶瓷行业重点企业经营状况分析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氧化铅陶瓷领先企业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氧化铅陶瓷标杆企业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氧化铅陶瓷代表企业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氧化铅陶瓷龙头企业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中国氧化铅陶瓷行业竞争格局分析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氧化铅陶瓷行业竞争格局总览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2024-2025年氧化铅陶瓷行业竞争力分析</w:t>
      </w:r>
      <w:r>
        <w:rPr>
          <w:rFonts w:hint="eastAsia"/>
        </w:rPr>
        <w:br/>
      </w:r>
      <w:r>
        <w:rPr>
          <w:rFonts w:hint="eastAsia"/>
        </w:rPr>
        <w:t>　　　　一、氧化铅陶瓷供应商议价能力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四、氧化铅陶瓷替代品威胁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2019-2024年氧化铅陶瓷行业企业并购活动分析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2024-2025年氧化铅陶瓷行业会展与招投标活动分析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一、氧化铅陶瓷行业会展活动及其市场影响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2025年中国氧化铅陶瓷企业发展策略分析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氧化铅陶瓷市场策略分析</w:t>
      </w:r>
      <w:r>
        <w:rPr>
          <w:rFonts w:hint="eastAsia"/>
        </w:rPr>
        <w:br/>
      </w:r>
      <w:r>
        <w:rPr>
          <w:rFonts w:hint="eastAsia"/>
        </w:rPr>
        <w:t>　　　　一、氧化铅陶瓷市场定位与拓展策略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二、氧化铅陶瓷市场细分与目标客户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氧化铅陶瓷销售策略分析</w:t>
      </w:r>
      <w:r>
        <w:rPr>
          <w:rFonts w:hint="eastAsia"/>
        </w:rPr>
        <w:br/>
      </w:r>
      <w:r>
        <w:rPr>
          <w:rFonts w:hint="eastAsia"/>
        </w:rPr>
        <w:t>　　　　一、氧化铅陶瓷销售渠道与网络建设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提高氧化铅陶瓷企业竞争力建议</w:t>
      </w:r>
      <w:r>
        <w:rPr>
          <w:rFonts w:hint="eastAsia"/>
        </w:rPr>
        <w:br/>
      </w:r>
      <w:r>
        <w:rPr>
          <w:rFonts w:hint="eastAsia"/>
        </w:rPr>
        <w:t>　　　　一、氧化铅陶瓷技术创新与管理优化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氧化铅陶瓷品牌战略思考</w:t>
      </w:r>
      <w:r>
        <w:rPr>
          <w:rFonts w:hint="eastAsia"/>
        </w:rPr>
        <w:br/>
      </w:r>
      <w:r>
        <w:rPr>
          <w:rFonts w:hint="eastAsia"/>
        </w:rPr>
        <w:t>　　　　一、氧化铅陶瓷品牌建设与维护</w:t>
      </w:r>
      <w:r>
        <w:rPr>
          <w:rFonts w:hint="eastAsia"/>
        </w:rPr>
        <w:br/>
      </w:r>
      <w:r>
        <w:rPr>
          <w:rFonts w:hint="eastAsia"/>
        </w:rPr>
        <w:t>　　　　二、氧化铅陶瓷品牌影响力与市场竞争力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中国氧化铅陶瓷行业风险与对策</w:t>
      </w:r>
      <w:r>
        <w:rPr>
          <w:rFonts w:hint="eastAsia"/>
        </w:rPr>
        <w:br/>
      </w:r>
      <w:r>
        <w:rPr>
          <w:rFonts w:hint="eastAsia"/>
        </w:rPr>
        <w:t>　　第一节 氧化铅陶瓷行业SWOT分析</w:t>
      </w:r>
      <w:r>
        <w:rPr>
          <w:rFonts w:hint="eastAsia"/>
        </w:rPr>
        <w:br/>
      </w:r>
      <w:r>
        <w:rPr>
          <w:rFonts w:hint="eastAsia"/>
        </w:rPr>
        <w:t>　　　　一、氧化铅陶瓷行业优势分析</w:t>
      </w:r>
      <w:r>
        <w:rPr>
          <w:rFonts w:hint="eastAsia"/>
        </w:rPr>
        <w:br/>
      </w:r>
      <w:r>
        <w:rPr>
          <w:rFonts w:hint="eastAsia"/>
        </w:rPr>
        <w:t>　　　　二、氧化铅陶瓷行业劣势分析</w:t>
      </w:r>
      <w:r>
        <w:rPr>
          <w:rFonts w:hint="eastAsia"/>
        </w:rPr>
        <w:br/>
      </w:r>
      <w:r>
        <w:rPr>
          <w:rFonts w:hint="eastAsia"/>
        </w:rPr>
        <w:t>　　　　三、氧化铅陶瓷市场机会探索</w:t>
      </w:r>
      <w:r>
        <w:rPr>
          <w:rFonts w:hint="eastAsia"/>
        </w:rPr>
        <w:br/>
      </w:r>
      <w:r>
        <w:rPr>
          <w:rFonts w:hint="eastAsia"/>
        </w:rPr>
        <w:t>　　　　四、氧化铅陶瓷市场威胁评估</w:t>
      </w:r>
      <w:r>
        <w:rPr>
          <w:rFonts w:hint="eastAsia"/>
        </w:rPr>
        <w:br/>
      </w:r>
      <w:r>
        <w:rPr>
          <w:rFonts w:hint="eastAsia"/>
        </w:rPr>
        <w:t>　　第二节 氧化铅陶瓷行业风险及对策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2025-2031年中国氧化铅陶瓷行业前景与发展趋势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氧化铅陶瓷行业发展环境分析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2025-2031年氧化铅陶瓷行业发展趋势与方向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一、氧化铅陶瓷行业发展方向预测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二、氧化铅陶瓷发展趋势分析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2025-2031年氧化铅陶瓷行业发展潜力与机遇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一、氧化铅陶瓷市场发展潜力评估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二、氧化铅陶瓷新兴市场与机遇探索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氧化铅陶瓷行业研究结论与建议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中-智-林-：氧化铅陶瓷行业发展建议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2019-2024年中国氧化铅陶瓷行业产量及增长趋势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2025-2031年中国氧化铅陶瓷行业产量预测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2019-2024年中国氧化铅陶瓷行业市场需求及增长情况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2025-2031年中国氧化铅陶瓷行业市场需求预测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**地区氧化铅陶瓷行业市场需求情况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2019-2024年中国氧化铅陶瓷行业出口情况分析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氧化铅陶瓷重点企业经营情况分析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2025年氧化铅陶瓷行业壁垒</w:t>
      </w:r>
      <w:r>
        <w:rPr>
          <w:rFonts w:hint="eastAsia"/>
        </w:rPr>
        <w:br/>
      </w:r>
      <w:r>
        <w:rPr>
          <w:rFonts w:hint="eastAsia"/>
        </w:rPr>
        <w:t>　　图表 2025年氧化铅陶瓷市场前景分析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2025-2031年中国氧化铅陶瓷市场规模预测</w:t>
      </w:r>
      <w:r>
        <w:rPr>
          <w:rFonts w:hint="eastAsia"/>
        </w:rPr>
        <w:br/>
      </w:r>
      <w:r>
        <w:rPr>
          <w:rFonts w:hint="eastAsia"/>
        </w:rPr>
        <w:t>　　图表 2025年氧化铅陶瓷发展趋势预测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e70815aa64956" w:history="1">
        <w:r>
          <w:rPr>
            <w:rStyle w:val="Hyperlink"/>
          </w:rPr>
          <w:t>2025-2031年中国氧化铅陶瓷市场研究与行业前景分析报告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e70815aa64956" w:history="1">
        <w:r>
          <w:rPr>
            <w:rStyle w:val="Hyperlink"/>
          </w:rPr>
          <w:t>https://www.20087.com/2/55/YangHuaQianTaoCiFaZhanQianJingFenXi.html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热点：氧化铅陶瓷片、氧化铅陶瓷用量、氧化铅在陶瓷的作用、氧化铅是、氧化铅与铅的区别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c62e2412744af" w:history="1">
      <w:r>
        <w:rPr>
          <w:rStyle w:val="Hyperlink"/>
        </w:rPr>
        <w:t>2025-2031年中国氧化铅陶瓷市场研究与行业前景分析报告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angHuaQianTaoCiFaZhanQianJingFenXi.html" TargetMode="External" Id="R546e70815aa6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angHuaQianTaoCiFaZhanQianJingFenXi.html" TargetMode="External" Id="R12ec62e2412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2025-02-28T02:51:13Z</dcterms:created>
  <dcterms:modified xsi:type="dcterms:W3CDTF">2025-02-28T03:51:13Z</dcterms:modified>
  <dc:subject>2025-2031年中国氧化铅陶瓷市场研究与行业前景分析报告</dc:subject>
  <dc:title>2025-2031年中国氧化铅陶瓷市场研究与行业前景分析报告</dc:title>
  <cp:keywords>2025-2031年中国氧化铅陶瓷市场研究与行业前景分析报告</cp:keywords>
  <dc:description>2025-2031年中国氧化铅陶瓷市场研究与行业前景分析报告</dc:description>
</cp:coreProperties>
</file>