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a345a6eb804278" w:history="1">
              <w:r>
                <w:rPr>
                  <w:rStyle w:val="Hyperlink"/>
                </w:rPr>
                <w:t>2025-2031年中国通用量具行业现状与发展趋势报告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a345a6eb804278" w:history="1">
              <w:r>
                <w:rPr>
                  <w:rStyle w:val="Hyperlink"/>
                </w:rPr>
                <w:t>2025-2031年中国通用量具行业现状与发展趋势报告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3597253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ba345a6eb804278" w:history="1">
                <w:r>
                  <w:rPr>
                    <w:rStyle w:val="Hyperlink"/>
                  </w:rPr>
                  <w:t>https://www.20087.com/3/25/TongYongLiangJuFaZhanQuShiFenXi.html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通用量具作为制造业和实验室不可或缺的测量工具，种类繁多，包括卡尺、千分尺、量角器等。现代通用量具在精度和易用性上不断进步，采用精密加工工艺和高精度测量技术，确保测量结果的准确性。数字化量具如数显卡尺、电子测距仪等，凭借读数直观、操作简便的优势，市场份额逐渐扩大。</w:t>
      </w:r>
      <w:r>
        <w:rPr>
          <w:rFonts w:hint="eastAsia"/>
        </w:rPr>
        <w:br/>
      </w:r>
      <w:r>
        <w:rPr>
          <w:rFonts w:hint="eastAsia"/>
        </w:rPr>
        <w:t>　　通用量具的发展趋势将聚焦于智能化和多功能集成。结合物联网、大数据技术，量具将实现测量数据的自动采集、存储和分析，为生产过程提供实时监控和质量控制。同时，多功能合一的量具设计，如结合测量、记录、计算功能的智能量具，将提高工作效率。此外，随着3D打印和定制化服务的普及，个性化量具解决方案也将成为新的市场增长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ba345a6eb804278" w:history="1">
        <w:r>
          <w:rPr>
            <w:rStyle w:val="Hyperlink"/>
          </w:rPr>
          <w:t>2025-2031年中国通用量具行业现状与发展趋势报告</w:t>
        </w:r>
      </w:hyperlink>
      <w:r>
        <w:rPr>
          <w:rFonts w:hint="eastAsia"/>
        </w:rPr>
        <w:t>》通过全面的行业调研，系统梳理了通用量具产业链的各个环节，详细分析了通用量具市场规模、需求变化及价格趋势。报告结合当前通用量具行业现状，科学预测了市场前景与发展方向，并解读了重点企业的竞争格局、市场集中度及品牌表现。同时，报告对通用量具细分市场进行了深入探讨，结合通用量具技术现状与SWOT分析，揭示了通用量具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通用量具行业界定及应用领域</w:t>
      </w:r>
      <w:r>
        <w:rPr>
          <w:rFonts w:hint="eastAsia"/>
        </w:rPr>
        <w:br/>
      </w:r>
      <w:r>
        <w:rPr>
          <w:rFonts w:hint="eastAsia"/>
        </w:rPr>
        <w:t>　　第一节 通用量具行业定义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通用量具主要应用领域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全球通用量具行业市场调研分析</w:t>
      </w:r>
      <w:r>
        <w:rPr>
          <w:rFonts w:hint="eastAsia"/>
        </w:rPr>
        <w:br/>
      </w:r>
      <w:r>
        <w:rPr>
          <w:rFonts w:hint="eastAsia"/>
        </w:rPr>
        <w:t>　　第一节 全球通用量具行业经济环境分析</w:t>
      </w:r>
      <w:r>
        <w:rPr>
          <w:rFonts w:hint="eastAsia"/>
        </w:rPr>
        <w:br/>
      </w:r>
      <w:r>
        <w:rPr>
          <w:rFonts w:hint="eastAsia"/>
        </w:rPr>
        <w:t>　　第二节 全球通用量具市场总体情况分析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一、全球通用量具行业的发展特点</w:t>
      </w:r>
      <w:r>
        <w:rPr>
          <w:rFonts w:hint="eastAsia"/>
        </w:rPr>
        <w:br/>
      </w:r>
      <w:r>
        <w:rPr>
          <w:rFonts w:hint="eastAsia"/>
        </w:rPr>
        <w:t>　　　　二、全球通用量具市场结构</w:t>
      </w:r>
      <w:r>
        <w:rPr>
          <w:rFonts w:hint="eastAsia"/>
        </w:rPr>
        <w:br/>
      </w:r>
      <w:r>
        <w:rPr>
          <w:rFonts w:hint="eastAsia"/>
        </w:rPr>
        <w:t>　　　　三、全球通用量具行业竞争格局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全球主要国家（地区）通用量具市场分析</w:t>
      </w:r>
      <w:r>
        <w:rPr>
          <w:rFonts w:hint="eastAsia"/>
        </w:rPr>
        <w:br/>
      </w:r>
      <w:r>
        <w:rPr>
          <w:rFonts w:hint="eastAsia"/>
        </w:rPr>
        <w:t>　　第四节 2025-2031年全球通用量具行业发展趋势预测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通用量具行业发展环境分析</w:t>
      </w:r>
      <w:r>
        <w:rPr>
          <w:rFonts w:hint="eastAsia"/>
        </w:rPr>
        <w:br/>
      </w:r>
      <w:r>
        <w:rPr>
          <w:rFonts w:hint="eastAsia"/>
        </w:rPr>
        <w:t>　　第一节 通用量具行业环境分析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通用量具行业相关政策、法规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中国通用量具行业供给、需求分析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2025年中国通用量具市场现状</w:t>
      </w:r>
      <w:r>
        <w:rPr>
          <w:rFonts w:hint="eastAsia"/>
        </w:rPr>
        <w:br/>
      </w:r>
      <w:r>
        <w:rPr>
          <w:rFonts w:hint="eastAsia"/>
        </w:rPr>
        <w:t>　　第二节 中国通用量具行业产量情况分析及预测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一、通用量具总体产能规模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、2019-2024年中国通用量具产量统计</w:t>
      </w:r>
      <w:r>
        <w:rPr>
          <w:rFonts w:hint="eastAsia"/>
        </w:rPr>
        <w:br/>
      </w:r>
      <w:r>
        <w:rPr>
          <w:rFonts w:hint="eastAsia"/>
        </w:rPr>
        <w:t>　　　　三、通用量具生产区域分布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四、2025-2031年中国通用量具产量预测</w:t>
      </w:r>
      <w:r>
        <w:rPr>
          <w:rFonts w:hint="eastAsia"/>
        </w:rPr>
        <w:br/>
      </w:r>
      <w:r>
        <w:rPr>
          <w:rFonts w:hint="eastAsia"/>
        </w:rPr>
        <w:t>　　第三节 中国通用量具市场需求分析及预测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一、中国通用量具市场需求特点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二、2019-2024年中国通用量具市场需求统计</w:t>
      </w:r>
      <w:r>
        <w:rPr>
          <w:rFonts w:hint="eastAsia"/>
        </w:rPr>
        <w:br/>
      </w:r>
      <w:r>
        <w:rPr>
          <w:rFonts w:hint="eastAsia"/>
        </w:rPr>
        <w:t>　　　　三、通用量具市场饱和度</w:t>
      </w:r>
      <w:r>
        <w:rPr>
          <w:rFonts w:hint="eastAsia"/>
        </w:rPr>
        <w:br/>
      </w:r>
      <w:r>
        <w:rPr>
          <w:rFonts w:hint="eastAsia"/>
        </w:rPr>
        <w:t>　　　　四、影响通用量具市场需求的因素</w:t>
      </w:r>
      <w:r>
        <w:rPr>
          <w:rFonts w:hint="eastAsia"/>
        </w:rPr>
        <w:br/>
      </w:r>
      <w:r>
        <w:rPr>
          <w:rFonts w:hint="eastAsia"/>
        </w:rPr>
        <w:t>　　　　五、通用量具市场潜力分析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六、2025-2031年中国通用量具市场需求预测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中国通用量具行业进出口分析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一、2019-2024年通用量具进口量及增速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三、2025-2031年通用量具进口量及增速预测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一、2019-2024年通用量具出口量及增速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三、2025-2031年通用量具出口量及增速预测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中国通用量具行业重点地区调研分析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一、中国通用量具行业区域市场分布情况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二、**地区通用量具行业市场需求规模情况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三、**地区通用量具行业市场需求规模情况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四、**地区通用量具行业市场需求规模情况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五、**地区通用量具行业市场需求规模情况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六、**地区通用量具行业市场需求规模情况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中国通用量具细分行业调研</w:t>
      </w:r>
      <w:r>
        <w:rPr>
          <w:rFonts w:hint="eastAsia"/>
        </w:rPr>
        <w:br/>
      </w:r>
      <w:r>
        <w:rPr>
          <w:rFonts w:hint="eastAsia"/>
        </w:rPr>
        <w:t>　　第一节 主要通用量具细分行业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通用量具行业重点企业发展调研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中国通用量具企业营销及发展建议</w:t>
      </w:r>
      <w:r>
        <w:rPr>
          <w:rFonts w:hint="eastAsia"/>
        </w:rPr>
        <w:br/>
      </w:r>
      <w:r>
        <w:rPr>
          <w:rFonts w:hint="eastAsia"/>
        </w:rPr>
        <w:t>　　第一节 通用量具企业营销策略分析及建议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通用量具企业营销策略分析</w:t>
      </w:r>
      <w:r>
        <w:rPr>
          <w:rFonts w:hint="eastAsia"/>
        </w:rPr>
        <w:br/>
      </w:r>
      <w:r>
        <w:rPr>
          <w:rFonts w:hint="eastAsia"/>
        </w:rPr>
        <w:t>　　　　一、通用量具企业营销策略</w:t>
      </w:r>
      <w:r>
        <w:rPr>
          <w:rFonts w:hint="eastAsia"/>
        </w:rPr>
        <w:br/>
      </w:r>
      <w:r>
        <w:rPr>
          <w:rFonts w:hint="eastAsia"/>
        </w:rPr>
        <w:t>　　　　二、通用量具企业经验借鉴</w:t>
      </w:r>
      <w:r>
        <w:rPr>
          <w:rFonts w:hint="eastAsia"/>
        </w:rPr>
        <w:br/>
      </w:r>
      <w:r>
        <w:rPr>
          <w:rFonts w:hint="eastAsia"/>
        </w:rPr>
        <w:t>　　第三节 通用量具企业营销模式演化与创新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通用量具企业经营发展分析及建议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一、通用量具企业存在的问题</w:t>
      </w:r>
      <w:r>
        <w:rPr>
          <w:rFonts w:hint="eastAsia"/>
        </w:rPr>
        <w:br/>
      </w:r>
      <w:r>
        <w:rPr>
          <w:rFonts w:hint="eastAsia"/>
        </w:rPr>
        <w:t>　　　　二、通用量具企业应对的策略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通用量具行业发展趋势及投资风险预警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2025年通用量具市场前景分析</w:t>
      </w:r>
      <w:r>
        <w:rPr>
          <w:rFonts w:hint="eastAsia"/>
        </w:rPr>
        <w:br/>
      </w:r>
      <w:r>
        <w:rPr>
          <w:rFonts w:hint="eastAsia"/>
        </w:rPr>
        <w:t>　　第二节 2025年通用量具行业发展趋势预测</w:t>
      </w:r>
      <w:r>
        <w:rPr>
          <w:rFonts w:hint="eastAsia"/>
        </w:rPr>
        <w:br/>
      </w:r>
      <w:r>
        <w:rPr>
          <w:rFonts w:hint="eastAsia"/>
        </w:rPr>
        <w:t>　　第三节 影响通用量具行业发展的主要因素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一、2025年影响通用量具行业运行的有利因素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二、2025年影响通用量具行业运行的稳定因素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三、2025年影响通用量具行业运行的不利因素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四、2025年我国通用量具行业发展面临的挑战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五、2025年我国通用量具行业发展面临的机遇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专家对通用量具行业投资风险预警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一、2025-2031年通用量具行业市场风险及控制策略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二、2025-2031年通用量具行业政策风险及控制策略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三、2025-2031年通用量具行业经营风险及控制策略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四、2025-2031年通用量具同业竞争风险及控制策略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五、2025-2031年通用量具行业其他风险及控制策略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通用量具行业投资战略研究</w:t>
      </w:r>
      <w:r>
        <w:rPr>
          <w:rFonts w:hint="eastAsia"/>
        </w:rPr>
        <w:br/>
      </w:r>
      <w:r>
        <w:rPr>
          <w:rFonts w:hint="eastAsia"/>
        </w:rPr>
        <w:t>　　第一节 通用量具行业发展战略研究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对我国通用量具品牌的战略思考</w:t>
      </w:r>
      <w:r>
        <w:rPr>
          <w:rFonts w:hint="eastAsia"/>
        </w:rPr>
        <w:br/>
      </w:r>
      <w:r>
        <w:rPr>
          <w:rFonts w:hint="eastAsia"/>
        </w:rPr>
        <w:t>　　　　一、通用量具品牌的重要性</w:t>
      </w:r>
      <w:r>
        <w:rPr>
          <w:rFonts w:hint="eastAsia"/>
        </w:rPr>
        <w:br/>
      </w:r>
      <w:r>
        <w:rPr>
          <w:rFonts w:hint="eastAsia"/>
        </w:rPr>
        <w:t>　　　　二、通用量具实施品牌战略的意义</w:t>
      </w:r>
      <w:r>
        <w:rPr>
          <w:rFonts w:hint="eastAsia"/>
        </w:rPr>
        <w:br/>
      </w:r>
      <w:r>
        <w:rPr>
          <w:rFonts w:hint="eastAsia"/>
        </w:rPr>
        <w:t>　　　　三、通用量具企业品牌的现状分析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四、我国通用量具企业的品牌战略</w:t>
      </w:r>
      <w:r>
        <w:rPr>
          <w:rFonts w:hint="eastAsia"/>
        </w:rPr>
        <w:br/>
      </w:r>
      <w:r>
        <w:rPr>
          <w:rFonts w:hint="eastAsia"/>
        </w:rPr>
        <w:t>　　　　五、通用量具品牌战略管理的策略</w:t>
      </w:r>
      <w:r>
        <w:rPr>
          <w:rFonts w:hint="eastAsia"/>
        </w:rPr>
        <w:br/>
      </w:r>
      <w:r>
        <w:rPr>
          <w:rFonts w:hint="eastAsia"/>
        </w:rPr>
        <w:t>　　第三节 通用量具经营策略分析</w:t>
      </w:r>
      <w:r>
        <w:rPr>
          <w:rFonts w:hint="eastAsia"/>
        </w:rPr>
        <w:br/>
      </w:r>
      <w:r>
        <w:rPr>
          <w:rFonts w:hint="eastAsia"/>
        </w:rPr>
        <w:t>　　　　一、通用量具市场细分策略</w:t>
      </w:r>
      <w:r>
        <w:rPr>
          <w:rFonts w:hint="eastAsia"/>
        </w:rPr>
        <w:br/>
      </w:r>
      <w:r>
        <w:rPr>
          <w:rFonts w:hint="eastAsia"/>
        </w:rPr>
        <w:t>　　　　二、通用量具市场创新策略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四、通用量具新产品差异化战略</w:t>
      </w:r>
      <w:r>
        <w:rPr>
          <w:rFonts w:hint="eastAsia"/>
        </w:rPr>
        <w:br/>
      </w:r>
      <w:r>
        <w:rPr>
          <w:rFonts w:hint="eastAsia"/>
        </w:rPr>
        <w:t>　　第四节 中:智林:通用量具行业投资战略研究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一、2025-2031年通用量具行业投资战略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2019-2024年中国通用量具市场规模及增长情况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2019-2024年中国通用量具行业产量及增长趋势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2025-2031年中国通用量具行业产量预测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2019-2024年中国通用量具行业市场需求及增长情况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2025-2031年中国通用量具行业市场需求预测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2019-2024年中国通用量具行业利润及增长情况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**地区通用量具市场规模及增长情况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**地区通用量具行业市场需求情况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**地区通用量具市场规模及增长情况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**地区通用量具行业市场需求情况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2019-2024年中国通用量具行业出口情况分析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2019-2024年中国通用量具行业产品市场价格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2025-2031年中国通用量具行业产品市场价格走势预测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通用量具重点企业经营情况分析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通用量具重点企业经营情况分析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2025-2031年中国通用量具市场规模预测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2025-2031年中国通用量具行业利润预测</w:t>
      </w:r>
      <w:r>
        <w:rPr>
          <w:rFonts w:hint="eastAsia"/>
        </w:rPr>
        <w:br/>
      </w:r>
      <w:r>
        <w:rPr>
          <w:rFonts w:hint="eastAsia"/>
        </w:rPr>
        <w:t>　　图表 2025年通用量具行业壁垒</w:t>
      </w:r>
      <w:r>
        <w:rPr>
          <w:rFonts w:hint="eastAsia"/>
        </w:rPr>
        <w:br/>
      </w:r>
      <w:r>
        <w:rPr>
          <w:rFonts w:hint="eastAsia"/>
        </w:rPr>
        <w:t>　　图表 2025年通用量具市场前景分析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2025-2031年中国通用量具市场需求预测</w:t>
      </w:r>
      <w:r>
        <w:rPr>
          <w:rFonts w:hint="eastAsia"/>
        </w:rPr>
        <w:br/>
      </w:r>
      <w:r>
        <w:rPr>
          <w:rFonts w:hint="eastAsia"/>
        </w:rPr>
        <w:t>　　图表 2025年通用量具发展趋势预测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a345a6eb804278" w:history="1">
        <w:r>
          <w:rPr>
            <w:rStyle w:val="Hyperlink"/>
          </w:rPr>
          <w:t>2025-2031年中国通用量具行业现状与发展趋势报告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3597253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ba345a6eb804278" w:history="1">
        <w:r>
          <w:rPr>
            <w:rStyle w:val="Hyperlink"/>
          </w:rPr>
          <w:t>https://www.20087.com/3/25/TongYongLiangJuFaZhanQuShiFenXi.html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热点：测量工具有哪几种、通用量具一般分三类、专用量具分为哪几种、游标卡尺属于通用量具、质检员五大测量工具、通用量具有、量具品牌排行榜、通用量具检定规程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663955a8544168" w:history="1">
      <w:r>
        <w:rPr>
          <w:rStyle w:val="Hyperlink"/>
        </w:rPr>
        <w:t>2025-2031年中国通用量具行业现状与发展趋势报告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5/TongYongLiangJuFaZhanQuShiFenXi.html" TargetMode="External" Id="R9ba345a6eb80427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5/TongYongLiangJuFaZhanQuShiFenXi.html" TargetMode="External" Id="Rc2663955a854416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2024-09-23T05:56:00Z</dcterms:created>
  <dcterms:modified xsi:type="dcterms:W3CDTF">2024-09-23T06:56:00Z</dcterms:modified>
  <dc:subject>2025-2031年中国通用量具行业现状与发展趋势报告</dc:subject>
  <dc:title>2025-2031年中国通用量具行业现状与发展趋势报告</dc:title>
  <cp:keywords>2025-2031年中国通用量具行业现状与发展趋势报告</cp:keywords>
  <dc:description>2025-2031年中国通用量具行业现状与发展趋势报告</dc:description>
</cp:coreProperties>
</file>