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41d66df4545fd" w:history="1">
              <w:r>
                <w:rPr>
                  <w:rStyle w:val="Hyperlink"/>
                </w:rPr>
                <w:t>2025-2031年全球与中国电池电动工具行业发展全面调研与未来趋势报告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41d66df4545fd" w:history="1">
              <w:r>
                <w:rPr>
                  <w:rStyle w:val="Hyperlink"/>
                </w:rPr>
                <w:t>2025-2031年全球与中国电池电动工具行业发展全面调研与未来趋势报告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41d66df4545fd" w:history="1">
                <w:r>
                  <w:rPr>
                    <w:rStyle w:val="Hyperlink"/>
                  </w:rPr>
                  <w:t>https://www.20087.com/8/55/DianChiDianDongGongJuHangYeQuShiFenXi.html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工具凭借其便携性、高效性和环保优势，已成为现代工具市场的主流。近年来，随着锂电池技术的突破和成本的降低，电池电动工具的性能和续航能力有了显著提升，几乎可以媲美有线工具。现代电池电动工具不仅限于家用，还广泛应用于建筑、制造、维修等多个专业领域，成为提高工作效率和减少环境污染的有效工具。</w:t>
      </w:r>
      <w:r>
        <w:rPr>
          <w:rFonts w:hint="eastAsia"/>
        </w:rPr>
        <w:br/>
      </w:r>
      <w:r>
        <w:rPr>
          <w:rFonts w:hint="eastAsia"/>
        </w:rPr>
        <w:t>　　未来，电池电动工具将更加注重智能化和模块化。一方面，通过集成传感器、无线通信和数据分析技术，实现工具的状态监测、远程控制和预防性维护，提高安全性和可靠性。另一方面，模块化设计将使用户可以根据不同作业需求快速更换附件，提高工具的灵活性和通用性。同时，随着电池技术的持续进步，更长的续航时间和更快的充电速度将成为电池电动工具的重要竞争优势。</w:t>
      </w:r>
      <w:r>
        <w:rPr>
          <w:rFonts w:hint="eastAsia"/>
        </w:rPr>
        <w:br/>
      </w:r>
      <w:r>
        <w:rPr>
          <w:rFonts w:hint="eastAsia"/>
        </w:rPr>
        <w:t>　　《</w:t>
      </w:r>
      <w:hyperlink r:id="Rae541d66df4545fd" w:history="1">
        <w:r>
          <w:rPr>
            <w:rStyle w:val="Hyperlink"/>
          </w:rPr>
          <w:t>2025-2031年全球与中国电池电动工具行业发展全面调研与未来趋势报告</w:t>
        </w:r>
      </w:hyperlink>
      <w:r>
        <w:rPr>
          <w:rFonts w:hint="eastAsia"/>
        </w:rPr>
        <w:t>》从产业链视角出发，系统分析了电池电动工具行业的市场现状与需求动态，详细解读了电池电动工具市场规模、价格波动及上下游影响因素。报告深入剖析了电池电动工具细分领域的发展特点，基于权威数据对市场前景及未来趋势进行了科学预测，同时揭示了电池电动工具重点企业的竞争格局与市场集中度变化。报告客观翔实地指出了电池电动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中国电池电动工具概述</w:t>
      </w:r>
      <w:r>
        <w:rPr>
          <w:rFonts w:hint="eastAsia"/>
        </w:rPr>
        <w:br/>
      </w:r>
      <w:r>
        <w:rPr>
          <w:rFonts w:hint="eastAsia"/>
        </w:rPr>
        <w:t>　　第一节 电池电动工具行业定义</w:t>
      </w:r>
      <w:r>
        <w:rPr>
          <w:rFonts w:hint="eastAsia"/>
        </w:rPr>
        <w:br/>
      </w:r>
      <w:r>
        <w:rPr>
          <w:rFonts w:hint="eastAsia"/>
        </w:rPr>
        <w:t>　　第二节 电池电动工具行业发展特性</w:t>
      </w:r>
      <w:r>
        <w:rPr>
          <w:rFonts w:hint="eastAsia"/>
        </w:rPr>
        <w:br/>
      </w:r>
      <w:r>
        <w:rPr>
          <w:rFonts w:hint="eastAsia"/>
        </w:rPr>
        <w:t>　　第三节 电池电动工具产业链分析</w:t>
      </w:r>
      <w:r>
        <w:rPr>
          <w:rFonts w:hint="eastAsia"/>
        </w:rPr>
        <w:br/>
      </w:r>
      <w:r>
        <w:rPr>
          <w:rFonts w:hint="eastAsia"/>
        </w:rPr>
        <w:t>　　第四节 电池电动工具行业生命周期分析</w:t>
      </w:r>
      <w:r>
        <w:rPr>
          <w:rFonts w:hint="eastAsia"/>
        </w:rPr>
        <w:br/>
      </w:r>
      <w:r>
        <w:rPr>
          <w:rFonts w:hint="eastAsia"/>
        </w:rPr>
        <w:br/>
      </w:r>
      <w:r>
        <w:rPr>
          <w:rFonts w:hint="eastAsia"/>
        </w:rPr>
        <w:t>第二章 2024-2025年国外电池电动工具市场发展概况</w:t>
      </w:r>
      <w:r>
        <w:rPr>
          <w:rFonts w:hint="eastAsia"/>
        </w:rPr>
        <w:br/>
      </w:r>
      <w:r>
        <w:rPr>
          <w:rFonts w:hint="eastAsia"/>
        </w:rPr>
        <w:t>　　第一节 全球电池电动工具市场发展分析</w:t>
      </w:r>
      <w:r>
        <w:rPr>
          <w:rFonts w:hint="eastAsia"/>
        </w:rPr>
        <w:br/>
      </w:r>
      <w:r>
        <w:rPr>
          <w:rFonts w:hint="eastAsia"/>
        </w:rPr>
        <w:t>　　第二节 北美地区主要国家电池电动工具市场概况</w:t>
      </w:r>
      <w:r>
        <w:rPr>
          <w:rFonts w:hint="eastAsia"/>
        </w:rPr>
        <w:br/>
      </w:r>
      <w:r>
        <w:rPr>
          <w:rFonts w:hint="eastAsia"/>
        </w:rPr>
        <w:t>　　第三节 欧盟地区主要国家电池电动工具市场概况</w:t>
      </w:r>
      <w:r>
        <w:rPr>
          <w:rFonts w:hint="eastAsia"/>
        </w:rPr>
        <w:br/>
      </w:r>
      <w:r>
        <w:rPr>
          <w:rFonts w:hint="eastAsia"/>
        </w:rPr>
        <w:t>　　第四节 亚洲地区主要国家电池电动工具市场概况</w:t>
      </w:r>
      <w:r>
        <w:rPr>
          <w:rFonts w:hint="eastAsia"/>
        </w:rPr>
        <w:br/>
      </w:r>
      <w:r>
        <w:rPr>
          <w:rFonts w:hint="eastAsia"/>
        </w:rPr>
        <w:t>　　第五节 2025-2031年全球电池电动工具市场发展预测</w:t>
      </w:r>
      <w:r>
        <w:rPr>
          <w:rFonts w:hint="eastAsia"/>
        </w:rPr>
        <w:br/>
      </w:r>
      <w:r>
        <w:rPr>
          <w:rFonts w:hint="eastAsia"/>
        </w:rPr>
        <w:br/>
      </w:r>
      <w:r>
        <w:rPr>
          <w:rFonts w:hint="eastAsia"/>
        </w:rPr>
        <w:t>第三章 2024-2025年中国电池电动工具发展环境分析</w:t>
      </w:r>
      <w:r>
        <w:rPr>
          <w:rFonts w:hint="eastAsia"/>
        </w:rPr>
        <w:br/>
      </w:r>
      <w:r>
        <w:rPr>
          <w:rFonts w:hint="eastAsia"/>
        </w:rPr>
        <w:t>　　第一节 电池电动工具行业经济环境分析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电池电动工具行业相关政策、标准</w:t>
      </w:r>
      <w:r>
        <w:rPr>
          <w:rFonts w:hint="eastAsia"/>
        </w:rPr>
        <w:br/>
      </w:r>
      <w:r>
        <w:rPr>
          <w:rFonts w:hint="eastAsia"/>
        </w:rPr>
        <w:t>　　第三节 电池电动工具行业相关发展规划</w:t>
      </w:r>
      <w:r>
        <w:rPr>
          <w:rFonts w:hint="eastAsia"/>
        </w:rPr>
        <w:br/>
      </w:r>
      <w:r>
        <w:rPr>
          <w:rFonts w:hint="eastAsia"/>
        </w:rPr>
        <w:br/>
      </w:r>
      <w:r>
        <w:rPr>
          <w:rFonts w:hint="eastAsia"/>
        </w:rPr>
        <w:t>第四章 2024-2025年中国电池电动工具技术发展分析</w:t>
      </w:r>
      <w:r>
        <w:rPr>
          <w:rFonts w:hint="eastAsia"/>
        </w:rPr>
        <w:br/>
      </w:r>
      <w:r>
        <w:rPr>
          <w:rFonts w:hint="eastAsia"/>
        </w:rPr>
        <w:t>　　第一节 当前电池电动工具技术发展现状分析</w:t>
      </w:r>
      <w:r>
        <w:rPr>
          <w:rFonts w:hint="eastAsia"/>
        </w:rPr>
        <w:br/>
      </w:r>
      <w:r>
        <w:rPr>
          <w:rFonts w:hint="eastAsia"/>
        </w:rPr>
        <w:t>　　第二节 电池电动工具生产中需注意的问题</w:t>
      </w:r>
      <w:r>
        <w:rPr>
          <w:rFonts w:hint="eastAsia"/>
        </w:rPr>
        <w:br/>
      </w:r>
      <w:r>
        <w:rPr>
          <w:rFonts w:hint="eastAsia"/>
        </w:rPr>
        <w:t>　　第三节 电池电动工具行业主要技术趋势</w:t>
      </w:r>
      <w:r>
        <w:rPr>
          <w:rFonts w:hint="eastAsia"/>
        </w:rPr>
        <w:br/>
      </w:r>
      <w:r>
        <w:rPr>
          <w:rFonts w:hint="eastAsia"/>
        </w:rPr>
        <w:br/>
      </w:r>
      <w:r>
        <w:rPr>
          <w:rFonts w:hint="eastAsia"/>
        </w:rPr>
        <w:t>第五章 2024-2025年电池电动工具市场特性分析</w:t>
      </w:r>
      <w:r>
        <w:rPr>
          <w:rFonts w:hint="eastAsia"/>
        </w:rPr>
        <w:br/>
      </w:r>
      <w:r>
        <w:rPr>
          <w:rFonts w:hint="eastAsia"/>
        </w:rPr>
        <w:t>　　第一节 电池电动工具行业集中度分析</w:t>
      </w:r>
      <w:r>
        <w:rPr>
          <w:rFonts w:hint="eastAsia"/>
        </w:rPr>
        <w:br/>
      </w:r>
      <w:r>
        <w:rPr>
          <w:rFonts w:hint="eastAsia"/>
        </w:rPr>
        <w:t>　　第二节 电池电动工具行业SWOT分析</w:t>
      </w:r>
      <w:r>
        <w:rPr>
          <w:rFonts w:hint="eastAsia"/>
        </w:rPr>
        <w:br/>
      </w:r>
      <w:r>
        <w:rPr>
          <w:rFonts w:hint="eastAsia"/>
        </w:rPr>
        <w:t>　　　　一、电池电动工具行业优势</w:t>
      </w:r>
      <w:r>
        <w:rPr>
          <w:rFonts w:hint="eastAsia"/>
        </w:rPr>
        <w:br/>
      </w:r>
      <w:r>
        <w:rPr>
          <w:rFonts w:hint="eastAsia"/>
        </w:rPr>
        <w:t>　　　　二、电池电动工具行业劣势</w:t>
      </w:r>
      <w:r>
        <w:rPr>
          <w:rFonts w:hint="eastAsia"/>
        </w:rPr>
        <w:br/>
      </w:r>
      <w:r>
        <w:rPr>
          <w:rFonts w:hint="eastAsia"/>
        </w:rPr>
        <w:t>　　　　三、电池电动工具行业机会</w:t>
      </w:r>
      <w:r>
        <w:rPr>
          <w:rFonts w:hint="eastAsia"/>
        </w:rPr>
        <w:br/>
      </w:r>
      <w:r>
        <w:rPr>
          <w:rFonts w:hint="eastAsia"/>
        </w:rPr>
        <w:t>　　　　四、电池电动工具行业风险</w:t>
      </w:r>
      <w:r>
        <w:rPr>
          <w:rFonts w:hint="eastAsia"/>
        </w:rPr>
        <w:br/>
      </w:r>
      <w:r>
        <w:rPr>
          <w:rFonts w:hint="eastAsia"/>
        </w:rPr>
        <w:br/>
      </w:r>
      <w:r>
        <w:rPr>
          <w:rFonts w:hint="eastAsia"/>
        </w:rPr>
        <w:t>第六章 中国电池电动工具发展现状</w:t>
      </w:r>
      <w:r>
        <w:rPr>
          <w:rFonts w:hint="eastAsia"/>
        </w:rPr>
        <w:br/>
      </w:r>
      <w:r>
        <w:rPr>
          <w:rFonts w:hint="eastAsia"/>
        </w:rPr>
        <w:t>　　第一节 中国电池电动工具市场现状分析</w:t>
      </w:r>
      <w:r>
        <w:rPr>
          <w:rFonts w:hint="eastAsia"/>
        </w:rPr>
        <w:br/>
      </w:r>
      <w:r>
        <w:rPr>
          <w:rFonts w:hint="eastAsia"/>
        </w:rPr>
        <w:t>　　第二节 中国电池电动工具行业产量情况分析及预测</w:t>
      </w:r>
      <w:r>
        <w:rPr>
          <w:rFonts w:hint="eastAsia"/>
        </w:rPr>
        <w:br/>
      </w:r>
      <w:r>
        <w:rPr>
          <w:rFonts w:hint="eastAsia"/>
        </w:rPr>
        <w:t>　　　　一、电池电动工具总体产能规模</w:t>
      </w:r>
      <w:r>
        <w:rPr>
          <w:rFonts w:hint="eastAsia"/>
        </w:rPr>
        <w:br/>
      </w:r>
      <w:r>
        <w:rPr>
          <w:rFonts w:hint="eastAsia"/>
        </w:rPr>
        <w:t>　　　　二、电池电动工具生产区域分布</w:t>
      </w:r>
      <w:r>
        <w:rPr>
          <w:rFonts w:hint="eastAsia"/>
        </w:rPr>
        <w:br/>
      </w:r>
      <w:r>
        <w:rPr>
          <w:rFonts w:hint="eastAsia"/>
        </w:rPr>
        <w:t>　　　　三、2019-2024年中国电池电动工具产量统计</w:t>
      </w:r>
      <w:r>
        <w:rPr>
          <w:rFonts w:hint="eastAsia"/>
        </w:rPr>
        <w:br/>
      </w:r>
      <w:r>
        <w:rPr>
          <w:rFonts w:hint="eastAsia"/>
        </w:rPr>
        <w:t>　　　　三、2025-2031年中国电池电动工具产量预测</w:t>
      </w:r>
      <w:r>
        <w:rPr>
          <w:rFonts w:hint="eastAsia"/>
        </w:rPr>
        <w:br/>
      </w:r>
      <w:r>
        <w:rPr>
          <w:rFonts w:hint="eastAsia"/>
        </w:rPr>
        <w:t>　　第三节 中国电池电动工具市场需求分析及预测</w:t>
      </w:r>
      <w:r>
        <w:rPr>
          <w:rFonts w:hint="eastAsia"/>
        </w:rPr>
        <w:br/>
      </w:r>
      <w:r>
        <w:rPr>
          <w:rFonts w:hint="eastAsia"/>
        </w:rPr>
        <w:t>　　　　一、中国电池电动工具市场需求特点</w:t>
      </w:r>
      <w:r>
        <w:rPr>
          <w:rFonts w:hint="eastAsia"/>
        </w:rPr>
        <w:br/>
      </w:r>
      <w:r>
        <w:rPr>
          <w:rFonts w:hint="eastAsia"/>
        </w:rPr>
        <w:t>　　　　二、2019-2024年中国电池电动工具市场需求量统计</w:t>
      </w:r>
      <w:r>
        <w:rPr>
          <w:rFonts w:hint="eastAsia"/>
        </w:rPr>
        <w:br/>
      </w:r>
      <w:r>
        <w:rPr>
          <w:rFonts w:hint="eastAsia"/>
        </w:rPr>
        <w:t>　　　　三、2025-2031年中国电池电动工具市场需求量预测</w:t>
      </w:r>
      <w:r>
        <w:rPr>
          <w:rFonts w:hint="eastAsia"/>
        </w:rPr>
        <w:br/>
      </w:r>
      <w:r>
        <w:rPr>
          <w:rFonts w:hint="eastAsia"/>
        </w:rPr>
        <w:t>　　第四节 中国电池电动工具价格趋势分析</w:t>
      </w:r>
      <w:r>
        <w:rPr>
          <w:rFonts w:hint="eastAsia"/>
        </w:rPr>
        <w:br/>
      </w:r>
      <w:r>
        <w:rPr>
          <w:rFonts w:hint="eastAsia"/>
        </w:rPr>
        <w:t>　　　　一、2019-2024年中国电池电动工具市场价格趋势</w:t>
      </w:r>
      <w:r>
        <w:rPr>
          <w:rFonts w:hint="eastAsia"/>
        </w:rPr>
        <w:br/>
      </w:r>
      <w:r>
        <w:rPr>
          <w:rFonts w:hint="eastAsia"/>
        </w:rPr>
        <w:t>　　　　二、2025-2031年中国电池电动工具市场价格走势预测</w:t>
      </w:r>
      <w:r>
        <w:rPr>
          <w:rFonts w:hint="eastAsia"/>
        </w:rPr>
        <w:br/>
      </w:r>
      <w:r>
        <w:rPr>
          <w:rFonts w:hint="eastAsia"/>
        </w:rPr>
        <w:br/>
      </w:r>
      <w:r>
        <w:rPr>
          <w:rFonts w:hint="eastAsia"/>
        </w:rPr>
        <w:t>第七章 2019-2024年电池电动工具行业经济运行</w:t>
      </w:r>
      <w:r>
        <w:rPr>
          <w:rFonts w:hint="eastAsia"/>
        </w:rPr>
        <w:br/>
      </w:r>
      <w:r>
        <w:rPr>
          <w:rFonts w:hint="eastAsia"/>
        </w:rPr>
        <w:t>　　第一节 2019-2024年中国电池电动工具行业盈利能力分析</w:t>
      </w:r>
      <w:r>
        <w:rPr>
          <w:rFonts w:hint="eastAsia"/>
        </w:rPr>
        <w:br/>
      </w:r>
      <w:r>
        <w:rPr>
          <w:rFonts w:hint="eastAsia"/>
        </w:rPr>
        <w:t>　　第二节 2019-2024年中国电池电动工具行业发展能力分析</w:t>
      </w:r>
      <w:r>
        <w:rPr>
          <w:rFonts w:hint="eastAsia"/>
        </w:rPr>
        <w:br/>
      </w:r>
      <w:r>
        <w:rPr>
          <w:rFonts w:hint="eastAsia"/>
        </w:rPr>
        <w:t>　　第三节 2019-2024年电池电动工具行业偿债能力分析</w:t>
      </w:r>
      <w:r>
        <w:rPr>
          <w:rFonts w:hint="eastAsia"/>
        </w:rPr>
        <w:br/>
      </w:r>
      <w:r>
        <w:rPr>
          <w:rFonts w:hint="eastAsia"/>
        </w:rPr>
        <w:t>　　第四节 2019-2024年电池电动工具制造企业数量分析</w:t>
      </w:r>
      <w:r>
        <w:rPr>
          <w:rFonts w:hint="eastAsia"/>
        </w:rPr>
        <w:br/>
      </w:r>
      <w:r>
        <w:rPr>
          <w:rFonts w:hint="eastAsia"/>
        </w:rPr>
        <w:br/>
      </w:r>
      <w:r>
        <w:rPr>
          <w:rFonts w:hint="eastAsia"/>
        </w:rPr>
        <w:t>第八章 中国电池电动工具行业重点地区发展分析</w:t>
      </w:r>
      <w:r>
        <w:rPr>
          <w:rFonts w:hint="eastAsia"/>
        </w:rPr>
        <w:br/>
      </w:r>
      <w:r>
        <w:rPr>
          <w:rFonts w:hint="eastAsia"/>
        </w:rPr>
        <w:t>　　第一节 区域市场分布总体情况</w:t>
      </w:r>
      <w:r>
        <w:rPr>
          <w:rFonts w:hint="eastAsia"/>
        </w:rPr>
        <w:br/>
      </w:r>
      <w:r>
        <w:rPr>
          <w:rFonts w:hint="eastAsia"/>
        </w:rPr>
        <w:t>　　第二节 **地区电池电动工具市场发展分析</w:t>
      </w:r>
      <w:r>
        <w:rPr>
          <w:rFonts w:hint="eastAsia"/>
        </w:rPr>
        <w:br/>
      </w:r>
      <w:r>
        <w:rPr>
          <w:rFonts w:hint="eastAsia"/>
        </w:rPr>
        <w:t>　　第三节 **地区电池电动工具市场发展分析</w:t>
      </w:r>
      <w:r>
        <w:rPr>
          <w:rFonts w:hint="eastAsia"/>
        </w:rPr>
        <w:br/>
      </w:r>
      <w:r>
        <w:rPr>
          <w:rFonts w:hint="eastAsia"/>
        </w:rPr>
        <w:t>　　第四节 **地区电池电动工具市场发展分析</w:t>
      </w:r>
      <w:r>
        <w:rPr>
          <w:rFonts w:hint="eastAsia"/>
        </w:rPr>
        <w:br/>
      </w:r>
      <w:r>
        <w:rPr>
          <w:rFonts w:hint="eastAsia"/>
        </w:rPr>
        <w:t>　　第五节 **地区电池电动工具市场发展分析</w:t>
      </w:r>
      <w:r>
        <w:rPr>
          <w:rFonts w:hint="eastAsia"/>
        </w:rPr>
        <w:br/>
      </w:r>
      <w:r>
        <w:rPr>
          <w:rFonts w:hint="eastAsia"/>
        </w:rPr>
        <w:t>　　第六节 **地区电池电动工具市场发展分析</w:t>
      </w:r>
      <w:r>
        <w:rPr>
          <w:rFonts w:hint="eastAsia"/>
        </w:rPr>
        <w:br/>
      </w:r>
      <w:r>
        <w:rPr>
          <w:rFonts w:hint="eastAsia"/>
        </w:rPr>
        <w:t>　　……</w:t>
      </w:r>
      <w:r>
        <w:rPr>
          <w:rFonts w:hint="eastAsia"/>
        </w:rPr>
        <w:br/>
      </w:r>
      <w:r>
        <w:rPr>
          <w:rFonts w:hint="eastAsia"/>
        </w:rPr>
        <w:br/>
      </w:r>
      <w:r>
        <w:rPr>
          <w:rFonts w:hint="eastAsia"/>
        </w:rPr>
        <w:t>第九章 2019-2024年中国电池电动工具进出口分析</w:t>
      </w:r>
      <w:r>
        <w:rPr>
          <w:rFonts w:hint="eastAsia"/>
        </w:rPr>
        <w:br/>
      </w:r>
      <w:r>
        <w:rPr>
          <w:rFonts w:hint="eastAsia"/>
        </w:rPr>
        <w:t>　　第一节 电池电动工具进口情况分析</w:t>
      </w:r>
      <w:r>
        <w:rPr>
          <w:rFonts w:hint="eastAsia"/>
        </w:rPr>
        <w:br/>
      </w:r>
      <w:r>
        <w:rPr>
          <w:rFonts w:hint="eastAsia"/>
        </w:rPr>
        <w:t>　　第二节 电池电动工具出口情况分析</w:t>
      </w:r>
      <w:r>
        <w:rPr>
          <w:rFonts w:hint="eastAsia"/>
        </w:rPr>
        <w:br/>
      </w:r>
      <w:r>
        <w:rPr>
          <w:rFonts w:hint="eastAsia"/>
        </w:rPr>
        <w:t>　　第三节 2025-2031年影响电池电动工具进出口因素分析</w:t>
      </w:r>
      <w:r>
        <w:rPr>
          <w:rFonts w:hint="eastAsia"/>
        </w:rPr>
        <w:br/>
      </w:r>
      <w:r>
        <w:rPr>
          <w:rFonts w:hint="eastAsia"/>
        </w:rPr>
        <w:br/>
      </w:r>
      <w:r>
        <w:rPr>
          <w:rFonts w:hint="eastAsia"/>
        </w:rPr>
        <w:t>第十章 主要电池电动工具生产企业及竞争格局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电池电动工具行业投资战略研究</w:t>
      </w:r>
      <w:r>
        <w:rPr>
          <w:rFonts w:hint="eastAsia"/>
        </w:rPr>
        <w:br/>
      </w:r>
      <w:r>
        <w:rPr>
          <w:rFonts w:hint="eastAsia"/>
        </w:rPr>
        <w:t>　　第一节 电池电动工具行业发展战略研究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对我国电池电动工具品牌的战略思考</w:t>
      </w:r>
      <w:r>
        <w:rPr>
          <w:rFonts w:hint="eastAsia"/>
        </w:rPr>
        <w:br/>
      </w:r>
      <w:r>
        <w:rPr>
          <w:rFonts w:hint="eastAsia"/>
        </w:rPr>
        <w:t>　　　　一、电池电动工具品牌的重要性</w:t>
      </w:r>
      <w:r>
        <w:rPr>
          <w:rFonts w:hint="eastAsia"/>
        </w:rPr>
        <w:br/>
      </w:r>
      <w:r>
        <w:rPr>
          <w:rFonts w:hint="eastAsia"/>
        </w:rPr>
        <w:t>　　　　二、电池电动工具实施品牌战略的意义</w:t>
      </w:r>
      <w:r>
        <w:rPr>
          <w:rFonts w:hint="eastAsia"/>
        </w:rPr>
        <w:br/>
      </w:r>
      <w:r>
        <w:rPr>
          <w:rFonts w:hint="eastAsia"/>
        </w:rPr>
        <w:t>　　　　三、电池电动工具企业品牌的现状分析</w:t>
      </w:r>
      <w:r>
        <w:rPr>
          <w:rFonts w:hint="eastAsia"/>
        </w:rPr>
        <w:br/>
      </w:r>
      <w:r>
        <w:rPr>
          <w:rFonts w:hint="eastAsia"/>
        </w:rPr>
        <w:t>　　　　四、我国电池电动工具企业的品牌战略</w:t>
      </w:r>
      <w:r>
        <w:rPr>
          <w:rFonts w:hint="eastAsia"/>
        </w:rPr>
        <w:br/>
      </w:r>
      <w:r>
        <w:rPr>
          <w:rFonts w:hint="eastAsia"/>
        </w:rPr>
        <w:t>　　　　五、电池电动工具品牌战略管理的策略</w:t>
      </w:r>
      <w:r>
        <w:rPr>
          <w:rFonts w:hint="eastAsia"/>
        </w:rPr>
        <w:br/>
      </w:r>
      <w:r>
        <w:rPr>
          <w:rFonts w:hint="eastAsia"/>
        </w:rPr>
        <w:t>　　第三节 电池电动工具经营策略分析</w:t>
      </w:r>
      <w:r>
        <w:rPr>
          <w:rFonts w:hint="eastAsia"/>
        </w:rPr>
        <w:br/>
      </w:r>
      <w:r>
        <w:rPr>
          <w:rFonts w:hint="eastAsia"/>
        </w:rPr>
        <w:t>　　　　一、电池电动工具市场细分策略</w:t>
      </w:r>
      <w:r>
        <w:rPr>
          <w:rFonts w:hint="eastAsia"/>
        </w:rPr>
        <w:br/>
      </w:r>
      <w:r>
        <w:rPr>
          <w:rFonts w:hint="eastAsia"/>
        </w:rPr>
        <w:t>　　　　二、电池电动工具市场创新策略</w:t>
      </w:r>
      <w:r>
        <w:rPr>
          <w:rFonts w:hint="eastAsia"/>
        </w:rPr>
        <w:br/>
      </w:r>
      <w:r>
        <w:rPr>
          <w:rFonts w:hint="eastAsia"/>
        </w:rPr>
        <w:t>　　　　三、品牌定位与品类规划</w:t>
      </w:r>
      <w:r>
        <w:rPr>
          <w:rFonts w:hint="eastAsia"/>
        </w:rPr>
        <w:br/>
      </w:r>
      <w:r>
        <w:rPr>
          <w:rFonts w:hint="eastAsia"/>
        </w:rPr>
        <w:t>　　　　四、电池电动工具新产品差异化战略</w:t>
      </w:r>
      <w:r>
        <w:rPr>
          <w:rFonts w:hint="eastAsia"/>
        </w:rPr>
        <w:br/>
      </w:r>
      <w:r>
        <w:rPr>
          <w:rFonts w:hint="eastAsia"/>
        </w:rPr>
        <w:br/>
      </w:r>
      <w:r>
        <w:rPr>
          <w:rFonts w:hint="eastAsia"/>
        </w:rPr>
        <w:t>第十二章 2025-2031年中国电池电动工具发展趋势预测及投资风险</w:t>
      </w:r>
      <w:r>
        <w:rPr>
          <w:rFonts w:hint="eastAsia"/>
        </w:rPr>
        <w:br/>
      </w:r>
      <w:r>
        <w:rPr>
          <w:rFonts w:hint="eastAsia"/>
        </w:rPr>
        <w:t>　　第一节 未来电池电动工具行业发展趋势预测</w:t>
      </w:r>
      <w:r>
        <w:rPr>
          <w:rFonts w:hint="eastAsia"/>
        </w:rPr>
        <w:br/>
      </w:r>
      <w:r>
        <w:rPr>
          <w:rFonts w:hint="eastAsia"/>
        </w:rPr>
        <w:t>　　第二节 电池电动工具行业投资风险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2025年电池电动工具投资建议</w:t>
      </w:r>
      <w:r>
        <w:rPr>
          <w:rFonts w:hint="eastAsia"/>
        </w:rPr>
        <w:br/>
      </w:r>
      <w:r>
        <w:rPr>
          <w:rFonts w:hint="eastAsia"/>
        </w:rPr>
        <w:t>　　第一节 电池电动工具行业投资环境分析</w:t>
      </w:r>
      <w:r>
        <w:rPr>
          <w:rFonts w:hint="eastAsia"/>
        </w:rPr>
        <w:br/>
      </w:r>
      <w:r>
        <w:rPr>
          <w:rFonts w:hint="eastAsia"/>
        </w:rPr>
        <w:t>　　第二节 电池电动工具行业投资进入壁垒分析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2019-2024年中国电池电动工具市场规模及增长情况</w:t>
      </w:r>
      <w:r>
        <w:rPr>
          <w:rFonts w:hint="eastAsia"/>
        </w:rPr>
        <w:br/>
      </w:r>
      <w:r>
        <w:rPr>
          <w:rFonts w:hint="eastAsia"/>
        </w:rPr>
        <w:t>　　图表 2019-2024年中国电池电动工具行业产能及增长趋势</w:t>
      </w:r>
      <w:r>
        <w:rPr>
          <w:rFonts w:hint="eastAsia"/>
        </w:rPr>
        <w:br/>
      </w:r>
      <w:r>
        <w:rPr>
          <w:rFonts w:hint="eastAsia"/>
        </w:rPr>
        <w:t>　　图表 2025-2031年中国电池电动工具行业产能预测</w:t>
      </w:r>
      <w:r>
        <w:rPr>
          <w:rFonts w:hint="eastAsia"/>
        </w:rPr>
        <w:br/>
      </w:r>
      <w:r>
        <w:rPr>
          <w:rFonts w:hint="eastAsia"/>
        </w:rPr>
        <w:t>　　图表 2019-2024年中国电池电动工具行业产量及增长趋势</w:t>
      </w:r>
      <w:r>
        <w:rPr>
          <w:rFonts w:hint="eastAsia"/>
        </w:rPr>
        <w:br/>
      </w:r>
      <w:r>
        <w:rPr>
          <w:rFonts w:hint="eastAsia"/>
        </w:rPr>
        <w:t>　　图表 2025-2031年中国电池电动工具行业产量预测</w:t>
      </w:r>
      <w:r>
        <w:rPr>
          <w:rFonts w:hint="eastAsia"/>
        </w:rPr>
        <w:br/>
      </w:r>
      <w:r>
        <w:rPr>
          <w:rFonts w:hint="eastAsia"/>
        </w:rPr>
        <w:t>　　……</w:t>
      </w:r>
      <w:r>
        <w:rPr>
          <w:rFonts w:hint="eastAsia"/>
        </w:rPr>
        <w:br/>
      </w:r>
      <w:r>
        <w:rPr>
          <w:rFonts w:hint="eastAsia"/>
        </w:rPr>
        <w:t>　　图表 2019-2024年中国电池电动工具行业市场需求及增长情况</w:t>
      </w:r>
      <w:r>
        <w:rPr>
          <w:rFonts w:hint="eastAsia"/>
        </w:rPr>
        <w:br/>
      </w:r>
      <w:r>
        <w:rPr>
          <w:rFonts w:hint="eastAsia"/>
        </w:rPr>
        <w:t>　　图表 2025-2031年中国电池电动工具行业市场需求预测</w:t>
      </w:r>
      <w:r>
        <w:rPr>
          <w:rFonts w:hint="eastAsia"/>
        </w:rPr>
        <w:br/>
      </w:r>
      <w:r>
        <w:rPr>
          <w:rFonts w:hint="eastAsia"/>
        </w:rPr>
        <w:t>　　……</w:t>
      </w:r>
      <w:r>
        <w:rPr>
          <w:rFonts w:hint="eastAsia"/>
        </w:rPr>
        <w:br/>
      </w:r>
      <w:r>
        <w:rPr>
          <w:rFonts w:hint="eastAsia"/>
        </w:rPr>
        <w:t>　　图表 2019-2024年中国电池电动工具行业利润及增长情况</w:t>
      </w:r>
      <w:r>
        <w:rPr>
          <w:rFonts w:hint="eastAsia"/>
        </w:rPr>
        <w:br/>
      </w:r>
      <w:r>
        <w:rPr>
          <w:rFonts w:hint="eastAsia"/>
        </w:rPr>
        <w:t>　　图表 **地区电池电动工具市场规模及增长情况</w:t>
      </w:r>
      <w:r>
        <w:rPr>
          <w:rFonts w:hint="eastAsia"/>
        </w:rPr>
        <w:br/>
      </w:r>
      <w:r>
        <w:rPr>
          <w:rFonts w:hint="eastAsia"/>
        </w:rPr>
        <w:t>　　图表 **地区电池电动工具行业市场需求情况</w:t>
      </w:r>
      <w:r>
        <w:rPr>
          <w:rFonts w:hint="eastAsia"/>
        </w:rPr>
        <w:br/>
      </w:r>
      <w:r>
        <w:rPr>
          <w:rFonts w:hint="eastAsia"/>
        </w:rPr>
        <w:t>　　……</w:t>
      </w:r>
      <w:r>
        <w:rPr>
          <w:rFonts w:hint="eastAsia"/>
        </w:rPr>
        <w:br/>
      </w:r>
      <w:r>
        <w:rPr>
          <w:rFonts w:hint="eastAsia"/>
        </w:rPr>
        <w:t>　　图表 **地区电池电动工具市场规模及增长情况</w:t>
      </w:r>
      <w:r>
        <w:rPr>
          <w:rFonts w:hint="eastAsia"/>
        </w:rPr>
        <w:br/>
      </w:r>
      <w:r>
        <w:rPr>
          <w:rFonts w:hint="eastAsia"/>
        </w:rPr>
        <w:t>　　图表 **地区电池电动工具行业市场需求情况</w:t>
      </w:r>
      <w:r>
        <w:rPr>
          <w:rFonts w:hint="eastAsia"/>
        </w:rPr>
        <w:br/>
      </w:r>
      <w:r>
        <w:rPr>
          <w:rFonts w:hint="eastAsia"/>
        </w:rPr>
        <w:t>　　图表 2019-2024年中国电池电动工具行业进口量及增速统计</w:t>
      </w:r>
      <w:r>
        <w:rPr>
          <w:rFonts w:hint="eastAsia"/>
        </w:rPr>
        <w:br/>
      </w:r>
      <w:r>
        <w:rPr>
          <w:rFonts w:hint="eastAsia"/>
        </w:rPr>
        <w:t>　　图表 2019-2024年中国电池电动工具行业出口量及增速统计</w:t>
      </w:r>
      <w:r>
        <w:rPr>
          <w:rFonts w:hint="eastAsia"/>
        </w:rPr>
        <w:br/>
      </w:r>
      <w:r>
        <w:rPr>
          <w:rFonts w:hint="eastAsia"/>
        </w:rPr>
        <w:t>　　……</w:t>
      </w:r>
      <w:r>
        <w:rPr>
          <w:rFonts w:hint="eastAsia"/>
        </w:rPr>
        <w:br/>
      </w:r>
      <w:r>
        <w:rPr>
          <w:rFonts w:hint="eastAsia"/>
        </w:rPr>
        <w:t>　　图表 电池电动工具重点企业经营情况分析</w:t>
      </w:r>
      <w:r>
        <w:rPr>
          <w:rFonts w:hint="eastAsia"/>
        </w:rPr>
        <w:br/>
      </w:r>
      <w:r>
        <w:rPr>
          <w:rFonts w:hint="eastAsia"/>
        </w:rPr>
        <w:t>　　……</w:t>
      </w:r>
      <w:r>
        <w:rPr>
          <w:rFonts w:hint="eastAsia"/>
        </w:rPr>
        <w:br/>
      </w:r>
      <w:r>
        <w:rPr>
          <w:rFonts w:hint="eastAsia"/>
        </w:rPr>
        <w:t>　　图表 2025年电池电动工具行业壁垒</w:t>
      </w:r>
      <w:r>
        <w:rPr>
          <w:rFonts w:hint="eastAsia"/>
        </w:rPr>
        <w:br/>
      </w:r>
      <w:r>
        <w:rPr>
          <w:rFonts w:hint="eastAsia"/>
        </w:rPr>
        <w:t>　　图表 2025年电池电动工具市场前景分析</w:t>
      </w:r>
      <w:r>
        <w:rPr>
          <w:rFonts w:hint="eastAsia"/>
        </w:rPr>
        <w:br/>
      </w:r>
      <w:r>
        <w:rPr>
          <w:rFonts w:hint="eastAsia"/>
        </w:rPr>
        <w:t>　　图表 2025-2031年中国电池电动工具市场需求预测</w:t>
      </w:r>
      <w:r>
        <w:rPr>
          <w:rFonts w:hint="eastAsia"/>
        </w:rPr>
        <w:br/>
      </w:r>
      <w:r>
        <w:rPr>
          <w:rFonts w:hint="eastAsia"/>
        </w:rPr>
        <w:t>　　图表 2025年电池电动工具发展趋势预测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41d66df4545fd" w:history="1">
        <w:r>
          <w:rPr>
            <w:rStyle w:val="Hyperlink"/>
          </w:rPr>
          <w:t>2025-2031年全球与中国电池电动工具行业发展全面调研与未来趋势报告</w:t>
        </w:r>
      </w:hyperlink>
      <w:r>
        <w:rPr>
          <w:color w:val="C00000"/>
        </w:rPr>
        <w:t>》，报告编号：</w:t>
      </w:r>
      <w:r>
        <w:rPr>
          <w:rFonts w:hint="eastAsia"/>
          <w:color w:val="C00000"/>
        </w:rPr>
        <w:t>2815558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41d66df4545fd" w:history="1">
        <w:r>
          <w:rPr>
            <w:rStyle w:val="Hyperlink"/>
          </w:rPr>
          <w:t>https://www.20087.com/8/55/DianChiDianDongGongJuHangYeQuShiFenXi.html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电池充不进电怎么办、飞机可以带锂电池电动工具、最近的电动工具、电池电动工具十大名牌、新型电动工具大全、电池电动工具属于几类、电动工具电池需要几c放电、电池电动工具工作时自动停止为什么、电动工具电池有5个触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5d64a9b374a46" w:history="1">
      <w:r>
        <w:rPr>
          <w:rStyle w:val="Hyperlink"/>
        </w:rPr>
        <w:t>2025-2031年全球与中国电池电动工具行业发展全面调研与未来趋势报告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ianChiDianDongGongJuHangYeQuShiFenXi.html" TargetMode="External" Id="Rae541d66df4545fd" /></Relationships>
</file>

<file path=word/_rels/header2.xml.rels>&#65279;<?xml version="1.0" encoding="utf-8"?><Relationships xmlns="http://schemas.openxmlformats.org/package/2006/relationships"><Relationship Type="http://schemas.openxmlformats.org/officeDocument/2006/relationships/hyperlink" Target="https://www.20087.com/8/55/DianChiDianDongGongJuHangYeQuShiFenXi.html" TargetMode="External" Id="R1bd5d64a9b3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2025-03-08T07:25:00Z</dcterms:created>
  <dcterms:modified xsi:type="dcterms:W3CDTF">2025-03-08T08:25:00Z</dcterms:modified>
  <dc:subject>2025-2031年全球与中国电池电动工具行业发展全面调研与未来趋势报告</dc:subject>
  <dc:title>2025-2031年全球与中国电池电动工具行业发展全面调研与未来趋势报告</dc:title>
  <cp:keywords>2025-2031年全球与中国电池电动工具行业发展全面调研与未来趋势报告</cp:keywords>
  <dc:description>2025-2031年全球与中国电池电动工具行业发展全面调研与未来趋势报告</dc:description>
</cp:coreProperties>
</file>