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d155ebb19845d3" w:history="1">
              <w:r>
                <w:rPr>
                  <w:rStyle w:val="Hyperlink"/>
                </w:rPr>
                <w:t>中国空气能空调行业现状与发展前景预测报告（2025-2031年）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d155ebb19845d3" w:history="1">
              <w:r>
                <w:rPr>
                  <w:rStyle w:val="Hyperlink"/>
                </w:rPr>
                <w:t>中国空气能空调行业现状与发展前景预测报告（2025-2031年）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5256761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d155ebb19845d3" w:history="1">
                <w:r>
                  <w:rPr>
                    <w:rStyle w:val="Hyperlink"/>
                  </w:rPr>
                  <w:t>https://www.20087.com/1/76/KongQiNengKongTiaoDeXianZhuangYuFaZhanQianJing.html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能空调利用空气中的热能进行制冷或制热，是一种高效节能的空调系统。相比传统空调，空气能空调在能源效率和环保性能上具有明显优势。近年来，随着全球对节能减排的关注度增加以及相关技术的进步，空气能空调市场迅速扩大。同时，产品的多样性和适应性也在不断提升，以满足不同气候条件和地区的需求。</w:t>
      </w:r>
      <w:r>
        <w:rPr>
          <w:rFonts w:hint="eastAsia"/>
        </w:rPr>
        <w:br/>
      </w:r>
      <w:r>
        <w:rPr>
          <w:rFonts w:hint="eastAsia"/>
        </w:rPr>
        <w:t>　　未来，空气能空调的发展将更加侧重于技术创新与用户体验优化。一方面，通过研发更高效的压缩机技术和先进的换热器设计，进一步提升系统的能效比和响应速度；另一方面，结合智能家居生态系统，提供支持语音控制、远程操作等功能的智能空调产品，增强用户交互体验。此外，随着新能源技术的发展，探索与太阳能或其他可再生能源的结合应用，将是未来发展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d155ebb19845d3" w:history="1">
        <w:r>
          <w:rPr>
            <w:rStyle w:val="Hyperlink"/>
          </w:rPr>
          <w:t>中国空气能空调行业现状与发展前景预测报告（2025-2031年）</w:t>
        </w:r>
      </w:hyperlink>
      <w:r>
        <w:rPr>
          <w:rFonts w:hint="eastAsia"/>
        </w:rPr>
        <w:t>》系统分析了空气能空调行业的市场规模、市场需求及价格波动，深入探讨了空气能空调产业链关键环节及各细分市场特点。报告基于权威数据，科学预测了空气能空调市场前景与发展趋势，同时评估了空气能空调重点企业的经营状况，包括品牌影响力、市场集中度及竞争格局。通过SWOT分析，报告揭示了空气能空调行业面临的风险与机遇，为空气能空调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空气能空调行业概述</w:t>
      </w:r>
      <w:r>
        <w:rPr>
          <w:rFonts w:hint="eastAsia"/>
        </w:rPr>
        <w:br/>
      </w:r>
      <w:r>
        <w:rPr>
          <w:rFonts w:hint="eastAsia"/>
        </w:rPr>
        <w:t>　　第一节 空气能空调定义与分类</w:t>
      </w:r>
      <w:r>
        <w:rPr>
          <w:rFonts w:hint="eastAsia"/>
        </w:rPr>
        <w:br/>
      </w:r>
      <w:r>
        <w:rPr>
          <w:rFonts w:hint="eastAsia"/>
        </w:rPr>
        <w:t>　　第二节 空气能空调应用领域</w:t>
      </w:r>
      <w:r>
        <w:rPr>
          <w:rFonts w:hint="eastAsia"/>
        </w:rPr>
        <w:br/>
      </w:r>
      <w:r>
        <w:rPr>
          <w:rFonts w:hint="eastAsia"/>
        </w:rPr>
        <w:t>　　第三节 空气能空调行业经济指标分析</w:t>
      </w:r>
      <w:r>
        <w:rPr>
          <w:rFonts w:hint="eastAsia"/>
        </w:rPr>
        <w:br/>
      </w:r>
      <w:r>
        <w:rPr>
          <w:rFonts w:hint="eastAsia"/>
        </w:rPr>
        <w:t>　　　　一、空气能空调行业赢利性评估</w:t>
      </w:r>
      <w:r>
        <w:rPr>
          <w:rFonts w:hint="eastAsia"/>
        </w:rPr>
        <w:br/>
      </w:r>
      <w:r>
        <w:rPr>
          <w:rFonts w:hint="eastAsia"/>
        </w:rPr>
        <w:t>　　　　二、空气能空调行业成长速度分析</w:t>
      </w:r>
      <w:r>
        <w:rPr>
          <w:rFonts w:hint="eastAsia"/>
        </w:rPr>
        <w:br/>
      </w:r>
      <w:r>
        <w:rPr>
          <w:rFonts w:hint="eastAsia"/>
        </w:rPr>
        <w:t>　　　　三、空气能空调附加值提升空间探讨</w:t>
      </w:r>
      <w:r>
        <w:rPr>
          <w:rFonts w:hint="eastAsia"/>
        </w:rPr>
        <w:br/>
      </w:r>
      <w:r>
        <w:rPr>
          <w:rFonts w:hint="eastAsia"/>
        </w:rPr>
        <w:t>　　　　四、空气能空调行业进入壁垒分析</w:t>
      </w:r>
      <w:r>
        <w:rPr>
          <w:rFonts w:hint="eastAsia"/>
        </w:rPr>
        <w:br/>
      </w:r>
      <w:r>
        <w:rPr>
          <w:rFonts w:hint="eastAsia"/>
        </w:rPr>
        <w:t>　　　　五、空气能空调行业风险性评估</w:t>
      </w:r>
      <w:r>
        <w:rPr>
          <w:rFonts w:hint="eastAsia"/>
        </w:rPr>
        <w:br/>
      </w:r>
      <w:r>
        <w:rPr>
          <w:rFonts w:hint="eastAsia"/>
        </w:rPr>
        <w:t>　　　　六、空气能空调行业周期性分析</w:t>
      </w:r>
      <w:r>
        <w:rPr>
          <w:rFonts w:hint="eastAsia"/>
        </w:rPr>
        <w:br/>
      </w:r>
      <w:r>
        <w:rPr>
          <w:rFonts w:hint="eastAsia"/>
        </w:rPr>
        <w:t>　　　　七、空气能空调行业竞争程度指标</w:t>
      </w:r>
      <w:r>
        <w:rPr>
          <w:rFonts w:hint="eastAsia"/>
        </w:rPr>
        <w:br/>
      </w:r>
      <w:r>
        <w:rPr>
          <w:rFonts w:hint="eastAsia"/>
        </w:rPr>
        <w:t>　　　　八、空气能空调行业成熟度综合分析</w:t>
      </w:r>
      <w:r>
        <w:rPr>
          <w:rFonts w:hint="eastAsia"/>
        </w:rPr>
        <w:br/>
      </w:r>
      <w:r>
        <w:rPr>
          <w:rFonts w:hint="eastAsia"/>
        </w:rPr>
        <w:t>　　第四节 空气能空调产业链及经营模式分析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三、空气能空调销售模式与渠道策略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全球空气能空调市场发展分析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2024-2025年全球空气能空调行业发展分析</w:t>
      </w:r>
      <w:r>
        <w:rPr>
          <w:rFonts w:hint="eastAsia"/>
        </w:rPr>
        <w:br/>
      </w:r>
      <w:r>
        <w:rPr>
          <w:rFonts w:hint="eastAsia"/>
        </w:rPr>
        <w:t>　　　　一、全球空气能空调行业市场规模与趋势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二、全球空气能空调行业发展特点</w:t>
      </w:r>
      <w:r>
        <w:rPr>
          <w:rFonts w:hint="eastAsia"/>
        </w:rPr>
        <w:br/>
      </w:r>
      <w:r>
        <w:rPr>
          <w:rFonts w:hint="eastAsia"/>
        </w:rPr>
        <w:t>　　　　三、全球空气能空调行业竞争格局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主要国家与地区空气能空调市场分析</w:t>
      </w:r>
      <w:r>
        <w:rPr>
          <w:rFonts w:hint="eastAsia"/>
        </w:rPr>
        <w:br/>
      </w:r>
      <w:r>
        <w:rPr>
          <w:rFonts w:hint="eastAsia"/>
        </w:rPr>
        <w:t>　　第三节 2025-2031年全球空气能空调行业发展趋势与前景预测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一、空气能空调行业发展趋势</w:t>
      </w:r>
      <w:r>
        <w:rPr>
          <w:rFonts w:hint="eastAsia"/>
        </w:rPr>
        <w:br/>
      </w:r>
      <w:r>
        <w:rPr>
          <w:rFonts w:hint="eastAsia"/>
        </w:rPr>
        <w:t>　　　　二、空气能空调行业发展潜力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中国空气能空调行业市场分析</w:t>
      </w:r>
      <w:r>
        <w:rPr>
          <w:rFonts w:hint="eastAsia"/>
        </w:rPr>
        <w:br/>
      </w:r>
      <w:r>
        <w:rPr>
          <w:rFonts w:hint="eastAsia"/>
        </w:rPr>
        <w:t>　　第一节 2024-2025年空气能空调产能与投资动态</w:t>
      </w:r>
      <w:r>
        <w:rPr>
          <w:rFonts w:hint="eastAsia"/>
        </w:rPr>
        <w:br/>
      </w:r>
      <w:r>
        <w:rPr>
          <w:rFonts w:hint="eastAsia"/>
        </w:rPr>
        <w:t>　　　　一、国内空气能空调产能现状与利用效率</w:t>
      </w:r>
      <w:r>
        <w:rPr>
          <w:rFonts w:hint="eastAsia"/>
        </w:rPr>
        <w:br/>
      </w:r>
      <w:r>
        <w:rPr>
          <w:rFonts w:hint="eastAsia"/>
        </w:rPr>
        <w:t>　　　　二、空气能空调产能扩张与投资动态分析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2025-2031年空气能空调行业产量统计与趋势预测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一、2019-2024年空气能空调行业产量与增长趋势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1、2019-2024年空气能空调产量及增长趋势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2、2019-2024年空气能空调细分产品产量及份额</w:t>
      </w:r>
      <w:r>
        <w:rPr>
          <w:rFonts w:hint="eastAsia"/>
        </w:rPr>
        <w:br/>
      </w:r>
      <w:r>
        <w:rPr>
          <w:rFonts w:hint="eastAsia"/>
        </w:rPr>
        <w:t>　　　　二、空气能空调产量影响因素分析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三、2025-2031年空气能空调产量预测</w:t>
      </w:r>
      <w:r>
        <w:rPr>
          <w:rFonts w:hint="eastAsia"/>
        </w:rPr>
        <w:br/>
      </w:r>
      <w:r>
        <w:rPr>
          <w:rFonts w:hint="eastAsia"/>
        </w:rPr>
        <w:t>　　第三节 2025-2031年空气能空调市场需求与销售分析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一、2024-2025年空气能空调行业需求现状</w:t>
      </w:r>
      <w:r>
        <w:rPr>
          <w:rFonts w:hint="eastAsia"/>
        </w:rPr>
        <w:br/>
      </w:r>
      <w:r>
        <w:rPr>
          <w:rFonts w:hint="eastAsia"/>
        </w:rPr>
        <w:t>　　　　二、空气能空调客户群体与需求特点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三、2019-2024年空气能空调行业销售规模分析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四、2025-2031年空气能空调市场增长潜力与规模预测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2024-2025年空气能空调行业技术发展现状及趋势分析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空气能空调行业技术发展现状分析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国内外空气能空调行业技术差距分析及差距形成的主要原因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空气能空调行业技术发展方向、趋势预测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提升空气能空调行业技术能力策略建议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中国空气能空调细分市场分析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一、2024-2025年空气能空调主要细分产品市场现状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空气能空调价格机制与竞争策略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一、2019-2024年空气能空调市场价格走势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空气能空调定价策略与方法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2025-2031年空气能空调价格竞争态势与趋势预测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中国空气能空调行业重点区域市场研究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2024-2025年重点区域空气能空调市场发展概况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二、2019-2024年空气能空调市场需求规模情况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三、2025-2031年空气能空调行业发展潜力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二、2019-2024年空气能空调市场需求规模情况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三、2025-2031年空气能空调行业发展潜力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二、2019-2024年空气能空调市场需求规模情况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三、2025-2031年空气能空调行业发展潜力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二、2019-2024年空气能空调市场需求规模情况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三、2025-2031年空气能空调行业发展潜力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二、2019-2024年空气能空调市场需求规模情况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三、2025-2031年空气能空调行业发展潜力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2019-2024年中国空气能空调行业进出口情况分析</w:t>
      </w:r>
      <w:r>
        <w:rPr>
          <w:rFonts w:hint="eastAsia"/>
        </w:rPr>
        <w:br/>
      </w:r>
      <w:r>
        <w:rPr>
          <w:rFonts w:hint="eastAsia"/>
        </w:rPr>
        <w:t>　　第一节 空气能空调行业进口规模与来源分析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一、2019-2024年空气能空调进口规模分析</w:t>
      </w:r>
      <w:r>
        <w:rPr>
          <w:rFonts w:hint="eastAsia"/>
        </w:rPr>
        <w:br/>
      </w:r>
      <w:r>
        <w:rPr>
          <w:rFonts w:hint="eastAsia"/>
        </w:rPr>
        <w:t>　　　　二、空气能空调主要进口来源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空气能空调行业出口规模与目的地分析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一、2019-2024年空气能空调出口规模分析</w:t>
      </w:r>
      <w:r>
        <w:rPr>
          <w:rFonts w:hint="eastAsia"/>
        </w:rPr>
        <w:br/>
      </w:r>
      <w:r>
        <w:rPr>
          <w:rFonts w:hint="eastAsia"/>
        </w:rPr>
        <w:t>　　　　二、空气能空调主要出口目的地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2019-2024年中国空气能空调总体规模与财务指标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中国空气能空调行业总体规模分析</w:t>
      </w:r>
      <w:r>
        <w:rPr>
          <w:rFonts w:hint="eastAsia"/>
        </w:rPr>
        <w:br/>
      </w:r>
      <w:r>
        <w:rPr>
          <w:rFonts w:hint="eastAsia"/>
        </w:rPr>
        <w:t>　　　　一、空气能空调企业数量与结构</w:t>
      </w:r>
      <w:r>
        <w:rPr>
          <w:rFonts w:hint="eastAsia"/>
        </w:rPr>
        <w:br/>
      </w:r>
      <w:r>
        <w:rPr>
          <w:rFonts w:hint="eastAsia"/>
        </w:rPr>
        <w:t>　　　　二、空气能空调从业人员规模</w:t>
      </w:r>
      <w:r>
        <w:rPr>
          <w:rFonts w:hint="eastAsia"/>
        </w:rPr>
        <w:br/>
      </w:r>
      <w:r>
        <w:rPr>
          <w:rFonts w:hint="eastAsia"/>
        </w:rPr>
        <w:t>　　　　三、空气能空调行业资产状况</w:t>
      </w:r>
      <w:r>
        <w:rPr>
          <w:rFonts w:hint="eastAsia"/>
        </w:rPr>
        <w:br/>
      </w:r>
      <w:r>
        <w:rPr>
          <w:rFonts w:hint="eastAsia"/>
        </w:rPr>
        <w:t>　　第二节 中国空气能空调行业财务指标总体分析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空气能空调行业重点企业经营状况分析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空气能空调重点企业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空气能空调领先企业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空气能空调标杆企业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空气能空调代表企业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空气能空调龙头企业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空气能空调重点企业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中国空气能空调行业竞争格局分析</w:t>
      </w:r>
      <w:r>
        <w:rPr>
          <w:rFonts w:hint="eastAsia"/>
        </w:rPr>
        <w:br/>
      </w:r>
      <w:r>
        <w:rPr>
          <w:rFonts w:hint="eastAsia"/>
        </w:rPr>
        <w:t>　　第一节 空气能空调行业竞争格局总览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2024-2025年空气能空调行业竞争力分析</w:t>
      </w:r>
      <w:r>
        <w:rPr>
          <w:rFonts w:hint="eastAsia"/>
        </w:rPr>
        <w:br/>
      </w:r>
      <w:r>
        <w:rPr>
          <w:rFonts w:hint="eastAsia"/>
        </w:rPr>
        <w:t>　　　　一、空气能空调供应商议价能力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四、空气能空调替代品威胁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2019-2024年空气能空调行业企业并购活动分析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2024-2025年空气能空调行业会展与招投标活动分析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一、空气能空调行业会展活动及其市场影响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2025年中国空气能空调企业发展策略分析</w:t>
      </w:r>
      <w:r>
        <w:rPr>
          <w:rFonts w:hint="eastAsia"/>
        </w:rPr>
        <w:br/>
      </w:r>
      <w:r>
        <w:rPr>
          <w:rFonts w:hint="eastAsia"/>
        </w:rPr>
        <w:t>　　第一节 空气能空调市场策略分析</w:t>
      </w:r>
      <w:r>
        <w:rPr>
          <w:rFonts w:hint="eastAsia"/>
        </w:rPr>
        <w:br/>
      </w:r>
      <w:r>
        <w:rPr>
          <w:rFonts w:hint="eastAsia"/>
        </w:rPr>
        <w:t>　　　　一、空气能空调市场定位与拓展策略</w:t>
      </w:r>
      <w:r>
        <w:rPr>
          <w:rFonts w:hint="eastAsia"/>
        </w:rPr>
        <w:br/>
      </w:r>
      <w:r>
        <w:rPr>
          <w:rFonts w:hint="eastAsia"/>
        </w:rPr>
        <w:t>　　　　二、空气能空调市场细分与目标客户</w:t>
      </w:r>
      <w:r>
        <w:rPr>
          <w:rFonts w:hint="eastAsia"/>
        </w:rPr>
        <w:br/>
      </w:r>
      <w:r>
        <w:rPr>
          <w:rFonts w:hint="eastAsia"/>
        </w:rPr>
        <w:t>　　第二节 空气能空调销售策略分析</w:t>
      </w:r>
      <w:r>
        <w:rPr>
          <w:rFonts w:hint="eastAsia"/>
        </w:rPr>
        <w:br/>
      </w:r>
      <w:r>
        <w:rPr>
          <w:rFonts w:hint="eastAsia"/>
        </w:rPr>
        <w:t>　　　　一、空气能空调销售渠道与网络建设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提高空气能空调企业竞争力建议</w:t>
      </w:r>
      <w:r>
        <w:rPr>
          <w:rFonts w:hint="eastAsia"/>
        </w:rPr>
        <w:br/>
      </w:r>
      <w:r>
        <w:rPr>
          <w:rFonts w:hint="eastAsia"/>
        </w:rPr>
        <w:t>　　　　一、空气能空调技术创新与管理优化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空气能空调品牌战略思考</w:t>
      </w:r>
      <w:r>
        <w:rPr>
          <w:rFonts w:hint="eastAsia"/>
        </w:rPr>
        <w:br/>
      </w:r>
      <w:r>
        <w:rPr>
          <w:rFonts w:hint="eastAsia"/>
        </w:rPr>
        <w:t>　　　　一、空气能空调品牌建设与维护</w:t>
      </w:r>
      <w:r>
        <w:rPr>
          <w:rFonts w:hint="eastAsia"/>
        </w:rPr>
        <w:br/>
      </w:r>
      <w:r>
        <w:rPr>
          <w:rFonts w:hint="eastAsia"/>
        </w:rPr>
        <w:t>　　　　二、空气能空调品牌影响力与市场竞争力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中国空气能空调行业风险与对策</w:t>
      </w:r>
      <w:r>
        <w:rPr>
          <w:rFonts w:hint="eastAsia"/>
        </w:rPr>
        <w:br/>
      </w:r>
      <w:r>
        <w:rPr>
          <w:rFonts w:hint="eastAsia"/>
        </w:rPr>
        <w:t>　　第一节 空气能空调行业SWOT分析</w:t>
      </w:r>
      <w:r>
        <w:rPr>
          <w:rFonts w:hint="eastAsia"/>
        </w:rPr>
        <w:br/>
      </w:r>
      <w:r>
        <w:rPr>
          <w:rFonts w:hint="eastAsia"/>
        </w:rPr>
        <w:t>　　　　一、空气能空调行业优势分析</w:t>
      </w:r>
      <w:r>
        <w:rPr>
          <w:rFonts w:hint="eastAsia"/>
        </w:rPr>
        <w:br/>
      </w:r>
      <w:r>
        <w:rPr>
          <w:rFonts w:hint="eastAsia"/>
        </w:rPr>
        <w:t>　　　　二、空气能空调行业劣势分析</w:t>
      </w:r>
      <w:r>
        <w:rPr>
          <w:rFonts w:hint="eastAsia"/>
        </w:rPr>
        <w:br/>
      </w:r>
      <w:r>
        <w:rPr>
          <w:rFonts w:hint="eastAsia"/>
        </w:rPr>
        <w:t>　　　　三、空气能空调市场机会探索</w:t>
      </w:r>
      <w:r>
        <w:rPr>
          <w:rFonts w:hint="eastAsia"/>
        </w:rPr>
        <w:br/>
      </w:r>
      <w:r>
        <w:rPr>
          <w:rFonts w:hint="eastAsia"/>
        </w:rPr>
        <w:t>　　　　四、空气能空调市场威胁评估</w:t>
      </w:r>
      <w:r>
        <w:rPr>
          <w:rFonts w:hint="eastAsia"/>
        </w:rPr>
        <w:br/>
      </w:r>
      <w:r>
        <w:rPr>
          <w:rFonts w:hint="eastAsia"/>
        </w:rPr>
        <w:t>　　第二节 空气能空调行业风险及对策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2025-2031年中国空气能空调行业前景与发展趋势</w:t>
      </w:r>
      <w:r>
        <w:rPr>
          <w:rFonts w:hint="eastAsia"/>
        </w:rPr>
        <w:br/>
      </w:r>
      <w:r>
        <w:rPr>
          <w:rFonts w:hint="eastAsia"/>
        </w:rPr>
        <w:t>　　第一节 空气能空调行业发展环境分析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2025-2031年空气能空调行业发展趋势与方向</w:t>
      </w:r>
      <w:r>
        <w:rPr>
          <w:rFonts w:hint="eastAsia"/>
        </w:rPr>
        <w:br/>
      </w:r>
      <w:r>
        <w:rPr>
          <w:rFonts w:hint="eastAsia"/>
        </w:rPr>
        <w:t>　　　　一、空气能空调行业发展方向预测</w:t>
      </w:r>
      <w:r>
        <w:rPr>
          <w:rFonts w:hint="eastAsia"/>
        </w:rPr>
        <w:br/>
      </w:r>
      <w:r>
        <w:rPr>
          <w:rFonts w:hint="eastAsia"/>
        </w:rPr>
        <w:t>　　　　二、空气能空调发展趋势分析</w:t>
      </w:r>
      <w:r>
        <w:rPr>
          <w:rFonts w:hint="eastAsia"/>
        </w:rPr>
        <w:br/>
      </w:r>
      <w:r>
        <w:rPr>
          <w:rFonts w:hint="eastAsia"/>
        </w:rPr>
        <w:t>　　第三节 2025-2031年空气能空调行业发展潜力与机遇</w:t>
      </w:r>
      <w:r>
        <w:rPr>
          <w:rFonts w:hint="eastAsia"/>
        </w:rPr>
        <w:br/>
      </w:r>
      <w:r>
        <w:rPr>
          <w:rFonts w:hint="eastAsia"/>
        </w:rPr>
        <w:t>　　　　一、空气能空调市场发展潜力评估</w:t>
      </w:r>
      <w:r>
        <w:rPr>
          <w:rFonts w:hint="eastAsia"/>
        </w:rPr>
        <w:br/>
      </w:r>
      <w:r>
        <w:rPr>
          <w:rFonts w:hint="eastAsia"/>
        </w:rPr>
        <w:t>　　　　二、空气能空调新兴市场与机遇探索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空气能空调行业研究结论与建议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(中.智.林)空气能空调行业发展建议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空气能空调行业类别</w:t>
      </w:r>
      <w:r>
        <w:rPr>
          <w:rFonts w:hint="eastAsia"/>
        </w:rPr>
        <w:br/>
      </w:r>
      <w:r>
        <w:rPr>
          <w:rFonts w:hint="eastAsia"/>
        </w:rPr>
        <w:t>　　图表 空气能空调行业产业链调研</w:t>
      </w:r>
      <w:r>
        <w:rPr>
          <w:rFonts w:hint="eastAsia"/>
        </w:rPr>
        <w:br/>
      </w:r>
      <w:r>
        <w:rPr>
          <w:rFonts w:hint="eastAsia"/>
        </w:rPr>
        <w:t>　　图表 空气能空调行业现状</w:t>
      </w:r>
      <w:r>
        <w:rPr>
          <w:rFonts w:hint="eastAsia"/>
        </w:rPr>
        <w:br/>
      </w:r>
      <w:r>
        <w:rPr>
          <w:rFonts w:hint="eastAsia"/>
        </w:rPr>
        <w:t>　　图表 空气能空调行业标准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2019-2024年中国空气能空调行业市场规模</w:t>
      </w:r>
      <w:r>
        <w:rPr>
          <w:rFonts w:hint="eastAsia"/>
        </w:rPr>
        <w:br/>
      </w:r>
      <w:r>
        <w:rPr>
          <w:rFonts w:hint="eastAsia"/>
        </w:rPr>
        <w:t>　　图表 2024年中国空气能空调行业产能</w:t>
      </w:r>
      <w:r>
        <w:rPr>
          <w:rFonts w:hint="eastAsia"/>
        </w:rPr>
        <w:br/>
      </w:r>
      <w:r>
        <w:rPr>
          <w:rFonts w:hint="eastAsia"/>
        </w:rPr>
        <w:t>　　图表 2019-2024年中国空气能空调行业产量统计</w:t>
      </w:r>
      <w:r>
        <w:rPr>
          <w:rFonts w:hint="eastAsia"/>
        </w:rPr>
        <w:br/>
      </w:r>
      <w:r>
        <w:rPr>
          <w:rFonts w:hint="eastAsia"/>
        </w:rPr>
        <w:t>　　图表 空气能空调行业动态</w:t>
      </w:r>
      <w:r>
        <w:rPr>
          <w:rFonts w:hint="eastAsia"/>
        </w:rPr>
        <w:br/>
      </w:r>
      <w:r>
        <w:rPr>
          <w:rFonts w:hint="eastAsia"/>
        </w:rPr>
        <w:t>　　图表 2019-2024年中国空气能空调市场需求量</w:t>
      </w:r>
      <w:r>
        <w:rPr>
          <w:rFonts w:hint="eastAsia"/>
        </w:rPr>
        <w:br/>
      </w:r>
      <w:r>
        <w:rPr>
          <w:rFonts w:hint="eastAsia"/>
        </w:rPr>
        <w:t>　　图表 2024年中国空气能空调行业需求区域调研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2019-2024年中国空气能空调行情</w:t>
      </w:r>
      <w:r>
        <w:rPr>
          <w:rFonts w:hint="eastAsia"/>
        </w:rPr>
        <w:br/>
      </w:r>
      <w:r>
        <w:rPr>
          <w:rFonts w:hint="eastAsia"/>
        </w:rPr>
        <w:t>　　图表 2019-2024年中国空气能空调价格走势图</w:t>
      </w:r>
      <w:r>
        <w:rPr>
          <w:rFonts w:hint="eastAsia"/>
        </w:rPr>
        <w:br/>
      </w:r>
      <w:r>
        <w:rPr>
          <w:rFonts w:hint="eastAsia"/>
        </w:rPr>
        <w:t>　　图表 2019-2024年中国空气能空调行业销售收入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2019-2024年中国空气能空调行业盈利情况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2019-2024年中国空气能空调行业利润总额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2019-2024年中国空气能空调进口统计</w:t>
      </w:r>
      <w:r>
        <w:rPr>
          <w:rFonts w:hint="eastAsia"/>
        </w:rPr>
        <w:br/>
      </w:r>
      <w:r>
        <w:rPr>
          <w:rFonts w:hint="eastAsia"/>
        </w:rPr>
        <w:t>　　图表 2019-2024年中国空气能空调出口统计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2019-2024年中国空气能空调行业企业数量统计</w:t>
      </w:r>
      <w:r>
        <w:rPr>
          <w:rFonts w:hint="eastAsia"/>
        </w:rPr>
        <w:br/>
      </w:r>
      <w:r>
        <w:rPr>
          <w:rFonts w:hint="eastAsia"/>
        </w:rPr>
        <w:t>　　图表 **地区空气能空调市场规模</w:t>
      </w:r>
      <w:r>
        <w:rPr>
          <w:rFonts w:hint="eastAsia"/>
        </w:rPr>
        <w:br/>
      </w:r>
      <w:r>
        <w:rPr>
          <w:rFonts w:hint="eastAsia"/>
        </w:rPr>
        <w:t>　　图表 **地区空气能空调行业市场需求</w:t>
      </w:r>
      <w:r>
        <w:rPr>
          <w:rFonts w:hint="eastAsia"/>
        </w:rPr>
        <w:br/>
      </w:r>
      <w:r>
        <w:rPr>
          <w:rFonts w:hint="eastAsia"/>
        </w:rPr>
        <w:t>　　图表 **地区空气能空调市场调研</w:t>
      </w:r>
      <w:r>
        <w:rPr>
          <w:rFonts w:hint="eastAsia"/>
        </w:rPr>
        <w:br/>
      </w:r>
      <w:r>
        <w:rPr>
          <w:rFonts w:hint="eastAsia"/>
        </w:rPr>
        <w:t>　　图表 **地区空气能空调行业市场需求分析</w:t>
      </w:r>
      <w:r>
        <w:rPr>
          <w:rFonts w:hint="eastAsia"/>
        </w:rPr>
        <w:br/>
      </w:r>
      <w:r>
        <w:rPr>
          <w:rFonts w:hint="eastAsia"/>
        </w:rPr>
        <w:t>　　图表 **地区空气能空调市场规模</w:t>
      </w:r>
      <w:r>
        <w:rPr>
          <w:rFonts w:hint="eastAsia"/>
        </w:rPr>
        <w:br/>
      </w:r>
      <w:r>
        <w:rPr>
          <w:rFonts w:hint="eastAsia"/>
        </w:rPr>
        <w:t>　　图表 **地区空气能空调行业市场需求</w:t>
      </w:r>
      <w:r>
        <w:rPr>
          <w:rFonts w:hint="eastAsia"/>
        </w:rPr>
        <w:br/>
      </w:r>
      <w:r>
        <w:rPr>
          <w:rFonts w:hint="eastAsia"/>
        </w:rPr>
        <w:t>　　图表 **地区空气能空调市场调研</w:t>
      </w:r>
      <w:r>
        <w:rPr>
          <w:rFonts w:hint="eastAsia"/>
        </w:rPr>
        <w:br/>
      </w:r>
      <w:r>
        <w:rPr>
          <w:rFonts w:hint="eastAsia"/>
        </w:rPr>
        <w:t>　　图表 **地区空气能空调行业市场需求分析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空气能空调行业竞争对手分析</w:t>
      </w:r>
      <w:r>
        <w:rPr>
          <w:rFonts w:hint="eastAsia"/>
        </w:rPr>
        <w:br/>
      </w:r>
      <w:r>
        <w:rPr>
          <w:rFonts w:hint="eastAsia"/>
        </w:rPr>
        <w:t>　　图表 空气能空调重点企业（一）基本信息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空气能空调重点企业（一）经营情况分析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空气能空调重点企业（一）主要经济指标情况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空气能空调重点企业（一）盈利能力情况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空气能空调重点企业（一）偿债能力情况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空气能空调重点企业（一）运营能力情况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空气能空调重点企业（一）成长能力情况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空气能空调重点企业（二）基本信息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空气能空调重点企业（二）经营情况分析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空气能空调重点企业（二）主要经济指标情况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空气能空调重点企业（二）盈利能力情况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空气能空调重点企业（二）偿债能力情况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空气能空调重点企业（二）运营能力情况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空气能空调重点企业（二）成长能力情况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空气能空调重点企业（三）基本信息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空气能空调重点企业（三）经营情况分析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空气能空调重点企业（三）主要经济指标情况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空气能空调重点企业（三）盈利能力情况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空气能空调重点企业（三）偿债能力情况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空气能空调重点企业（三）运营能力情况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空气能空调重点企业（三）成长能力情况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2025-2031年中国空气能空调行业产能预测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2025-2031年中国空气能空调行业产量预测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2025-2031年中国空气能空调市场需求预测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2025-2031年中国空气能空调行业市场规模预测</w:t>
      </w:r>
      <w:r>
        <w:rPr>
          <w:rFonts w:hint="eastAsia"/>
        </w:rPr>
        <w:br/>
      </w:r>
      <w:r>
        <w:rPr>
          <w:rFonts w:hint="eastAsia"/>
        </w:rPr>
        <w:t>　　图表 空气能空调行业准入条件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2025-2031年中国空气能空调行业信息化</w:t>
      </w:r>
      <w:r>
        <w:rPr>
          <w:rFonts w:hint="eastAsia"/>
        </w:rPr>
        <w:br/>
      </w:r>
      <w:r>
        <w:rPr>
          <w:rFonts w:hint="eastAsia"/>
        </w:rPr>
        <w:t>　　图表 2025-2031年中国空气能空调市场前景</w:t>
      </w:r>
      <w:r>
        <w:rPr>
          <w:rFonts w:hint="eastAsia"/>
        </w:rPr>
        <w:br/>
      </w:r>
      <w:r>
        <w:rPr>
          <w:rFonts w:hint="eastAsia"/>
        </w:rPr>
        <w:t>　　图表 2025-2031年中国空气能空调行业风险分析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2025-2031年中国空气能空调行业发展趋势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d155ebb19845d3" w:history="1">
        <w:r>
          <w:rPr>
            <w:rStyle w:val="Hyperlink"/>
          </w:rPr>
          <w:t>中国空气能空调行业现状与发展前景预测报告（2025-2031年）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5256761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d155ebb19845d3" w:history="1">
        <w:r>
          <w:rPr>
            <w:rStyle w:val="Hyperlink"/>
          </w:rPr>
          <w:t>https://www.20087.com/1/76/KongQiNengKongTiaoDeXianZhuangYuFaZhanQianJing.html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热点：100平米空气能取暖设备价格、空气能空调家用 冷暖两用、空气能供暖120平需要多少钱、空气能空调原理、空气能空调是什么原理、空气能空调不热怎么回事、空气能一天要多少度电、空气能空调原理示意图、空气能全国十大名牌排名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3d87fe6401437f" w:history="1">
      <w:r>
        <w:rPr>
          <w:rStyle w:val="Hyperlink"/>
        </w:rPr>
        <w:t>中国空气能空调行业现状与发展前景预测报告（2025-2031年）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KongQiNengKongTiaoDeXianZhuangYuFaZhanQianJing.html" TargetMode="External" Id="R22d155ebb19845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KongQiNengKongTiaoDeXianZhuangYuFaZhanQianJing.html" TargetMode="External" Id="R883d87fe640143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2025-04-12T05:10:43Z</dcterms:created>
  <dcterms:modified xsi:type="dcterms:W3CDTF">2025-04-12T06:10:43Z</dcterms:modified>
  <dc:subject>中国空气能空调行业现状与发展前景预测报告（2025-2031年）</dc:subject>
  <dc:title>中国空气能空调行业现状与发展前景预测报告（2025-2031年）</dc:title>
  <cp:keywords>中国空气能空调行业现状与发展前景预测报告（2025-2031年）</cp:keywords>
  <dc:description>中国空气能空调行业现状与发展前景预测报告（2025-2031年）</dc:description>
</cp:coreProperties>
</file>