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73c7d93d4330" w:history="1">
              <w:r>
                <w:rPr>
                  <w:rStyle w:val="Hyperlink"/>
                </w:rPr>
                <w:t>2025-2031年全球与中国噪音分析仪市场现状调研及发展前景分析报告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73c7d93d4330" w:history="1">
              <w:r>
                <w:rPr>
                  <w:rStyle w:val="Hyperlink"/>
                </w:rPr>
                <w:t>2025-2031年全球与中国噪音分析仪市场现状调研及发展前景分析报告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73c7d93d4330" w:history="1">
                <w:r>
                  <w:rPr>
                    <w:rStyle w:val="Hyperlink"/>
                  </w:rPr>
                  <w:t>https://www.20087.com/5/36/ZaoYinFenXiYiDeFaZhanQianJing.html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一种用于测量和分析环境噪声的设备，广泛应用于工业、环保、科研等领域。近年来，随着人们对生活环境质量要求的提高，噪音分析仪的应用范围不断扩大。现代噪音分析仪不仅在测量精度和响应速度上有所提升，还在数据处理和可视化方面进行了改进。通过集成先进的传感器技术和智能算法，噪音分析仪能够提供更加准确可靠的噪声数据，并通过图形化界面展示，便于用户理解和分析。此外，随着无线通信技术的应用，噪音分析仪能够实现远程监控和数据传输，提高了使用便利性。</w:t>
      </w:r>
      <w:r>
        <w:rPr>
          <w:rFonts w:hint="eastAsia"/>
        </w:rPr>
        <w:br/>
      </w:r>
      <w:r>
        <w:rPr>
          <w:rFonts w:hint="eastAsia"/>
        </w:rPr>
        <w:t>　　未来，噪音分析仪的发展将更加注重智能化和集成化。通过集成物联网技术，噪音分析仪将能够实现实时监测和数据分析，为噪声治理提供科学依据。随着人工智能技术的进步，噪音分析仪将具备更强的数据处理能力，能够自动识别噪声源，为噪声控制提供精准指导。此外，随着移动设备的普及，噪音分析仪将更加注重与智能手机等终端设备的兼容性，通过应用程序实现便捷的数据读取和管理。随着用户对个性化需求的增加，噪音分析仪将提供更多的定制化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73c7d93d4330" w:history="1">
        <w:r>
          <w:rPr>
            <w:rStyle w:val="Hyperlink"/>
          </w:rPr>
          <w:t>2025-2031年全球与中国噪音分析仪市场现状调研及发展前景分析报告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噪音分析仪行业的发展现状、市场规模、供需动态及进出口情况。报告详细解读了噪音分析仪产业链上下游、重点区域市场、竞争格局及领先企业的表现，同时评估了噪音分析仪行业风险与投资机会。通过对噪音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噪音分析仪市场概述</w:t>
      </w:r>
      <w:r>
        <w:rPr>
          <w:rFonts w:hint="eastAsia"/>
        </w:rPr>
        <w:br/>
      </w:r>
      <w:r>
        <w:rPr>
          <w:rFonts w:hint="eastAsia"/>
        </w:rPr>
        <w:t>　　1.1 噪音分析仪产品定义及统计范围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按照不同产品类型，噪音分析仪主要可以分为如下几个类别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不同产品类型噪音分析仪增长趋势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从不同应用，噪音分析仪主要包括如下几个方面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全球与中国噪音分析仪发展现状及趋势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2020-2025年全球噪音分析仪发展现状及未来趋势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2020-2025年中国噪音分析仪发展现状及未来趋势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2020-2025年全球噪音分析仪供需现状及2025-2031年预测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2020-2025年全球噪音分析仪产能、产量、产能利用率及发展趋势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2020-2025年全球噪音分析仪产量、表观消费量及发展趋势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2020-2025年中国噪音分析仪供需现状及2025-2031年预测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2020-2025年中国噪音分析仪产能、产量、产能利用率及2025-2031年趋势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2020-2025年中国噪音分析仪产量、表观消费量及发展趋势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2020-2025年中国噪音分析仪产量、市场需求量及发展趋势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中国及欧美日等噪音分析仪行业政策分析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全球与中国主要厂商噪音分析仪产量、产值及竞争分析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2020-2025年全球噪音分析仪主要厂商列表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2020-2025年全球噪音分析仪主要厂商产量列表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2020-2025年全球噪音分析仪主要厂商产值列表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2025年全球主要生产商噪音分析仪收入排名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2020-2025年全球噪音分析仪主要厂商产品价格列表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中国噪音分析仪主要厂商产量、产值及市场份额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2020-2025年中国噪音分析仪主要厂商产量列表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2020-2025年中国噪音分析仪主要厂商产值列表</w:t>
      </w:r>
      <w:r>
        <w:rPr>
          <w:rFonts w:hint="eastAsia"/>
        </w:rPr>
        <w:br/>
      </w:r>
      <w:r>
        <w:rPr>
          <w:rFonts w:hint="eastAsia"/>
        </w:rPr>
        <w:t>　　2.3 噪音分析仪厂商产地分布及商业化日期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噪音分析仪行业集中度、竞争程度分析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噪音分析仪行业集中度分析：全球Top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全球噪音分析仪第一梯队、第二梯队和第三梯队生产商（品牌）及市场份额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全球领先噪音分析仪企业SWOT分析</w:t>
      </w:r>
      <w:r>
        <w:rPr>
          <w:rFonts w:hint="eastAsia"/>
        </w:rPr>
        <w:br/>
      </w:r>
      <w:r>
        <w:rPr>
          <w:rFonts w:hint="eastAsia"/>
        </w:rPr>
        <w:t>　　2.6 全球主要噪音分析仪企业采访及观点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全球主要噪音分析仪生产地区分析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全球主要地区噪音分析仪市场规模分析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2020-2025年全球主要地区噪音分析仪产量及市场份额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2025-2031年全球主要地区噪音分析仪产量及市场份额预测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2020-2025年全球主要地区噪音分析仪产值及市场份额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2025-2031年全球主要地区噪音分析仪产值及市场份额预测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2020-2025年北美市场噪音分析仪产量、产值及增长率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2020-2025年欧洲市场噪音分析仪产量、产值及增长率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2020-2025年中国市场噪音分析仪产量、产值及增长率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2020-2025年日本市场噪音分析仪产量、产值及增长率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2020-2025年东南亚市场噪音分析仪产量、产值及增长率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2020-2025年印度市场噪音分析仪产量、产值及增长率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2025-2031年全球主要地区噪音分析仪消费展望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2020-2025年全球主要地区噪音分析仪消费量及增长率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2025-2031年全球主要地区噪音分析仪消费量预测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全球噪音分析仪行业重点企业调研分析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噪音分析仪重点企业（一）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噪音分析仪重点企业（二）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噪音分析仪重点企业（三）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噪音分析仪重点企业（四）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噪音分析仪重点企业（五）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噪音分析仪重点企业（六）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噪音分析仪重点企业（七）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重点企业（七）基本信息、噪音分析仪生产基地、销售区域、竞争对手及市场地位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重点企业（七）噪音分析仪产能、产量、产值、价格及毛利率统计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不同类型噪音分析仪市场分析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2020-2031年全球不同类型噪音分析仪产量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2020-2025年全球不同类型噪音分析仪产量及市场份额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2025-2031年全球不同类型噪音分析仪产量预测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2020-2031年全球不同类型噪音分析仪产值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2020-2025年全球不同类型噪音分析仪产值及市场份额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2025-2031年全球不同类型噪音分析仪产值预测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2020-2025年全球不同类型噪音分析仪价格走势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2020-2025年不同价格区间噪音分析仪市场份额对比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2020-2031年中国不同类型噪音分析仪产量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2020-2025年中国不同类型噪音分析仪产量及市场份额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2025-2031年中国不同类型噪音分析仪产量预测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2020-2031年中国不同类型噪音分析仪产值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2020-2025年中国不同类型噪音分析仪产值及市场份额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2025-2031年中国不同类型噪音分析仪产值预测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噪音分析仪上游原料及下游主要应用分析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噪音分析仪产业链分析</w:t>
      </w:r>
      <w:r>
        <w:rPr>
          <w:rFonts w:hint="eastAsia"/>
        </w:rPr>
        <w:br/>
      </w:r>
      <w:r>
        <w:rPr>
          <w:rFonts w:hint="eastAsia"/>
        </w:rPr>
        <w:t>　　7.2 噪音分析仪产业上游供应分析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2020-2031年全球不同应用噪音分析仪消费量、市场份额及增长率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2020-2025年全球不同应用噪音分析仪消费量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2025-2031年全球不同应用噪音分析仪消费量预测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2020-2031年中国不同应用噪音分析仪消费量、市场份额及增长率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2020-2025年中国不同应用噪音分析仪消费量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2025-2031年中国不同应用噪音分析仪消费量预测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2020-2031年中国噪音分析仪产量、消费量、进出口分析及未来趋势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中国噪音分析仪进出口贸易趋势</w:t>
      </w:r>
      <w:r>
        <w:rPr>
          <w:rFonts w:hint="eastAsia"/>
        </w:rPr>
        <w:br/>
      </w:r>
      <w:r>
        <w:rPr>
          <w:rFonts w:hint="eastAsia"/>
        </w:rPr>
        <w:t>　　8.3 中国噪音分析仪主要进口来源</w:t>
      </w:r>
      <w:r>
        <w:rPr>
          <w:rFonts w:hint="eastAsia"/>
        </w:rPr>
        <w:br/>
      </w:r>
      <w:r>
        <w:rPr>
          <w:rFonts w:hint="eastAsia"/>
        </w:rPr>
        <w:t>　　8.4 中国噪音分析仪主要出口目的地</w:t>
      </w:r>
      <w:r>
        <w:rPr>
          <w:rFonts w:hint="eastAsia"/>
        </w:rPr>
        <w:br/>
      </w:r>
      <w:r>
        <w:rPr>
          <w:rFonts w:hint="eastAsia"/>
        </w:rPr>
        <w:t>　　8.5 中国噪音分析仪未来发展的有利因素、不利因素分析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中国噪音分析仪主要生产消费地区分布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中国噪音分析仪生产地区分布</w:t>
      </w:r>
      <w:r>
        <w:rPr>
          <w:rFonts w:hint="eastAsia"/>
        </w:rPr>
        <w:br/>
      </w:r>
      <w:r>
        <w:rPr>
          <w:rFonts w:hint="eastAsia"/>
        </w:rPr>
        <w:t>　　9.2 中国噪音分析仪消费地区分布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影响中国噪音分析仪供需的主要因素分析</w:t>
      </w:r>
      <w:r>
        <w:rPr>
          <w:rFonts w:hint="eastAsia"/>
        </w:rPr>
        <w:br/>
      </w:r>
      <w:r>
        <w:rPr>
          <w:rFonts w:hint="eastAsia"/>
        </w:rPr>
        <w:t>　　10.1 噪音分析仪技术及相关行业技术发展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噪音分析仪进出口贸易现状及趋势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噪音分析仪下游行业需求变化因素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2025-2031年噪音分析仪行业、产品及技术发展趋势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噪音分析仪行业及市场环境发展趋势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噪音分析仪产品及技术发展趋势</w:t>
      </w:r>
      <w:r>
        <w:rPr>
          <w:rFonts w:hint="eastAsia"/>
        </w:rPr>
        <w:br/>
      </w:r>
      <w:r>
        <w:rPr>
          <w:rFonts w:hint="eastAsia"/>
        </w:rPr>
        <w:t>　　11.3 噪音分析仪产品价格走势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2025-2031年噪音分析仪市场消费形态、消费者偏好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国内噪音分析仪销售渠道</w:t>
      </w:r>
      <w:r>
        <w:rPr>
          <w:rFonts w:hint="eastAsia"/>
        </w:rPr>
        <w:br/>
      </w:r>
      <w:r>
        <w:rPr>
          <w:rFonts w:hint="eastAsia"/>
        </w:rPr>
        <w:t>　　12.2 海外市场噪音分析仪销售渠道</w:t>
      </w:r>
      <w:r>
        <w:rPr>
          <w:rFonts w:hint="eastAsia"/>
        </w:rPr>
        <w:br/>
      </w:r>
      <w:r>
        <w:rPr>
          <w:rFonts w:hint="eastAsia"/>
        </w:rPr>
        <w:t>　　12.3 噪音分析仪销售/营销策略建议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按照不同产品类型，噪音分析仪主要可以分为如下几个类别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不同种类噪音分析仪增长趋势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按不同应用，噪音分析仪主要包括如下几个方面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不同应用噪音分析仪消费量增长趋势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中国及欧美日等地区噪音分析仪相关政策分析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2020-2025年全球噪音分析仪主要厂商产量列表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2020-2025年全球噪音分析仪主要厂商产量市场份额列表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2020-2025年全球噪音分析仪主要厂商产值列表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全球噪音分析仪主要厂商产值、市场份额列表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2025年全球主要生产商噪音分析仪收入排名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2020-2025年全球噪音分析仪主要厂商产品价格列表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中国噪音分析仪主要厂商产品价格列表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2020-2025年中国噪音分析仪主要厂商产量市场份额列表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2020-2025年中国噪音分析仪主要厂商产值列表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2020-2025年中国噪音分析仪主要厂商产值市场份额列表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全球主要噪音分析仪厂商产地分布及商业化日期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全球主要噪音分析仪企业采访及观点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全球主要地区噪音分析仪产值对比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全球主要地区2020-2025年噪音分析仪产量市场份额列表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2025-2031年全球主要地区噪音分析仪产量列表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2025-2031年全球主要地区噪音分析仪产量份额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2020-2025年全球主要地区噪音分析仪产值列表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2020-2025年全球主要地区噪音分析仪产值份额列表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2020-2025年全球主要地区噪音分析仪消费量列表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2020-2025年全球主要地区噪音分析仪消费量市场份额列表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重点企业（七）噪音分析仪产品规格、参数及市场应用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重点企业（七）噪音分析仪产能、产量、产值、价格及毛利率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重点企业（七）噪音分析仪产品规格及价格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2020-2025年全球不同产品类型噪音分析仪产量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2020-2025年全球不同产品类型噪音分析仪产量市场份额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2025-2031年全球不同产品类型噪音分析仪产量预测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2025-2031年全球不同产品类型噪音分析仪产量市场份额预测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2020-2025年全球不同类型噪音分析仪产值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2020-2025年全球不同类型噪音分析仪产值市场份额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2025-2031年全球不同类型噪音分析仪产值预测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2025-2031年全球不同类型噪音分析仪产值市场份额预测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2020-2025年全球不同价格区间噪音分析仪市场份额对比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2020-2025年中国不同产品类型噪音分析仪产量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2020-2025年中国不同产品类型噪音分析仪产量市场份额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2025-2031年中国不同产品类型噪音分析仪产量预测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2025-2031年中国不同产品类型噪音分析仪产量市场份额预测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2020-2025年中国不同产品类型噪音分析仪产值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2020-2025年中国不同产品类型噪音分析仪产值市场份额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2025-2031年中国不同产品类型噪音分析仪产值预测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2025-2031年中国不同产品类型噪音分析仪产值市场份额预测</w:t>
      </w:r>
      <w:r>
        <w:rPr>
          <w:rFonts w:hint="eastAsia"/>
        </w:rPr>
        <w:br/>
      </w:r>
      <w:r>
        <w:rPr>
          <w:rFonts w:hint="eastAsia"/>
        </w:rPr>
        <w:t>　　表78 噪音分析仪上游原料供应商及联系方式列表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2020-2025年全球不同应用噪音分析仪消费量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2020-2025年全球不同应用噪音分析仪消费量市场份额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2025-2031年全球不同应用噪音分析仪消费量预测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2025-2031年全球不同应用噪音分析仪消费量市场份额预测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2020-2025年中国不同应用噪音分析仪消费量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2020-2025年中国不同应用噪音分析仪消费量市场份额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2025-2031年中国不同应用噪音分析仪消费量预测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2025-2031年中国不同应用噪音分析仪消费量市场份额预测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2020-2025年中国噪音分析仪产量、消费量、进出口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2025-2031年中国噪音分析仪产量、消费量、进出口预测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中国市场噪音分析仪进出口贸易趋势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中国市场噪音分析仪主要进口来源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中国市场噪音分析仪主要出口目的地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中国噪音分析仪市场未来发展的有利因素、不利因素分析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中国噪音分析仪生产地区分布</w:t>
      </w:r>
      <w:r>
        <w:rPr>
          <w:rFonts w:hint="eastAsia"/>
        </w:rPr>
        <w:br/>
      </w:r>
      <w:r>
        <w:rPr>
          <w:rFonts w:hint="eastAsia"/>
        </w:rPr>
        <w:t>　　表94 中国噪音分析仪消费地区分布</w:t>
      </w:r>
      <w:r>
        <w:rPr>
          <w:rFonts w:hint="eastAsia"/>
        </w:rPr>
        <w:br/>
      </w:r>
      <w:r>
        <w:rPr>
          <w:rFonts w:hint="eastAsia"/>
        </w:rPr>
        <w:t>　　表95 噪音分析仪行业及市场环境发展趋势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噪音分析仪产品及技术发展趋势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2020-2025年国内噪音分析仪主要销售模式及销售渠道趋势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2020-2025年欧美日等地区噪音分析仪主要销售模式及销售渠道趋势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噪音分析仪产品市场定位及目标消费者分析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噪音分析仪产品图片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2025年全球不同产品类型噪音分析仪产量市场份额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全球不同类型噪音分析仪消费量市场份额对比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2020-2025年全球噪音分析仪产量及增长率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2020-2025年全球噪音分析仪产值及增长率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2020-2025年中国噪音分析仪产量及发展趋势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2020-2025年中国噪音分析仪产值及未来发展趋势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2020-2025年全球噪音分析仪产能、产量、产能利用率及发展趋势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2020-2025年全球噪音分析仪产量、市场需求量及发展趋势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2020-2025年中国噪音分析仪产能、产量、产能利用率及发展趋势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2020-2025年中国噪音分析仪产量、市场需求量及发展趋势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全球噪音分析仪主要厂商2025年产量市场份额列表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全球噪音分析仪主要厂商2025年产值市场份额列表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2020-2025年中国市场噪音分析仪主要厂商产量市场份额列表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中国噪音分析仪主要厂商2025年产量市场份额列表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中国噪音分析仪主要厂商2025年产值市场份额列表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2025年全球前五及前十大生产商噪音分析仪市场份额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2020-2025年全球噪音分析仪第一梯队、第二梯队和第三梯队生产商（品牌）及市场份额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噪音分析仪全球领先企业SWOT分析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全球主要地区噪音分析仪消费量市场份额对比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2020-2025年北美市场噪音分析仪产值及增长率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2020-2025年欧洲市场噪音分析仪产值及增长率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2020-2025年中国市场噪音分析仪产值及增长率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2020-2025年日本市场噪音分析仪产值及增长率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2020-2025年东南亚市场噪音分析仪产值及增长率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2020-2025年印度市场噪音分析仪产量及增长率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2020-2025年印度市场噪音分析仪产值及增长率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2020-2025年全球主要地区噪音分析仪消费量市场份额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2025-2031年全球主要地区噪音分析仪消费量市场份额预测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2020-2025年印度市场噪音分析仪消费量、增长率及发展预测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噪音分析仪产业链分析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噪音分析仪产品价格走势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73c7d93d4330" w:history="1">
        <w:r>
          <w:rPr>
            <w:rStyle w:val="Hyperlink"/>
          </w:rPr>
          <w:t>2025-2031年全球与中国噪音分析仪市场现状调研及发展前景分析报告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73c7d93d4330" w:history="1">
        <w:r>
          <w:rPr>
            <w:rStyle w:val="Hyperlink"/>
          </w:rPr>
          <w:t>https://www.20087.com/5/36/ZaoYinFenXiYiDeFaZhanQianJing.html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热点：噪声测定仪、噪音分析仪器、查找噪音来源的仪器、噪音分析仪主要用于地铁吗、噪音污染解决措施、噪音分析仪黑屏、噪音分贝对照表、噪声分析仪、nl42噪音分析仪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f17c173a4426" w:history="1">
      <w:r>
        <w:rPr>
          <w:rStyle w:val="Hyperlink"/>
        </w:rPr>
        <w:t>2025-2031年全球与中国噪音分析仪市场现状调研及发展前景分析报告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aoYinFenXiYiDeFaZhanQianJing.html" TargetMode="External" Id="R86c073c7d93d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aoYinFenXiYiDeFaZhanQianJing.html" TargetMode="External" Id="R9068f17c173a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2024-12-05T02:30:00Z</dcterms:created>
  <dcterms:modified xsi:type="dcterms:W3CDTF">2024-12-05T03:30:00Z</dcterms:modified>
  <dc:subject>2025-2031年全球与中国噪音分析仪市场现状调研及发展前景分析报告</dc:subject>
  <dc:title>2025-2031年全球与中国噪音分析仪市场现状调研及发展前景分析报告</dc:title>
  <cp:keywords>2025-2031年全球与中国噪音分析仪市场现状调研及发展前景分析报告</cp:keywords>
  <dc:description>2025-2031年全球与中国噪音分析仪市场现状调研及发展前景分析报告</dc:description>
</cp:coreProperties>
</file>