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395858f8c4d9e" w:history="1">
              <w:r>
                <w:rPr>
                  <w:rStyle w:val="Hyperlink"/>
                </w:rPr>
                <w:t>2023-2029年中国光纤切割机行业市场调研与前景趋势分析报告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395858f8c4d9e" w:history="1">
              <w:r>
                <w:rPr>
                  <w:rStyle w:val="Hyperlink"/>
                </w:rPr>
                <w:t>2023-2029年中国光纤切割机行业市场调研与前景趋势分析报告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395858f8c4d9e" w:history="1">
                <w:r>
                  <w:rPr>
                    <w:rStyle w:val="Hyperlink"/>
                  </w:rPr>
                  <w:t>https://www.20087.com/6/96/GuangXianQieGeJiHangYeQianJing.html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切割机是一种利用激光技术进行高精度切割的设备，特别适用于光纤、光缆等精密材料的切割。近年来，随着光纤通信技术的发展和光纤网络建设的加速，光纤切割机的需求量持续增长。目前，光纤切割机不仅具备高精度切割能力，还能通过集成视觉检测系统，实现自动对焦、自动检测等功能，提高了切割质量和效率。此外，随着智能制造技术的应用，光纤切割机能够实现远程监控和数据管理，提高了设备的智能化水平。</w:t>
      </w:r>
      <w:r>
        <w:rPr>
          <w:rFonts w:hint="eastAsia"/>
        </w:rPr>
        <w:br/>
      </w:r>
      <w:r>
        <w:rPr>
          <w:rFonts w:hint="eastAsia"/>
        </w:rPr>
        <w:t>　　预计未来光纤切割机市场将朝着更高精度、更智能化的方向发展。一方面，通过采用更先进的激光切割技术和精密机械设计，光纤切割机将能够提供更加精细的切割效果，以适应更复杂的材料和更高的精度要求；另一方面，通过集成人工智能和大数据分析技术，设备将能够实现更加智能的操作和维护，例如自动优化切割路径、预测性维护等功能。此外，随着5G通信技术的发展，光纤切割机将更加注重数据的安全传输和远程诊断能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395858f8c4d9e" w:history="1">
        <w:r>
          <w:rPr>
            <w:rStyle w:val="Hyperlink"/>
          </w:rPr>
          <w:t>2023-2029年中国光纤切割机行业市场调研与前景趋势分析报告</w:t>
        </w:r>
      </w:hyperlink>
      <w:r>
        <w:rPr>
          <w:rFonts w:hint="eastAsia"/>
        </w:rPr>
        <w:t>》依托国家统计局、发改委及光纤切割机相关行业协会的详实数据，对光纤切割机行业的现状、市场需求、市场规模、产业链结构、价格变动、细分市场进行了全面调研。光纤切割机报告还详细剖析了光纤切割机市场竞争格局，重点关注了品牌影响力、市场集中度及重点企业运营情况，并在预测光纤切割机市场发展前景和发展趋势的同时，识别了光纤切割机行业潜在的风险与机遇。光纤切割机报告以专业、科学、规范的研究方法和客观、权威的分析，为光纤切割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光纤切割机行业相关概述</w:t>
      </w:r>
      <w:r>
        <w:rPr>
          <w:rFonts w:hint="eastAsia"/>
        </w:rPr>
        <w:br/>
      </w:r>
      <w:r>
        <w:rPr>
          <w:rFonts w:hint="eastAsia"/>
        </w:rPr>
        <w:t>　　　　一、光纤切割机行业定义及特点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1、光纤切割机行业定义</w:t>
      </w:r>
      <w:r>
        <w:rPr>
          <w:rFonts w:hint="eastAsia"/>
        </w:rPr>
        <w:br/>
      </w:r>
      <w:r>
        <w:rPr>
          <w:rFonts w:hint="eastAsia"/>
        </w:rPr>
        <w:t>　　　　　　2、光纤切割机行业特点</w:t>
      </w:r>
      <w:r>
        <w:rPr>
          <w:rFonts w:hint="eastAsia"/>
        </w:rPr>
        <w:br/>
      </w:r>
      <w:r>
        <w:rPr>
          <w:rFonts w:hint="eastAsia"/>
        </w:rPr>
        <w:t>　　　　二、光纤切割机行业经营模式分析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1、光纤切割机生产模式</w:t>
      </w:r>
      <w:r>
        <w:rPr>
          <w:rFonts w:hint="eastAsia"/>
        </w:rPr>
        <w:br/>
      </w:r>
      <w:r>
        <w:rPr>
          <w:rFonts w:hint="eastAsia"/>
        </w:rPr>
        <w:t>　　　　　　2、光纤切割机采购模式</w:t>
      </w:r>
      <w:r>
        <w:rPr>
          <w:rFonts w:hint="eastAsia"/>
        </w:rPr>
        <w:br/>
      </w:r>
      <w:r>
        <w:rPr>
          <w:rFonts w:hint="eastAsia"/>
        </w:rPr>
        <w:t>　　　　　　3、光纤切割机销售模式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2022年世界光纤切割机行业市场运行形势分析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2022年全球光纤切割机行业发展概况</w:t>
      </w:r>
      <w:r>
        <w:rPr>
          <w:rFonts w:hint="eastAsia"/>
        </w:rPr>
        <w:br/>
      </w:r>
      <w:r>
        <w:rPr>
          <w:rFonts w:hint="eastAsia"/>
        </w:rPr>
        <w:t>　　第二节 世界光纤切割机行业发展走势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一、全球光纤切割机行业市场分布情况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二、全球光纤切割机行业发展趋势分析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全球光纤切割机行业重点国家和区域分析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2022年中国光纤切割机行业发展环境分析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光纤切割机政策环境分析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光纤切割机技术环境分析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2022年光纤切割机行业技术发展现状及趋势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中外光纤切割机技术差距及产生差距的主要原因分析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提高我国光纤切割机技术的对策</w:t>
      </w:r>
      <w:r>
        <w:rPr>
          <w:rFonts w:hint="eastAsia"/>
        </w:rPr>
        <w:br/>
      </w:r>
      <w:r>
        <w:rPr>
          <w:rFonts w:hint="eastAsia"/>
        </w:rPr>
        <w:t>　　第四节 我国光纤切割机研发、设计发展趋势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一、2017-2022年光纤切割机行业市场需求情况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三、2023-2029年光纤切割机行业市场需求预测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中国光纤切割机行业市场供给状况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一、2017-2022年光纤切割机行业市场供给情况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二、光纤切割机行业市场供给特点分析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三、2023-2029年光纤切割机行业市场供给预测</w:t>
      </w:r>
      <w:r>
        <w:rPr>
          <w:rFonts w:hint="eastAsia"/>
        </w:rPr>
        <w:br/>
      </w:r>
      <w:r>
        <w:rPr>
          <w:rFonts w:hint="eastAsia"/>
        </w:rPr>
        <w:t>　　第五节 光纤切割机行业市场供需平衡状况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2017-2022年中国光纤切割机行业进出口情况分析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一、2017-2022年中国光纤切割机行业进口分析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二、2017-2022年中国光纤切割机行业出口分析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2023-2029年中国光纤切割机行业进出口情况预测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一、2023-2029年中国光纤切割机行业进口预测分析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二、2023-2029年中国光纤切割机行业出口预测分析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2017-2022年中国光纤切割机行业重点地区调研分析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中国光纤切割机行业市场行情分析预测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光纤切割机价格影响因素分析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2017-2022年中国光纤切割机市场价格趋向分析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2023-2029年中国光纤切割机市场价格趋向预测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光纤切割机行业集中度分析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一、光纤切割机市场集中度分析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二、光纤切割机企业集中度分析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三、光纤切割机区域集中度分析</w:t>
      </w:r>
      <w:r>
        <w:rPr>
          <w:rFonts w:hint="eastAsia"/>
        </w:rPr>
        <w:br/>
      </w:r>
      <w:r>
        <w:rPr>
          <w:rFonts w:hint="eastAsia"/>
        </w:rPr>
        <w:t>　　第二节 光纤切割机行业竞争格局分析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一、2022年光纤切割机行业竞争分析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二、2022年中外光纤切割机产品竞争分析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三、2017-2022年中国光纤切割机市场竞争分析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四、2023-2029年国内主要光纤切割机企业动向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光纤切割机市场策略分析</w:t>
      </w:r>
      <w:r>
        <w:rPr>
          <w:rFonts w:hint="eastAsia"/>
        </w:rPr>
        <w:br/>
      </w:r>
      <w:r>
        <w:rPr>
          <w:rFonts w:hint="eastAsia"/>
        </w:rPr>
        <w:t>　　　　一、光纤切割机价格策略分析</w:t>
      </w:r>
      <w:r>
        <w:rPr>
          <w:rFonts w:hint="eastAsia"/>
        </w:rPr>
        <w:br/>
      </w:r>
      <w:r>
        <w:rPr>
          <w:rFonts w:hint="eastAsia"/>
        </w:rPr>
        <w:t>　　　　二、光纤切割机渠道策略分析</w:t>
      </w:r>
      <w:r>
        <w:rPr>
          <w:rFonts w:hint="eastAsia"/>
        </w:rPr>
        <w:br/>
      </w:r>
      <w:r>
        <w:rPr>
          <w:rFonts w:hint="eastAsia"/>
        </w:rPr>
        <w:t>　　第二节 光纤切割机销售策略分析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四、提高光纤切割机企业竞争力的策略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一、光纤切割机实施品牌战略的意义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四、光纤切割机品牌战略管理的策略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中国光纤切割机行业营销策略分析</w:t>
      </w:r>
      <w:r>
        <w:rPr>
          <w:rFonts w:hint="eastAsia"/>
        </w:rPr>
        <w:br/>
      </w:r>
      <w:r>
        <w:rPr>
          <w:rFonts w:hint="eastAsia"/>
        </w:rPr>
        <w:t>　　第一节 光纤切割机市场推广策略研究分析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一、做好光纤切割机产品导入</w:t>
      </w:r>
      <w:r>
        <w:rPr>
          <w:rFonts w:hint="eastAsia"/>
        </w:rPr>
        <w:br/>
      </w:r>
      <w:r>
        <w:rPr>
          <w:rFonts w:hint="eastAsia"/>
        </w:rPr>
        <w:t>　　　　二、做好光纤切割机产品组合和产品线决策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三、光纤切割机行业城市市场推广策略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光纤切割机行业渠道营销研究分析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一、光纤切割机行业营销环境分析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二、光纤切割机行业现存的营销渠道分析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三、光纤切割机行业终端市场营销管理策略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光纤切割机行业营销战略研究分析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一、中国光纤切割机行业有效整合营销策略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二、建立光纤切割机行业厂商的双嬴模式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2023-2029年中国光纤切割机行业前景与风险预测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2023年光纤切割机市场前景分析</w:t>
      </w:r>
      <w:r>
        <w:rPr>
          <w:rFonts w:hint="eastAsia"/>
        </w:rPr>
        <w:br/>
      </w:r>
      <w:r>
        <w:rPr>
          <w:rFonts w:hint="eastAsia"/>
        </w:rPr>
        <w:t>　　第二节 2023年光纤切割机发展趋势预测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2023-2029年中国光纤切割机行业投资特性分析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一、2023-2029年中国光纤切割机行业进入壁垒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二、2023-2029年中国光纤切割机行业盈利模式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三、2023-2029年中国光纤切割机行业盈利因素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2023-2029年中国光纤切割机行业投资机会分析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一、2023-2029年中国光纤切割机细分市场投资机会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二、2023-2029年中国光纤切割机行业区域市场投资潜力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2023-2029年中国光纤切割机行业投资风险分析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一、2023-2029年中国光纤切割机行业市场竞争风险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二、2023-2029年中国光纤切割机行业技术风险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三、2023-2029年中国光纤切割机行业政策风险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四、2023-2029年中国光纤切割机行业进入退出风险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2023-2029年中国光纤切割机行业盈利模式与投资策略分析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中国光纤切割机行业资本运作战略选择方案研究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中智~林~：中国光纤切割机行业多元化经营战略的可行性分析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光纤切割机行业历程</w:t>
      </w:r>
      <w:r>
        <w:rPr>
          <w:rFonts w:hint="eastAsia"/>
        </w:rPr>
        <w:br/>
      </w:r>
      <w:r>
        <w:rPr>
          <w:rFonts w:hint="eastAsia"/>
        </w:rPr>
        <w:t>　　图表 光纤切割机行业生命周期</w:t>
      </w:r>
      <w:r>
        <w:rPr>
          <w:rFonts w:hint="eastAsia"/>
        </w:rPr>
        <w:br/>
      </w:r>
      <w:r>
        <w:rPr>
          <w:rFonts w:hint="eastAsia"/>
        </w:rPr>
        <w:t>　　图表 光纤切割机行业产业链分析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2017-2022年中国光纤切割机行业市场规模及增长情况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2017-2022年光纤切割机行业市场容量分析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2017-2022年中国光纤切割机行业产能统计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2017-2022年中国光纤切割机行业产量及增长趋势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2017-2022年中国光纤切割机市场需求量及增速统计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2022年中国光纤切割机行业需求领域分布格局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2017-2022年中国光纤切割机行业销售收入分析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2017-2022年中国光纤切割机行业盈利情况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2017-2022年中国光纤切割机行业利润总额统计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2017-2022年中国光纤切割机进口数量分析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2017-2022年中国光纤切割机进口金额分析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2017-2022年中国光纤切割机出口数量分析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2017-2022年中国光纤切割机出口金额分析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2022年中国光纤切割机进口国家及地区分析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2022年中国光纤切割机出口国家及地区分析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2017-2022年中国光纤切割机行业企业数量情况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2017-2022年中国光纤切割机行业企业平均规模情况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2023-2029年中国光纤切割机行业产能预测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2023-2029年中国光纤切割机行业产量预测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2023-2029年中国光纤切割机市场需求量预测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2023-2029年中国光纤切割机行业供需平衡预测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2023-2029年中国光纤切割机行业市场容量预测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2023-2029年中国光纤切割机行业市场规模预测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2023-2029年中国光纤切割机市场前景分析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2023-2029年中国光纤切割机行业发展趋势预测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395858f8c4d9e" w:history="1">
        <w:r>
          <w:rPr>
            <w:rStyle w:val="Hyperlink"/>
          </w:rPr>
          <w:t>2023-2029年中国光纤切割机行业市场调研与前景趋势分析报告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395858f8c4d9e" w:history="1">
        <w:r>
          <w:rPr>
            <w:rStyle w:val="Hyperlink"/>
          </w:rPr>
          <w:t>https://www.20087.com/6/96/GuangXianQieGeJiHangYeQianJing.html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15fbc465f42d2" w:history="1">
      <w:r>
        <w:rPr>
          <w:rStyle w:val="Hyperlink"/>
        </w:rPr>
        <w:t>2023-2029年中国光纤切割机行业市场调研与前景趋势分析报告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uangXianQieGeJiHangYeQianJing.html" TargetMode="External" Id="R7c5395858f8c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uangXianQieGeJiHangYeQianJing.html" TargetMode="External" Id="Rd1415fbc465f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2022-11-18T23:40:31Z</dcterms:created>
  <dcterms:modified xsi:type="dcterms:W3CDTF">2022-11-19T00:40:31Z</dcterms:modified>
  <dc:subject>2023-2029年中国光纤切割机行业市场调研与前景趋势分析报告</dc:subject>
  <dc:title>2023-2029年中国光纤切割机行业市场调研与前景趋势分析报告</dc:title>
  <cp:keywords>2023-2029年中国光纤切割机行业市场调研与前景趋势分析报告</cp:keywords>
  <dc:description>2023-2029年中国光纤切割机行业市场调研与前景趋势分析报告</dc:description>
</cp:coreProperties>
</file>