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e25d5c8ba94de4" w:history="1">
              <w:r>
                <w:rPr>
                  <w:rStyle w:val="Hyperlink"/>
                </w:rPr>
                <w:t>2026-2032年中国光电元件行业现状调研与发展趋势预测报告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e25d5c8ba94de4" w:history="1">
              <w:r>
                <w:rPr>
                  <w:rStyle w:val="Hyperlink"/>
                </w:rPr>
                <w:t>2026-2032年中国光电元件行业现状调研与发展趋势预测报告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e25d5c8ba94de4" w:history="1">
                <w:r>
                  <w:rPr>
                    <w:rStyle w:val="Hyperlink"/>
                  </w:rPr>
                  <w:t>https://www.20087.com/9/76/GuangDianYuanJianShiChangQianJing.html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电元件是将光信号转换为电信号或反之的电子元件，广泛应用于光纤通信、激光技术、光电传感等领域。近年来，随着光通信技术的发展和光电器件应用领域的拓宽，光电元件的需求持续增长。当前市场上，光电元件的技术不断进步，包括更高的转换效率、更稳定的性能等。此外，随着材料科学的进步，光电元件的材料选择更加多样，如硅基、砷化镓等，以满足不同应用的需求。</w:t>
      </w:r>
      <w:r>
        <w:rPr>
          <w:rFonts w:hint="eastAsia"/>
        </w:rPr>
        <w:br/>
      </w:r>
      <w:r>
        <w:rPr>
          <w:rFonts w:hint="eastAsia"/>
        </w:rPr>
        <w:t>　　未来，光电元件的发展将更加注重集成化和高性能。市场调研网指出，一方面，随着微纳制造技术的发展，光电元件将朝着更高集成度的方向发展，实现光电芯片的高度集成，提高系统的整体性能。另一方面，随着对高速数据传输和信息处理能力的需求增加，光电元件将需要具备更高的工作频率和更大的带宽，以适应未来通信和计算技术的发展。此外，随着量子信息技术的发展，光电元件还将探索在量子通信和量子计算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e25d5c8ba94de4" w:history="1">
        <w:r>
          <w:rPr>
            <w:rStyle w:val="Hyperlink"/>
          </w:rPr>
          <w:t>2026-2032年中国光电元件行业现状调研与发展趋势预测报告</w:t>
        </w:r>
      </w:hyperlink>
      <w:r>
        <w:rPr>
          <w:rFonts w:hint="eastAsia"/>
        </w:rPr>
        <w:t>》，2025年光电元件行业市场规模达 亿元，预计2032年市场规模将达 亿元，期间年均复合增长率（CAGR）达 %。报告依托国家统计局、相关行业协会及科研单位提供的权威数据，全面分析了光电元件行业发展环境、产业链结构、市场供需状况及价格变化，重点研究了光电元件行业内主要企业的经营现状。报告对光电元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2021-2026年全球光电元件发展概述</w:t>
      </w:r>
      <w:r>
        <w:rPr>
          <w:rFonts w:hint="eastAsia"/>
        </w:rPr>
        <w:br/>
      </w:r>
      <w:r>
        <w:rPr>
          <w:rFonts w:hint="eastAsia"/>
        </w:rPr>
        <w:t>　　第一节 全球光电元件发展背景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全球光电元件发展特征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2021-2026年全球光电元件发展分析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一、2021-2026年全球光电元件发展规模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二、2021-2026年全球光电元件盈利状况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三、2021-2026年全球光电元件行业供需分析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2021-2026年全球光电元件竞争格局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2021-2026年中国光电元件行业发展概述</w:t>
      </w:r>
      <w:r>
        <w:rPr>
          <w:rFonts w:hint="eastAsia"/>
        </w:rPr>
        <w:br/>
      </w:r>
      <w:r>
        <w:rPr>
          <w:rFonts w:hint="eastAsia"/>
        </w:rPr>
        <w:t>　　第一节 中国光电元件行业发展历程</w:t>
      </w:r>
      <w:r>
        <w:rPr>
          <w:rFonts w:hint="eastAsia"/>
        </w:rPr>
        <w:br/>
      </w:r>
      <w:r>
        <w:rPr>
          <w:rFonts w:hint="eastAsia"/>
        </w:rPr>
        <w:t>　　　　一、中国光电元件行业发展背景</w:t>
      </w:r>
      <w:r>
        <w:rPr>
          <w:rFonts w:hint="eastAsia"/>
        </w:rPr>
        <w:br/>
      </w:r>
      <w:r>
        <w:rPr>
          <w:rFonts w:hint="eastAsia"/>
        </w:rPr>
        <w:t>　　　　二、中国光电元件行业发展因素</w:t>
      </w:r>
      <w:r>
        <w:rPr>
          <w:rFonts w:hint="eastAsia"/>
        </w:rPr>
        <w:br/>
      </w:r>
      <w:r>
        <w:rPr>
          <w:rFonts w:hint="eastAsia"/>
        </w:rPr>
        <w:t>　　　　三、中国光电元件行业发展道路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2021-2026年中国光电元件发展分析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一、2021-2026年中国光电元件行业发展规模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二、2021-2026年中国光电元件行业经营模式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三、2021-2026年中国光电元件行业盈利状况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2021-2026年中国光电元件行业市场分析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2021-2026年中国光电元件行业价格分析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2021-2026年中国光电元件竞争格局</w:t>
      </w:r>
      <w:r>
        <w:rPr>
          <w:rFonts w:hint="eastAsia"/>
        </w:rPr>
        <w:br/>
      </w:r>
      <w:r>
        <w:rPr>
          <w:rFonts w:hint="eastAsia"/>
        </w:rPr>
        <w:t>　　　　一、传统光电元件企业</w:t>
      </w:r>
      <w:r>
        <w:rPr>
          <w:rFonts w:hint="eastAsia"/>
        </w:rPr>
        <w:br/>
      </w:r>
      <w:r>
        <w:rPr>
          <w:rFonts w:hint="eastAsia"/>
        </w:rPr>
        <w:t>　　　　二、新型光电元件企业</w:t>
      </w:r>
      <w:r>
        <w:rPr>
          <w:rFonts w:hint="eastAsia"/>
        </w:rPr>
        <w:br/>
      </w:r>
      <w:r>
        <w:rPr>
          <w:rFonts w:hint="eastAsia"/>
        </w:rPr>
        <w:t>　　　　三、新老光电元件企业对比</w:t>
      </w:r>
      <w:r>
        <w:rPr>
          <w:rFonts w:hint="eastAsia"/>
        </w:rPr>
        <w:br/>
      </w:r>
      <w:r>
        <w:rPr>
          <w:rFonts w:hint="eastAsia"/>
        </w:rPr>
        <w:t>　　第六节 2021-2026年中国光电元件发展遇到的问题</w:t>
      </w:r>
      <w:r>
        <w:rPr>
          <w:rFonts w:hint="eastAsia"/>
        </w:rPr>
        <w:br/>
      </w:r>
      <w:r>
        <w:rPr>
          <w:rFonts w:hint="eastAsia"/>
        </w:rPr>
        <w:t>　　　　一、中国光电元件行业发展的优势</w:t>
      </w:r>
      <w:r>
        <w:rPr>
          <w:rFonts w:hint="eastAsia"/>
        </w:rPr>
        <w:br/>
      </w:r>
      <w:r>
        <w:rPr>
          <w:rFonts w:hint="eastAsia"/>
        </w:rPr>
        <w:t>　　　　二、中国光电元件行业发展中遇到的问题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三、中国光电元件行业建议策略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2021-2032年中国光电元件行业发展趋势分解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2021-2026年中国各个区域市场光电元件行业发展现状及竞争力分析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一、2021-2026年华北地区光电元件行业需求分析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二、2021-2026年华北地区光电元件行业发展特征与产业格局分析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一、2021-2026年东北地区光电元件行业需求分析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二、2021-2026年东北地区光电元件行业发展特征与产业格局分析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一、2021-2026年华南地区光电元件行业需求分析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二、2021-2026年华南地区光电元件行业发展特征与产业格局分析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一、2021-2026年华中地区光电元件行业需求分析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二、2021-2026年华中地区光电元件行业发展特征与产业格局分析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一、2021-2026年华东地区光电元件行业需求分析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二、2021-2026年华东地区光电元件行业发展特征与产业格局分析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一、2021-2026年西部地区光电元件行业需求分析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二、2021-2026年西部地区光电元件行业发展特征与产业格局分析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2021-2026年中国光电元件行业投资行情分析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2021-2026年中国光电元件厂商投资现状分析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一、中国光电元件市场规模分析</w:t>
      </w:r>
      <w:r>
        <w:rPr>
          <w:rFonts w:hint="eastAsia"/>
        </w:rPr>
        <w:br/>
      </w:r>
      <w:r>
        <w:rPr>
          <w:rFonts w:hint="eastAsia"/>
        </w:rPr>
        <w:t>　　　　二、光电元件固定资产投资情况分析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三、光电元件行业发展面临的困境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中国光电元件盈利情况分析</w:t>
      </w:r>
      <w:r>
        <w:rPr>
          <w:rFonts w:hint="eastAsia"/>
        </w:rPr>
        <w:br/>
      </w:r>
      <w:r>
        <w:rPr>
          <w:rFonts w:hint="eastAsia"/>
        </w:rPr>
        <w:t>　　第三节 中国光电元件运行情况分析</w:t>
      </w:r>
      <w:r>
        <w:rPr>
          <w:rFonts w:hint="eastAsia"/>
        </w:rPr>
        <w:br/>
      </w:r>
      <w:r>
        <w:rPr>
          <w:rFonts w:hint="eastAsia"/>
        </w:rPr>
        <w:t>　　　　一、中国光电元件主要业务分析</w:t>
      </w:r>
      <w:r>
        <w:rPr>
          <w:rFonts w:hint="eastAsia"/>
        </w:rPr>
        <w:br/>
      </w:r>
      <w:r>
        <w:rPr>
          <w:rFonts w:hint="eastAsia"/>
        </w:rPr>
        <w:t>　　　　二、光电元件的供给结构分析</w:t>
      </w:r>
      <w:r>
        <w:rPr>
          <w:rFonts w:hint="eastAsia"/>
        </w:rPr>
        <w:br/>
      </w:r>
      <w:r>
        <w:rPr>
          <w:rFonts w:hint="eastAsia"/>
        </w:rPr>
        <w:t>　　　　三、光电元件的需求结构分析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2021-2026年中国光电元件投资环境分析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2021-2026年中国光电元件投资经济环境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2021-2026年中国光电元件投资政策环境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2021-2026年中国光电元件投资利益分析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二、光电元件行业利润水平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2021-2026年中国光电元件投资风险分析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影响光电元件发展的主要因素分析</w:t>
      </w:r>
      <w:r>
        <w:rPr>
          <w:rFonts w:hint="eastAsia"/>
        </w:rPr>
        <w:br/>
      </w:r>
      <w:r>
        <w:rPr>
          <w:rFonts w:hint="eastAsia"/>
        </w:rPr>
        <w:t>　　第一节 光电元件技术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一、中国光电元件需求度分析</w:t>
      </w:r>
      <w:r>
        <w:rPr>
          <w:rFonts w:hint="eastAsia"/>
        </w:rPr>
        <w:br/>
      </w:r>
      <w:r>
        <w:rPr>
          <w:rFonts w:hint="eastAsia"/>
        </w:rPr>
        <w:t>　　　　二、中国光电元件适用人群分析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中国光电元件行业并购重组现状分析</w:t>
      </w:r>
      <w:r>
        <w:rPr>
          <w:rFonts w:hint="eastAsia"/>
        </w:rPr>
        <w:br/>
      </w:r>
      <w:r>
        <w:rPr>
          <w:rFonts w:hint="eastAsia"/>
        </w:rPr>
        <w:t>　　第一节 光电元件行业并购重组背景分析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一、光电元件行业规模扩张</w:t>
      </w:r>
      <w:r>
        <w:rPr>
          <w:rFonts w:hint="eastAsia"/>
        </w:rPr>
        <w:br/>
      </w:r>
      <w:r>
        <w:rPr>
          <w:rFonts w:hint="eastAsia"/>
        </w:rPr>
        <w:t>　　　　二、光电元件行业并购重组特点分析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中国光电元件并购重组的障碍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中国光电元件行业重点企业竞争力分析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光电元件企业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三、光电元件企业经营状况</w:t>
      </w:r>
      <w:r>
        <w:rPr>
          <w:rFonts w:hint="eastAsia"/>
        </w:rPr>
        <w:br/>
      </w:r>
      <w:r>
        <w:rPr>
          <w:rFonts w:hint="eastAsia"/>
        </w:rPr>
        <w:t>　　　　四、光电元件企业发展策略</w:t>
      </w:r>
      <w:r>
        <w:rPr>
          <w:rFonts w:hint="eastAsia"/>
        </w:rPr>
        <w:br/>
      </w:r>
      <w:r>
        <w:rPr>
          <w:rFonts w:hint="eastAsia"/>
        </w:rPr>
        <w:t>　　第二节 光电元件领先企业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三、光电元件企业经营状况</w:t>
      </w:r>
      <w:r>
        <w:rPr>
          <w:rFonts w:hint="eastAsia"/>
        </w:rPr>
        <w:br/>
      </w:r>
      <w:r>
        <w:rPr>
          <w:rFonts w:hint="eastAsia"/>
        </w:rPr>
        <w:t>　　　　四、光电元件企业发展策略</w:t>
      </w:r>
      <w:r>
        <w:rPr>
          <w:rFonts w:hint="eastAsia"/>
        </w:rPr>
        <w:br/>
      </w:r>
      <w:r>
        <w:rPr>
          <w:rFonts w:hint="eastAsia"/>
        </w:rPr>
        <w:t>　　第三节 光电元件代表企业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三、光电元件企业经营状况</w:t>
      </w:r>
      <w:r>
        <w:rPr>
          <w:rFonts w:hint="eastAsia"/>
        </w:rPr>
        <w:br/>
      </w:r>
      <w:r>
        <w:rPr>
          <w:rFonts w:hint="eastAsia"/>
        </w:rPr>
        <w:t>　　　　四、光电元件企业发展策略</w:t>
      </w:r>
      <w:r>
        <w:rPr>
          <w:rFonts w:hint="eastAsia"/>
        </w:rPr>
        <w:br/>
      </w:r>
      <w:r>
        <w:rPr>
          <w:rFonts w:hint="eastAsia"/>
        </w:rPr>
        <w:t>　　第四节 光电元件标杆企业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三、光电元件企业经营状况</w:t>
      </w:r>
      <w:r>
        <w:rPr>
          <w:rFonts w:hint="eastAsia"/>
        </w:rPr>
        <w:br/>
      </w:r>
      <w:r>
        <w:rPr>
          <w:rFonts w:hint="eastAsia"/>
        </w:rPr>
        <w:t>　　　　四、光电元件企业发展策略</w:t>
      </w:r>
      <w:r>
        <w:rPr>
          <w:rFonts w:hint="eastAsia"/>
        </w:rPr>
        <w:br/>
      </w:r>
      <w:r>
        <w:rPr>
          <w:rFonts w:hint="eastAsia"/>
        </w:rPr>
        <w:t>　　第五节 光电元件重点企业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三、光电元件企业经营状况</w:t>
      </w:r>
      <w:r>
        <w:rPr>
          <w:rFonts w:hint="eastAsia"/>
        </w:rPr>
        <w:br/>
      </w:r>
      <w:r>
        <w:rPr>
          <w:rFonts w:hint="eastAsia"/>
        </w:rPr>
        <w:t>　　　　四、光电元件企业发展策略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中国光电元件企业规模性并购重组机会分析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中国光电元件发展现状</w:t>
      </w:r>
      <w:r>
        <w:rPr>
          <w:rFonts w:hint="eastAsia"/>
        </w:rPr>
        <w:br/>
      </w:r>
      <w:r>
        <w:rPr>
          <w:rFonts w:hint="eastAsia"/>
        </w:rPr>
        <w:t>　　　　一、我国光电元件行业发展现状</w:t>
      </w:r>
      <w:r>
        <w:rPr>
          <w:rFonts w:hint="eastAsia"/>
        </w:rPr>
        <w:br/>
      </w:r>
      <w:r>
        <w:rPr>
          <w:rFonts w:hint="eastAsia"/>
        </w:rPr>
        <w:t>　　　　二、我国光电元件厂商规模性并购重组机会分析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中国光电元件行业并购重组机会</w:t>
      </w:r>
      <w:r>
        <w:rPr>
          <w:rFonts w:hint="eastAsia"/>
        </w:rPr>
        <w:br/>
      </w:r>
      <w:r>
        <w:rPr>
          <w:rFonts w:hint="eastAsia"/>
        </w:rPr>
        <w:t>　　第三节 光电元件企业并购重组机会分析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2021-2032年中国光电元件行业并购重组风险分析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2021-2032年中国光电元件行业并购重组建议</w:t>
      </w:r>
      <w:r>
        <w:rPr>
          <w:rFonts w:hint="eastAsia"/>
        </w:rPr>
        <w:br/>
      </w:r>
      <w:r>
        <w:rPr>
          <w:rFonts w:hint="eastAsia"/>
        </w:rPr>
        <w:t>　　第一节 中国光电元件行业与发达国家的差异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中国光电元件行业的不足</w:t>
      </w:r>
      <w:r>
        <w:rPr>
          <w:rFonts w:hint="eastAsia"/>
        </w:rPr>
        <w:br/>
      </w:r>
      <w:r>
        <w:rPr>
          <w:rFonts w:hint="eastAsia"/>
        </w:rPr>
        <w:t>　　第三节 中.智.林.－中国光电元件行业的发展建议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光电元件产业链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2021-2026年中国光电元件行业市场规模及增长情况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2021-2026年中国光电元件行业产量及增长趋势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2021-2026年中国光电元件市场需求量及增速统计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2021-2026年中国光电元件行业盈利情况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2021-2026年中国光电元件行业企业数量情况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2021-2026年中国光电元件行业企业平均规模情况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2021-2026年中国光电元件行业市场规模及增长情况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**地区光电元件市场规模及增长情况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**地区光电元件行业市场需求情况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光电元件重点企业（一）基本信息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光电元件重点企业（一）经营情况分析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光电元件重点企业（一）主要经济指标情况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光电元件重点企业（一）盈利能力情况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光电元件重点企业（一）偿债能力情况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光电元件重点企业（一）运营能力情况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光电元件重点企业（一）成长能力情况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光电元件重点企业（二）基本信息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光电元件重点企业（二）经营情况分析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光电元件重点企业（二）主要经济指标情况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光电元件重点企业（二）盈利能力情况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光电元件重点企业（二）偿债能力情况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光电元件重点企业（二）运营能力情况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光电元件重点企业（二）成长能力情况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2021-2032年中国光电元件行业产量预测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2021-2032年中国光电元件市场需求量预测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2021-2032年中国光电元件行业市场规模预测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2021-2032年中国光电元件市场前景分析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2021-2032年中国光电元件行业发展趋势预测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e25d5c8ba94de4" w:history="1">
        <w:r>
          <w:rPr>
            <w:rStyle w:val="Hyperlink"/>
          </w:rPr>
          <w:t>2026-2032年中国光电元件行业现状调研与发展趋势预测报告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e25d5c8ba94de4" w:history="1">
        <w:r>
          <w:rPr>
            <w:rStyle w:val="Hyperlink"/>
          </w:rPr>
          <w:t>https://www.20087.com/9/76/GuangDianYuanJianShiChangQianJing.html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热点：光电元件是什么意思、光电元件龙头企业、光电元件响应最快的是、光电元件以及符号、光电元件的优缺点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54d8ff8cd9417c" w:history="1">
      <w:r>
        <w:rPr>
          <w:rStyle w:val="Hyperlink"/>
        </w:rPr>
        <w:t>2026-2032年中国光电元件行业现状调研与发展趋势预测报告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GuangDianYuanJianShiChangQianJing.html" TargetMode="External" Id="R03e25d5c8ba94d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GuangDianYuanJianShiChangQianJing.html" TargetMode="External" Id="Rff54d8ff8cd941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2026-05-14T04:45:00Z</dcterms:created>
  <dcterms:modified xsi:type="dcterms:W3CDTF">2026-05-14T05:45:00Z</dcterms:modified>
  <dc:subject>2026-2032年中国光电元件行业现状调研与发展趋势预测报告</dc:subject>
  <dc:title>2026-2032年中国光电元件行业现状调研与发展趋势预测报告</dc:title>
  <cp:keywords>2026-2032年中国光电元件行业现状调研与发展趋势预测报告</cp:keywords>
  <dc:description>2026-2032年中国光电元件行业现状调研与发展趋势预测报告</dc:description>
</cp:coreProperties>
</file>