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eeae8f834426" w:history="1">
              <w:r>
                <w:rPr>
                  <w:rStyle w:val="Hyperlink"/>
                </w:rPr>
                <w:t>全球与中国原油油轮行业现状及发展趋势预测报告（2023-2029年）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eeae8f834426" w:history="1">
              <w:r>
                <w:rPr>
                  <w:rStyle w:val="Hyperlink"/>
                </w:rPr>
                <w:t>全球与中国原油油轮行业现状及发展趋势预测报告（2023-2029年）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7eeae8f834426" w:history="1">
                <w:r>
                  <w:rPr>
                    <w:rStyle w:val="Hyperlink"/>
                  </w:rPr>
                  <w:t>https://www.20087.com/1/17/YuanYouYouLunHangYeQuShi.html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油轮市场在近期内经历了波动，主要受到全球经济状况、能源需求变化以及地缘政治因素的影响。随着国际油价的波动，油轮运输的需求也随之变化。此外，国际海事组织（IMO）对船舶排放标准的严格规定也对油轮市场产生了影响，推动了老旧油轮的淘汰和新型环保油轮的建造。目前市场上，大型油轮（VLCC和ULCC）仍然是主要的运输工具，但在一些特定航线上，中型油轮的需求也在增加。</w:t>
      </w:r>
      <w:r>
        <w:rPr>
          <w:rFonts w:hint="eastAsia"/>
        </w:rPr>
        <w:br/>
      </w:r>
      <w:r>
        <w:rPr>
          <w:rFonts w:hint="eastAsia"/>
        </w:rPr>
        <w:t>　　未来，原油油轮市场将更加注重环保和技术创新。随着IMO对船舶排放限制的进一步收紧，船东将需要投资于新型环保技术，如使用液化天然气（LNG）作为燃料、安装脱硫塔等，以满足更严格的排放标准。同时，数字化技术的应用将提高油轮的运营效率和安全性，如智能导航系统、远程监控技术等。此外，随着可再生能源的发展，对原油需求的长期变化也可能影响油轮市场的结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7eeae8f834426" w:history="1">
        <w:r>
          <w:rPr>
            <w:rStyle w:val="Hyperlink"/>
          </w:rPr>
          <w:t>全球与中国原油油轮行业现状及发展趋势预测报告（2023-2029年）</w:t>
        </w:r>
      </w:hyperlink>
      <w:r>
        <w:rPr>
          <w:rFonts w:hint="eastAsia"/>
        </w:rPr>
        <w:t>》依托国家统计局、发改委及原油油轮相关行业协会的详实数据，对原油油轮行业的现状、市场需求、市场规模、产业链结构、价格变动、细分市场进行了全面调研。原油油轮报告还详细剖析了原油油轮市场竞争格局，重点关注了品牌影响力、市场集中度及重点企业运营情况，并在预测原油油轮市场发展前景和发展趋势的同时，识别了原油油轮行业潜在的风险与机遇。原油油轮报告以专业、科学、规范的研究方法和客观、权威的分析，为原油油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原油油轮市场概述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按照不同分类，原油油轮主要可以分为如下几个类别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不同分类原油油轮增长趋势2017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从不同应用，原油油轮主要包括如下几个方面</w:t>
      </w:r>
      <w:r>
        <w:rPr>
          <w:rFonts w:hint="eastAsia"/>
        </w:rPr>
        <w:br/>
      </w:r>
      <w:r>
        <w:rPr>
          <w:rFonts w:hint="eastAsia"/>
        </w:rPr>
        <w:t>　　1.4 原油油轮行业背景、发展历史、现状及趋势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原油油轮行业目前现状分析</w:t>
      </w:r>
      <w:r>
        <w:rPr>
          <w:rFonts w:hint="eastAsia"/>
        </w:rPr>
        <w:br/>
      </w:r>
      <w:r>
        <w:rPr>
          <w:rFonts w:hint="eastAsia"/>
        </w:rPr>
        <w:t>　　　　1.4.2 原油油轮发展趋势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全球原油油轮总体规模分析</w:t>
      </w:r>
      <w:r>
        <w:rPr>
          <w:rFonts w:hint="eastAsia"/>
        </w:rPr>
        <w:br/>
      </w:r>
      <w:r>
        <w:rPr>
          <w:rFonts w:hint="eastAsia"/>
        </w:rPr>
        <w:t>　　2.1 全球原油油轮供需现状及预测（2017-2029）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全球原油油轮产能、产量、产能利用率及发展趋势（2017-2029）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全球原油油轮产量、需求量及发展趋势（2017-2029）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全球主要地区原油油轮产量及发展趋势（2017-2029）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中国原油油轮供需现状及预测（2017-2029）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中国原油油轮产能、产量、产能利用率及发展趋势（2017-2029）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中国原油油轮产量、市场需求量及发展趋势（2017-2029）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全球原油油轮销量及销售额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全球市场原油油轮销售额（2017-2029）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全球市场原油油轮销量（2017-2029）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全球市场原油油轮价格趋势（2017-2029）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全球市场主要厂商原油油轮产能、产量及市场份额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全球市场主要厂商原油油轮销量（2017-2022）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全球市场主要厂商原油油轮销售收入（2017-2022）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2022年全球主要生产商原油油轮收入排名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全球市场主要厂商原油油轮销售价格（2017-2022）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中国市场主要厂商原油油轮销量（2017-2022）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中国市场主要厂商原油油轮销售收入（2017-2022）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2022年中国主要生产商原油油轮收入排名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中国市场主要厂商原油油轮销售价格（2017-2022）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全球主要厂商原油油轮产地分布及商业化日期</w:t>
      </w:r>
      <w:r>
        <w:rPr>
          <w:rFonts w:hint="eastAsia"/>
        </w:rPr>
        <w:br/>
      </w:r>
      <w:r>
        <w:rPr>
          <w:rFonts w:hint="eastAsia"/>
        </w:rPr>
        <w:t>　　3.5 原油油轮行业集中度、竞争程度分析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原油油轮行业集中度分析：全球Top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全球原油油轮第一梯队、第二梯队和第三梯队生产商（品牌）及市场份额（2017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全球原油油轮主要地区分析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全球主要地区原油油轮市场规模分析：2017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全球主要地区原油油轮销售收入及市场份额（2017-2022年）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全球主要地区原油油轮销售收入预测（2023-2029年）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全球主要地区原油油轮销量分析：2017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全球主要地区原油油轮销量及市场份额（2017-2022年）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全球主要地区原油油轮销量及市场份额预测（2023-2029）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北美市场原油油轮销量、收入及增长率（2017-2029）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欧洲市场原油油轮销量、收入及增长率（2017-2029）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中国市场原油油轮销量、收入及增长率（2017-2029）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日本市场原油油轮销量、收入及增长率（2017-2029）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东南亚市场原油油轮销量、收入及增长率（2017-2029）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印度市场原油油轮销量、收入及增长率（2017-2029）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全球原油油轮主要生产商分析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不同分类原油油轮分析</w:t>
      </w:r>
      <w:r>
        <w:rPr>
          <w:rFonts w:hint="eastAsia"/>
        </w:rPr>
        <w:br/>
      </w:r>
      <w:r>
        <w:rPr>
          <w:rFonts w:hint="eastAsia"/>
        </w:rPr>
        <w:t>　　6.1 全球不同分类原油油轮销量（2017-2029）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全球不同分类原油油轮销量及市场份额（2017-2022）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全球不同分类原油油轮销量预测（2023-2029）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全球不同分类原油油轮收入（2017-2029）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全球不同分类原油油轮收入及市场份额（2017-2022）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全球不同分类原油油轮收入预测（2023-2029）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全球不同分类原油油轮价格走势（2017-2029）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中国不同分类原油油轮销量（2017-2029）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中国不同分类原油油轮销量及市场份额（2017-2022）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中国不同分类原油油轮销量预测（2023-2029）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中国不同分类原油油轮收入（2017-2029）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中国不同分类原油油轮收入及市场份额（2017-2022）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中国不同分类原油油轮收入预测（2023-2029）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不同应用原油油轮分析</w:t>
      </w:r>
      <w:r>
        <w:rPr>
          <w:rFonts w:hint="eastAsia"/>
        </w:rPr>
        <w:br/>
      </w:r>
      <w:r>
        <w:rPr>
          <w:rFonts w:hint="eastAsia"/>
        </w:rPr>
        <w:t>　　7.1 全球不同应用原油油轮销量（2017-2029）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全球不同应用原油油轮销量及市场份额（2017-2022）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全球不同应用原油油轮销量预测（2023-2029）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全球不同应用原油油轮收入（2017-2029）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全球不同应用原油油轮收入及市场份额（2017-2022）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全球不同应用原油油轮收入预测（2023-2029）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全球不同应用原油油轮价格走势（2017-2029）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中国不同应用原油油轮销量（2017-2029）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中国不同应用原油油轮销量及市场份额（2017-2022）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中国不同应用原油油轮销量预测（2023-2029）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中国不同应用原油油轮收入（2017-2029）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中国不同应用原油油轮收入及市场份额（2017-2022）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中国不同应用原油油轮收入预测（2023-2029）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原油油轮产业链分析</w:t>
      </w:r>
      <w:r>
        <w:rPr>
          <w:rFonts w:hint="eastAsia"/>
        </w:rPr>
        <w:br/>
      </w:r>
      <w:r>
        <w:rPr>
          <w:rFonts w:hint="eastAsia"/>
        </w:rPr>
        <w:t>　　8.2 原油油轮产业上游供应分析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原油油轮下游典型客户</w:t>
      </w:r>
      <w:r>
        <w:rPr>
          <w:rFonts w:hint="eastAsia"/>
        </w:rPr>
        <w:br/>
      </w:r>
      <w:r>
        <w:rPr>
          <w:rFonts w:hint="eastAsia"/>
        </w:rPr>
        <w:t>　　8.4 原油油轮销售渠道分析及建议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中国市场原油油轮产量、销量、进出口分析及未来趋势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中国市场原油油轮产量、销量、进出口分析及未来趋势（2017-2029）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中国市场原油油轮进出口贸易趋势</w:t>
      </w:r>
      <w:r>
        <w:rPr>
          <w:rFonts w:hint="eastAsia"/>
        </w:rPr>
        <w:br/>
      </w:r>
      <w:r>
        <w:rPr>
          <w:rFonts w:hint="eastAsia"/>
        </w:rPr>
        <w:t>　　9.3 中国市场原油油轮主要进口来源</w:t>
      </w:r>
      <w:r>
        <w:rPr>
          <w:rFonts w:hint="eastAsia"/>
        </w:rPr>
        <w:br/>
      </w:r>
      <w:r>
        <w:rPr>
          <w:rFonts w:hint="eastAsia"/>
        </w:rPr>
        <w:t>　　9.4 中国市场原油油轮主要出口目的地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中国市场原油油轮主要地区分布</w:t>
      </w:r>
      <w:r>
        <w:rPr>
          <w:rFonts w:hint="eastAsia"/>
        </w:rPr>
        <w:br/>
      </w:r>
      <w:r>
        <w:rPr>
          <w:rFonts w:hint="eastAsia"/>
        </w:rPr>
        <w:t>　　10.1 中国原油油轮生产地区分布</w:t>
      </w:r>
      <w:r>
        <w:rPr>
          <w:rFonts w:hint="eastAsia"/>
        </w:rPr>
        <w:br/>
      </w:r>
      <w:r>
        <w:rPr>
          <w:rFonts w:hint="eastAsia"/>
        </w:rPr>
        <w:t>　　10.2 中国原油油轮消费地区分布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原油油轮行业主要的增长驱动因素</w:t>
      </w:r>
      <w:r>
        <w:rPr>
          <w:rFonts w:hint="eastAsia"/>
        </w:rPr>
        <w:br/>
      </w:r>
      <w:r>
        <w:rPr>
          <w:rFonts w:hint="eastAsia"/>
        </w:rPr>
        <w:t>　　11.2 原油油轮行业发展的有利因素及发展机遇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原油油轮行业发展面临的阻碍因素及挑战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原油油轮行业政策分析</w:t>
      </w:r>
      <w:r>
        <w:rPr>
          <w:rFonts w:hint="eastAsia"/>
        </w:rPr>
        <w:br/>
      </w:r>
      <w:r>
        <w:rPr>
          <w:rFonts w:hint="eastAsia"/>
        </w:rPr>
        <w:t>　　11.5 原油油轮中国企业SWOT分析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不同分类原油油轮增长趋势2017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原油油轮行业目前发展现状</w:t>
      </w:r>
      <w:r>
        <w:rPr>
          <w:rFonts w:hint="eastAsia"/>
        </w:rPr>
        <w:br/>
      </w:r>
      <w:r>
        <w:rPr>
          <w:rFonts w:hint="eastAsia"/>
        </w:rPr>
        <w:t>　　表： 原油油轮发展趋势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2022年全球主要生产商原油油轮收入排名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2022年中国主要生产商原油油轮收入排名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全球主要厂商原油油轮产地分布及商业化日期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全球主要地区原油油轮销售收入：2017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全球主要地区原油油轮销售收入（2017-2022）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全球主要地区原油油轮收入（2023-2029）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全球主要地区原油油轮收入市场份额（2023-2029）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重点企业（10）原油油轮销量、收入、价格及毛利率（2017-2022）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全球不同分类原油油轮销量（2017-2022年）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全球不同分类原油油轮销量市场份额（2017-2022）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全球不同分类原油油轮销量预测（2023-2029）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全球市场不同分类原油油轮销量市场份额预测（2023-2029）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全球不同分类原油油轮价格走势（2017-2029）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全球不同应用原油油轮销量（2017-2022年）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全球不同应用原油油轮销量市场份额（2017-2022）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全球不同应用原油油轮销量预测（2023-2029）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全球市场不同应用原油油轮销量市场份额预测（2023-2029）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全球不同应用原油油轮价格走势（2017-2029）</w:t>
      </w:r>
      <w:r>
        <w:rPr>
          <w:rFonts w:hint="eastAsia"/>
        </w:rPr>
        <w:br/>
      </w:r>
      <w:r>
        <w:rPr>
          <w:rFonts w:hint="eastAsia"/>
        </w:rPr>
        <w:t>　　表： 原油油轮上游原料供应商及联系方式列表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原油油轮典型客户列表</w:t>
      </w:r>
      <w:r>
        <w:rPr>
          <w:rFonts w:hint="eastAsia"/>
        </w:rPr>
        <w:br/>
      </w:r>
      <w:r>
        <w:rPr>
          <w:rFonts w:hint="eastAsia"/>
        </w:rPr>
        <w:t>　　表： 原油油轮主要销售模式及销售渠道趋势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中国市场原油油轮产量、销量、进出口（2017-2022年）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中国市场原油油轮产量、销量、进出口预测（2023-2029）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中国市场原油油轮进出口贸易趋势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中国市场原油油轮主要进口来源</w:t>
      </w:r>
      <w:r>
        <w:rPr>
          <w:rFonts w:hint="eastAsia"/>
        </w:rPr>
        <w:br/>
      </w:r>
      <w:r>
        <w:rPr>
          <w:rFonts w:hint="eastAsia"/>
        </w:rPr>
        <w:t>　　表： 中国市场原油油轮主要出口目的地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中国原油油轮生产地区分布</w:t>
      </w:r>
      <w:r>
        <w:rPr>
          <w:rFonts w:hint="eastAsia"/>
        </w:rPr>
        <w:br/>
      </w:r>
      <w:r>
        <w:rPr>
          <w:rFonts w:hint="eastAsia"/>
        </w:rPr>
        <w:t>　　表： 中国原油油轮消费地区分布</w:t>
      </w:r>
      <w:r>
        <w:rPr>
          <w:rFonts w:hint="eastAsia"/>
        </w:rPr>
        <w:br/>
      </w:r>
      <w:r>
        <w:rPr>
          <w:rFonts w:hint="eastAsia"/>
        </w:rPr>
        <w:t>　　表： 原油油轮行业主要的增长驱动因素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原油油轮行业发展的有利因素及发展机遇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原油油轮行业发展面临的阻碍因素及挑战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原油油轮行业政策分析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原油油轮产品图片</w:t>
      </w:r>
      <w:r>
        <w:rPr>
          <w:rFonts w:hint="eastAsia"/>
        </w:rPr>
        <w:br/>
      </w:r>
      <w:r>
        <w:rPr>
          <w:rFonts w:hint="eastAsia"/>
        </w:rPr>
        <w:t>　　图： 全球不同分类原油油轮市场份额2022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全球不同应用原油油轮市场份额2022 Vs 2029</w:t>
      </w:r>
      <w:r>
        <w:rPr>
          <w:rFonts w:hint="eastAsia"/>
        </w:rPr>
        <w:br/>
      </w:r>
      <w:r>
        <w:rPr>
          <w:rFonts w:hint="eastAsia"/>
        </w:rPr>
        <w:t>　　图： 全球原油油轮产能、产量、产能利用率及发展趋势（2017-2029）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全球原油油轮产量、需求量及发展趋势（2017-2029）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全球主要地区原油油轮产量市场份额（2017-2029）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中国原油油轮产能、产量、产能利用率及发展趋势（2017-2029）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中国原油油轮产量、市场需求量及发展趋势（2017-2029）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全球原油油轮市场销售额及增长率:（2017-2029）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全球市场原油油轮市场规模：2017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全球市场原油油轮价格趋势（2017-2029）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2022年全球市场主要厂商原油油轮销量市场份额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2022年全球市场主要厂商原油油轮收入市场份额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2022年中国市场主要厂商原油油轮销量市场份额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2022年中国市场主要厂商原油油轮收入市场份额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2022年全球前五及前十大生产商原油油轮市场份额</w:t>
      </w:r>
      <w:r>
        <w:rPr>
          <w:rFonts w:hint="eastAsia"/>
        </w:rPr>
        <w:br/>
      </w:r>
      <w:r>
        <w:rPr>
          <w:rFonts w:hint="eastAsia"/>
        </w:rPr>
        <w:t>　　图： 全球原油油轮第一梯队、第二梯队和第三梯队生产商（品牌）及市场份额（2017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全球主要地区原油油轮销售收入市场份额（2017-2022）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全球主要地区原油油轮销售收入市场份额（2017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全球主要地区原油油轮收入市场份额（2023-2029）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全球主要地区原油油轮销量市场份额（2017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北美市场原油油轮收入及增长率（2017-2029）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欧洲市场原油油轮收入及增长率（2017-2029）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中国市场原油油轮收入及增长率（2017-2029）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日本市场原油油轮收入及增长率（2017-2029）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东南亚市场原油油轮收入及增长率（2017-2029）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印度市场原油油轮销量及增长率（2017-2029）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印度市场原油油轮收入及增长率（2017-2029）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原油油轮产业链图</w:t>
      </w:r>
      <w:r>
        <w:rPr>
          <w:rFonts w:hint="eastAsia"/>
        </w:rPr>
        <w:br/>
      </w:r>
      <w:r>
        <w:rPr>
          <w:rFonts w:hint="eastAsia"/>
        </w:rPr>
        <w:t>　　图： 原油油轮中国企业SWOT分析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eeae8f834426" w:history="1">
        <w:r>
          <w:rPr>
            <w:rStyle w:val="Hyperlink"/>
          </w:rPr>
          <w:t>全球与中国原油油轮行业现状及发展趋势预测报告（2023-2029年）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7eeae8f834426" w:history="1">
        <w:r>
          <w:rPr>
            <w:rStyle w:val="Hyperlink"/>
          </w:rPr>
          <w:t>https://www.20087.com/1/17/YuanYouYouLunHangYeQuShi.html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3b4fb5714e2e" w:history="1">
      <w:r>
        <w:rPr>
          <w:rStyle w:val="Hyperlink"/>
        </w:rPr>
        <w:t>全球与中国原油油轮行业现状及发展趋势预测报告（2023-2029年）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anYouYouLunHangYeQuShi.html" TargetMode="External" Id="Ref97eeae8f83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anYouYouLunHangYeQuShi.html" TargetMode="External" Id="Ra7943b4fb57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2023-08-16T03:43:51Z</dcterms:created>
  <dcterms:modified xsi:type="dcterms:W3CDTF">2023-08-16T04:43:51Z</dcterms:modified>
  <dc:subject>全球与中国原油油轮行业现状及发展趋势预测报告（2023-2029年）</dc:subject>
  <dc:title>全球与中国原油油轮行业现状及发展趋势预测报告（2023-2029年）</dc:title>
  <cp:keywords>全球与中国原油油轮行业现状及发展趋势预测报告（2023-2029年）</cp:keywords>
  <dc:description>全球与中国原油油轮行业现状及发展趋势预测报告（2023-2029年）</dc:description>
</cp:coreProperties>
</file>