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56b40befe4033" w:history="1">
              <w:r>
                <w:rPr>
                  <w:rStyle w:val="Hyperlink"/>
                </w:rPr>
                <w:t>2023-2029年中国智能翼闸市场现状与前景趋势预测报告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56b40befe4033" w:history="1">
              <w:r>
                <w:rPr>
                  <w:rStyle w:val="Hyperlink"/>
                </w:rPr>
                <w:t>2023-2029年中国智能翼闸市场现状与前景趋势预测报告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56b40befe4033" w:history="1">
                <w:r>
                  <w:rPr>
                    <w:rStyle w:val="Hyperlink"/>
                  </w:rPr>
                  <w:t>https://www.20087.com/1/07/ZhiNengYiZhaFaZhanQuShiFenXi.html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翼闸是现代出入口控制系统的组成部分，通过集成读卡器、面部识别等技术，实现了无人值守的通行管理。近年来，随着物联网和生物识别技术的进步，智能翼闸的准确性和安全性得到了显著提升，广泛应用于商业楼宇、公共交通和大型活动场所。</w:t>
      </w:r>
      <w:r>
        <w:rPr>
          <w:rFonts w:hint="eastAsia"/>
        </w:rPr>
        <w:br/>
      </w:r>
      <w:r>
        <w:rPr>
          <w:rFonts w:hint="eastAsia"/>
        </w:rPr>
        <w:t>　　未来，智能翼闸将更加侧重于用户体验和集成化服务。通过云计算和大数据分析，翼闸系统将能够提供个性化的通行权限，同时集成支付、票务和信息服务，实现一站式的出行解决方案。此外，随着5G网络的普及，翼闸将能够更快地处理大量数据，提供更为流畅的通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56b40befe4033" w:history="1">
        <w:r>
          <w:rPr>
            <w:rStyle w:val="Hyperlink"/>
          </w:rPr>
          <w:t>2023-2029年中国智能翼闸市场现状与前景趋势预测报告</w:t>
        </w:r>
      </w:hyperlink>
      <w:r>
        <w:rPr>
          <w:rFonts w:hint="eastAsia"/>
        </w:rPr>
        <w:t>》基于详实数据，从市场规模、需求变化及价格动态等维度，全面解析了智能翼闸行业的现状与发展趋势，并对智能翼闸产业链各环节进行了系统性探讨。报告科学预测了智能翼闸行业未来发展方向，重点分析了智能翼闸技术现状及创新路径，同时聚焦智能翼闸重点企业的经营表现，评估了市场竞争格局、品牌影响力及市场集中度。通过对细分市场的深入研究及SWOT分析，报告揭示了智能翼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智能翼闸行业界定及应用</w:t>
      </w:r>
      <w:r>
        <w:rPr>
          <w:rFonts w:hint="eastAsia"/>
        </w:rPr>
        <w:br/>
      </w:r>
      <w:r>
        <w:rPr>
          <w:rFonts w:hint="eastAsia"/>
        </w:rPr>
        <w:t>　　第一节 智能翼闸行业定义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智能翼闸主要应用领域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全球智能翼闸行业发展状况分析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2017-2022年全球智能翼闸行业运行概况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2017-2022年全球智能翼闸行业市场规模分析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全球主要地区智能翼闸行业运行情况分析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2023-2029年全球智能翼闸行业发展趋势预测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中国智能翼闸发展环境分析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智能翼闸行业相关政策、标准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智能翼闸行业相关发展规划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中国智能翼闸行业现状调研分析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中国智能翼闸行业发展现状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一、2021-2022年智能翼闸行业品牌发展现状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二、2021-2022年智能翼闸行业需求市场现状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三、2021-2022年智能翼闸市场需求层次分析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四、2021-2022年中国智能翼闸市场走向分析</w:t>
      </w:r>
      <w:r>
        <w:rPr>
          <w:rFonts w:hint="eastAsia"/>
        </w:rPr>
        <w:br/>
      </w:r>
      <w:r>
        <w:rPr>
          <w:rFonts w:hint="eastAsia"/>
        </w:rPr>
        <w:t>　　第二节 中国智能翼闸产品技术分析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一、2021-2022年智能翼闸产品技术变化特点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二、2021-2022年智能翼闸产品市场的新技术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三、2021-2022年智能翼闸产品市场现状分析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中国智能翼闸行业存在的问题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一、2021-2022年智能翼闸产品市场存在的主要问题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二、2021-2022年国内智能翼闸产品市场的三大瓶颈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三、2021-2022年智能翼闸产品市场遭遇的规模难题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对中国智能翼闸市场的分析及思考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一、智能翼闸市场特点</w:t>
      </w:r>
      <w:r>
        <w:rPr>
          <w:rFonts w:hint="eastAsia"/>
        </w:rPr>
        <w:br/>
      </w:r>
      <w:r>
        <w:rPr>
          <w:rFonts w:hint="eastAsia"/>
        </w:rPr>
        <w:t>　　　　二、智能翼闸市场分析</w:t>
      </w:r>
      <w:r>
        <w:rPr>
          <w:rFonts w:hint="eastAsia"/>
        </w:rPr>
        <w:br/>
      </w:r>
      <w:r>
        <w:rPr>
          <w:rFonts w:hint="eastAsia"/>
        </w:rPr>
        <w:t>　　　　三、智能翼闸市场变化的方向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四、中国智能翼闸行业发展的新思路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五、对中国智能翼闸行业发展的思考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中国智能翼闸行业市场供需现状调研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中国智能翼闸市场现状分析</w:t>
      </w:r>
      <w:r>
        <w:rPr>
          <w:rFonts w:hint="eastAsia"/>
        </w:rPr>
        <w:br/>
      </w:r>
      <w:r>
        <w:rPr>
          <w:rFonts w:hint="eastAsia"/>
        </w:rPr>
        <w:t>　　第二节 中国智能翼闸行业产量情况分析及预测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一、智能翼闸总体产能规模</w:t>
      </w:r>
      <w:r>
        <w:rPr>
          <w:rFonts w:hint="eastAsia"/>
        </w:rPr>
        <w:br/>
      </w:r>
      <w:r>
        <w:rPr>
          <w:rFonts w:hint="eastAsia"/>
        </w:rPr>
        <w:t>　　　　二、智能翼闸生产区域分布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三、2017-2022年中国智能翼闸产量统计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四、2023-2029年中国智能翼闸产量预测</w:t>
      </w:r>
      <w:r>
        <w:rPr>
          <w:rFonts w:hint="eastAsia"/>
        </w:rPr>
        <w:br/>
      </w:r>
      <w:r>
        <w:rPr>
          <w:rFonts w:hint="eastAsia"/>
        </w:rPr>
        <w:t>　　第三节 中国智能翼闸市场需求分析及预测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一、中国智能翼闸市场需求特点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二、2017-2022年中国智能翼闸市场需求量统计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三、2023-2029年中国智能翼闸市场需求量预测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中国智能翼闸价格趋势分析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一、2017-2022年中国智能翼闸市场价格趋势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二、2023-2029年中国智能翼闸市场价格走势预测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中国智能翼闸进出口分析</w:t>
      </w:r>
      <w:r>
        <w:rPr>
          <w:rFonts w:hint="eastAsia"/>
        </w:rPr>
        <w:br/>
      </w:r>
      <w:r>
        <w:rPr>
          <w:rFonts w:hint="eastAsia"/>
        </w:rPr>
        <w:t>　　第一节 智能翼闸进口情况分析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智能翼闸出口情况分析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影响智能翼闸进出口因素分析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中国智能翼闸行业主要指标监测分析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2017-2022年中国智能翼闸行业规模情况分析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2017-2022年中国智能翼闸行业财务能力分析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智能翼闸行业细分产品调研</w:t>
      </w:r>
      <w:r>
        <w:rPr>
          <w:rFonts w:hint="eastAsia"/>
        </w:rPr>
        <w:br/>
      </w:r>
      <w:r>
        <w:rPr>
          <w:rFonts w:hint="eastAsia"/>
        </w:rPr>
        <w:t>　　第一节 智能翼闸细分产品结构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智能翼闸行业上下游发展情况分析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智能翼闸行业上游产业发展分析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智能翼闸行业下游产业发展分析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中国智能翼闸行业重点地区发展分析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智能翼闸行业重点区域市场结构调研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**地区智能翼闸市场容量分析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**地区智能翼闸市场容量分析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**地区智能翼闸市场容量分析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**地区智能翼闸市场容量分析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**地区智能翼闸市场容量分析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智能翼闸行业重点企业竞争力分析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三、企业智能翼闸经营状况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三、企业智能翼闸经营状况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三、企业智能翼闸经营状况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三、企业智能翼闸经营状况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三、企业智能翼闸经营状况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三、企业智能翼闸经营状况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智能翼闸行业企业经营策略研究分析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智能翼闸企业多样化经营策略分析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一、智能翼闸企业多样化经营情况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二、现行智能翼闸行业多样化经营的方向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大型智能翼闸企业集团未来发展策略分析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对中小智能翼闸企业生产经营的建议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智能翼闸行业前景及投资风险预警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2023年智能翼闸市场前景分析</w:t>
      </w:r>
      <w:r>
        <w:rPr>
          <w:rFonts w:hint="eastAsia"/>
        </w:rPr>
        <w:br/>
      </w:r>
      <w:r>
        <w:rPr>
          <w:rFonts w:hint="eastAsia"/>
        </w:rPr>
        <w:t>　　第二节 2023年智能翼闸行业发展趋势预测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影响智能翼闸行业发展的主要因素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一、2022影响智能翼闸行业运行的有利因素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二、2022影响智能翼闸行业运行的稳定因素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三、2022影响智能翼闸行业运行的不利因素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四、2022中国智能翼闸行业发展面临的挑战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五、2022中国智能翼闸行业发展面临的机遇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智能翼闸行业投资风险预警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一、智能翼闸行业市场风险预测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二、智能翼闸行业政策风险预测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三、智能翼闸行业经营风险预测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四、智能翼闸行业技术风险预测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五、智能翼闸行业竞争风险预测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六、智能翼闸行业其他风险预测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智能翼闸投资建议</w:t>
      </w:r>
      <w:r>
        <w:rPr>
          <w:rFonts w:hint="eastAsia"/>
        </w:rPr>
        <w:br/>
      </w:r>
      <w:r>
        <w:rPr>
          <w:rFonts w:hint="eastAsia"/>
        </w:rPr>
        <w:t>　　第一节 智能翼闸行业投资环境分析</w:t>
      </w:r>
      <w:r>
        <w:rPr>
          <w:rFonts w:hint="eastAsia"/>
        </w:rPr>
        <w:br/>
      </w:r>
      <w:r>
        <w:rPr>
          <w:rFonts w:hint="eastAsia"/>
        </w:rPr>
        <w:t>　　第二节 智能翼闸行业投资进入壁垒分析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智能翼闸行业历程</w:t>
      </w:r>
      <w:r>
        <w:rPr>
          <w:rFonts w:hint="eastAsia"/>
        </w:rPr>
        <w:br/>
      </w:r>
      <w:r>
        <w:rPr>
          <w:rFonts w:hint="eastAsia"/>
        </w:rPr>
        <w:t>　　图表 智能翼闸行业生命周期</w:t>
      </w:r>
      <w:r>
        <w:rPr>
          <w:rFonts w:hint="eastAsia"/>
        </w:rPr>
        <w:br/>
      </w:r>
      <w:r>
        <w:rPr>
          <w:rFonts w:hint="eastAsia"/>
        </w:rPr>
        <w:t>　　图表 智能翼闸行业产业链分析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2017-2022年智能翼闸行业市场容量分析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2017-2022年中国智能翼闸市场需求量及增速统计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2022年中国智能翼闸行业需求领域分布格局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2017-2022年中国智能翼闸进口数量分析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2017-2022年中国智能翼闸进口金额分析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2017-2022年中国智能翼闸出口数量分析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2017-2022年中国智能翼闸出口金额分析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2022年中国智能翼闸进口国家及地区分析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2022年中国智能翼闸出口国家及地区分析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2017-2022年中国智能翼闸行业企业平均规模情况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**地区智能翼闸市场规模及增长情况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**地区智能翼闸行业市场需求情况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**地区智能翼闸市场规模及增长情况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**地区智能翼闸行业市场需求情况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**地区智能翼闸市场规模及增长情况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**地区智能翼闸行业市场需求情况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**地区智能翼闸市场规模及增长情况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**地区智能翼闸行业市场需求情况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智能翼闸重点企业（一）基本信息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智能翼闸重点企业（一）经营情况分析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智能翼闸重点企业（一）主要经济指标情况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智能翼闸重点企业（二）经营情况分析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智能翼闸重点企业（二）主要经济指标情况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智能翼闸重点企业（二）盈利能力情况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智能翼闸重点企业（三）经营情况分析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智能翼闸重点企业（三）主要经济指标情况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智能翼闸重点企业（三）成长能力情况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2023-2029年中国智能翼闸行业产能预测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2023-2029年中国智能翼闸行业产量预测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2023-2029年中国智能翼闸市场需求量预测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2023-2029年中国智能翼闸行业供需平衡预测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2023-2029年中国智能翼闸行业市场容量预测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2023-2029年中国智能翼闸行业市场规模预测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2023年中国智能翼闸市场前景分析</w:t>
      </w:r>
      <w:r>
        <w:rPr>
          <w:rFonts w:hint="eastAsia"/>
        </w:rPr>
        <w:br/>
      </w:r>
      <w:r>
        <w:rPr>
          <w:rFonts w:hint="eastAsia"/>
        </w:rPr>
        <w:t>　　图表 2023年中国智能翼闸发展趋势预测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56b40befe4033" w:history="1">
        <w:r>
          <w:rPr>
            <w:rStyle w:val="Hyperlink"/>
          </w:rPr>
          <w:t>2023-2029年中国智能翼闸市场现状与前景趋势预测报告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56b40befe4033" w:history="1">
        <w:r>
          <w:rPr>
            <w:rStyle w:val="Hyperlink"/>
          </w:rPr>
          <w:t>https://www.20087.com/1/07/ZhiNengYiZhaFaZhanQuShiFenXi.html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热点：翼闸常见故障及维修、智能翼闸管理系统维保项目需求、翼闸安装详细视频接线、智能翼闸系统、翼闸安装布线图、智能翼闸优缺点、翼闸通道标准尺寸、翼闸安装教程、翼闸通道闸价格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aaf37f7c4b0a" w:history="1">
      <w:r>
        <w:rPr>
          <w:rStyle w:val="Hyperlink"/>
        </w:rPr>
        <w:t>2023-2029年中国智能翼闸市场现状与前景趋势预测报告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YiZhaFaZhanQuShiFenXi.html" TargetMode="External" Id="R51356b40befe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YiZhaFaZhanQuShiFenXi.html" TargetMode="External" Id="R2dccaaf37f7c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2022-12-12T03:16:13Z</dcterms:created>
  <dcterms:modified xsi:type="dcterms:W3CDTF">2022-12-12T04:16:13Z</dcterms:modified>
  <dc:subject>2023-2029年中国智能翼闸市场现状与前景趋势预测报告</dc:subject>
  <dc:title>2023-2029年中国智能翼闸市场现状与前景趋势预测报告</dc:title>
  <cp:keywords>2023-2029年中国智能翼闸市场现状与前景趋势预测报告</cp:keywords>
  <dc:description>2023-2029年中国智能翼闸市场现状与前景趋势预测报告</dc:description>
</cp:coreProperties>
</file>