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36b65e24c404e" w:history="1">
              <w:r>
                <w:rPr>
                  <w:rStyle w:val="Hyperlink"/>
                </w:rPr>
                <w:t>2025-2031年全球与中国FTIR显微镜行业发展研究及市场前景分析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36b65e24c404e" w:history="1">
              <w:r>
                <w:rPr>
                  <w:rStyle w:val="Hyperlink"/>
                </w:rPr>
                <w:t>2025-2031年全球与中国FTIR显微镜行业发展研究及市场前景分析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f36b65e24c404e" w:history="1">
                <w:r>
                  <w:rPr>
                    <w:rStyle w:val="Hyperlink"/>
                  </w:rPr>
                  <w:t>https://www.20087.com/2/67/FTIRXianWeiJingShiChangQianJingYuCe.html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傅立叶变换红外（FTIR）显微镜作为一种高精度的化学成分分析工具，在材料科学、生命科学、制药工业等领域有着广泛的应用。近年来，随着红外光谱技术的进步和微纳尺度研究需求的增长，FTIR显微镜市场呈现出稳定增长的趋势。目前，FTIR显微镜不仅在分辨率上有显著提升，而且还集成了多种高级功能，如化学成像、空间分辨率达到微米级别的高精度分析等。此外，一些FTIR显微镜还支持与其他分析技术（如拉曼光谱、X射线光谱等）的联用，以获得更全面的样品信息。</w:t>
      </w:r>
      <w:r>
        <w:rPr>
          <w:rFonts w:hint="eastAsia"/>
        </w:rPr>
        <w:br/>
      </w:r>
      <w:r>
        <w:rPr>
          <w:rFonts w:hint="eastAsia"/>
        </w:rPr>
        <w:t>　　未来，FTIR显微镜将继续深化技术创新和服务优化。一方面，随着新材料科学的发展，FTIR显微镜将更加注重提供针对纳米材料和生物材料的高灵敏度分析，以满足科学研究的需求。另一方面，随着自动化和智能化技术的应用，FTIR显微镜将更加智能化，例如通过集成机器学习算法来自动识别和分类样品的化学组成。此外，随着便携式和现场快速检测需求的增长，FTIR显微镜也将朝着更小型化、更易操作的方向发展，以适应更广泛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36b65e24c404e" w:history="1">
        <w:r>
          <w:rPr>
            <w:rStyle w:val="Hyperlink"/>
          </w:rPr>
          <w:t>2025-2031年全球与中国FTIR显微镜行业发展研究及市场前景分析</w:t>
        </w:r>
      </w:hyperlink>
      <w:r>
        <w:rPr>
          <w:rFonts w:hint="eastAsia"/>
        </w:rPr>
        <w:t>》基于深入的市场监测与调研，结合权威数据资源和一手资料，对FTIR显微镜行业的产业链、市场规模与需求、价格体系进行了全面分析。FTIR显微镜报告客观呈现了FTIR显微镜行业现状，科学预测了FTIR显微镜市场前景及发展趋势。同时，聚焦FTIR显微镜重点企业，深入剖析了竞争格局、市场集中度及品牌影响力。此外，FTIR显微镜报告还细分了市场领域，揭示了FTIR显微镜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按产品类型细分，全球FTIR显微镜市场规模2020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反射FTIR显微镜</w:t>
      </w:r>
      <w:r>
        <w:rPr>
          <w:rFonts w:hint="eastAsia"/>
        </w:rPr>
        <w:br/>
      </w:r>
      <w:r>
        <w:rPr>
          <w:rFonts w:hint="eastAsia"/>
        </w:rPr>
        <w:t>　　　　1.3.3 透射FTIR显微镜</w:t>
      </w:r>
      <w:r>
        <w:rPr>
          <w:rFonts w:hint="eastAsia"/>
        </w:rPr>
        <w:br/>
      </w:r>
      <w:r>
        <w:rPr>
          <w:rFonts w:hint="eastAsia"/>
        </w:rPr>
        <w:t>　　　　1.3.4 全反射FTIR显微镜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按应用细分，全球FTIR显微镜市场规模2020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药物研究</w:t>
      </w:r>
      <w:r>
        <w:rPr>
          <w:rFonts w:hint="eastAsia"/>
        </w:rPr>
        <w:br/>
      </w:r>
      <w:r>
        <w:rPr>
          <w:rFonts w:hint="eastAsia"/>
        </w:rPr>
        <w:t>　　　　1.4.3 生物学和生命科学</w:t>
      </w:r>
      <w:r>
        <w:rPr>
          <w:rFonts w:hint="eastAsia"/>
        </w:rPr>
        <w:br/>
      </w:r>
      <w:r>
        <w:rPr>
          <w:rFonts w:hint="eastAsia"/>
        </w:rPr>
        <w:t>　　　　1.4.4 环境科学</w:t>
      </w:r>
      <w:r>
        <w:rPr>
          <w:rFonts w:hint="eastAsia"/>
        </w:rPr>
        <w:br/>
      </w:r>
      <w:r>
        <w:rPr>
          <w:rFonts w:hint="eastAsia"/>
        </w:rPr>
        <w:t>　　　　1.4.5 材料科学</w:t>
      </w:r>
      <w:r>
        <w:rPr>
          <w:rFonts w:hint="eastAsia"/>
        </w:rPr>
        <w:br/>
      </w:r>
      <w:r>
        <w:rPr>
          <w:rFonts w:hint="eastAsia"/>
        </w:rPr>
        <w:t>　　　　1.4.6 取证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FTIR显微镜行业发展总体概况</w:t>
      </w:r>
      <w:r>
        <w:rPr>
          <w:rFonts w:hint="eastAsia"/>
        </w:rPr>
        <w:br/>
      </w:r>
      <w:r>
        <w:rPr>
          <w:rFonts w:hint="eastAsia"/>
        </w:rPr>
        <w:t>　　　　1.5.2 FTIR显微镜行业发展主要特点</w:t>
      </w:r>
      <w:r>
        <w:rPr>
          <w:rFonts w:hint="eastAsia"/>
        </w:rPr>
        <w:br/>
      </w:r>
      <w:r>
        <w:rPr>
          <w:rFonts w:hint="eastAsia"/>
        </w:rPr>
        <w:t>　　　　1.5.3 FTIR显微镜行业发展影响因素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FTIR显微镜有利因素</w:t>
      </w:r>
      <w:r>
        <w:rPr>
          <w:rFonts w:hint="eastAsia"/>
        </w:rPr>
        <w:br/>
      </w:r>
      <w:r>
        <w:rPr>
          <w:rFonts w:hint="eastAsia"/>
        </w:rPr>
        <w:t>　　　　1.5.3 .2 FTIR显微镜不利因素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全球市场，近三年FTIR显微镜主要企业占有率及排名（按销量）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FTIR显微镜主要企业在国际市场占有率（按销量，2022-2025）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2024年FTIR显微镜主要企业在国际市场排名（按销量）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全球市场主要企业FTIR显微镜销量（2022-2025）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全球市场，近三年FTIR显微镜主要企业占有率及排名（按收入）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FTIR显微镜主要企业在国际市场占有率（按收入，2022-2025）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2024年FTIR显微镜主要企业在国际市场排名（按收入）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全球市场主要企业FTIR显微镜销售收入（2022-2025）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全球市场主要企业FTIR显微镜销售价格（2022-2025）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中国市场，近三年FTIR显微镜主要企业占有率及排名（按销量）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FTIR显微镜主要企业在中国市场占有率（按销量，2022-2025）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2024年FTIR显微镜主要企业在中国市场排名（按销量）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中国市场主要企业FTIR显微镜销量（2022-2025）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中国市场，近三年FTIR显微镜主要企业占有率及排名（按收入）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FTIR显微镜主要企业在中国市场占有率（按收入，2022-2025）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2024年FTIR显微镜主要企业在中国市场排名（按收入）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中国市场主要企业FTIR显微镜销售收入（2022-2025）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全球主要厂商FTIR显微镜总部及产地分布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全球主要厂商成立时间及FTIR显微镜商业化日期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全球主要厂商FTIR显微镜产品类型及应用</w:t>
      </w:r>
      <w:r>
        <w:rPr>
          <w:rFonts w:hint="eastAsia"/>
        </w:rPr>
        <w:br/>
      </w:r>
      <w:r>
        <w:rPr>
          <w:rFonts w:hint="eastAsia"/>
        </w:rPr>
        <w:t>　　2.9 FTIR显微镜行业集中度、竞争程度分析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FTIR显微镜行业集中度分析：2024年全球Top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全球FTIR显微镜第一梯队、第二梯队和第三梯队生产商（品牌）及市场份额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全球FTIR显微镜总体规模分析</w:t>
      </w:r>
      <w:r>
        <w:rPr>
          <w:rFonts w:hint="eastAsia"/>
        </w:rPr>
        <w:br/>
      </w:r>
      <w:r>
        <w:rPr>
          <w:rFonts w:hint="eastAsia"/>
        </w:rPr>
        <w:t>　　3.1 全球FTIR显微镜供需现状及预测（2020-2031）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全球FTIR显微镜产能、产量、产能利用率及发展趋势（2020-2031）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全球FTIR显微镜产量、需求量及发展趋势（2020-2031）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全球主要地区FTIR显微镜产量及发展趋势（2020-2031）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全球主要地区FTIR显微镜产量（2020-2025）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全球主要地区FTIR显微镜产量（2026-2031）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全球主要地区FTIR显微镜产量市场份额（2020-2031）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中国FTIR显微镜供需现状及预测（2020-2031）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中国FTIR显微镜产能、产量、产能利用率及发展趋势（2020-2031）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中国FTIR显微镜产量、市场需求量及发展趋势（2020-2031）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中国市场FTIR显微镜进出口（2020-2031）</w:t>
      </w:r>
      <w:r>
        <w:rPr>
          <w:rFonts w:hint="eastAsia"/>
        </w:rPr>
        <w:br/>
      </w:r>
      <w:r>
        <w:rPr>
          <w:rFonts w:hint="eastAsia"/>
        </w:rPr>
        <w:t>　　3.4 全球FTIR显微镜销量及销售额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全球市场FTIR显微镜销售额（2020-2031）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全球市场FTIR显微镜销量（2020-2031）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全球市场FTIR显微镜价格趋势（2020-2031）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全球FTIR显微镜主要地区分析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全球主要地区FTIR显微镜市场规模分析：2020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全球主要地区FTIR显微镜销售收入及市场份额（2020-2025年）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全球主要地区FTIR显微镜销售收入预测（2026-2031年）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全球主要地区FTIR显微镜销量分析：2020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全球主要地区FTIR显微镜销量及市场份额（2020-2025年）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全球主要地区FTIR显微镜销量及市场份额预测（2026-2031）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北美市场FTIR显微镜销量、收入及增长率（2020-2031）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欧洲市场FTIR显微镜销量、收入及增长率（2020-2031）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中国市场FTIR显微镜销量、收入及增长率（2020-2031）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日本市场FTIR显微镜销量、收入及增长率（2020-2031）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东南亚市场FTIR显微镜销量、收入及增长率（2020-2031）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印度市场FTIR显微镜销量、收入及增长率（2020-2031）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FTIR显微镜销量、收入、价格及毛利率（2020-2025）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FTIR显微镜销量、收入、价格及毛利率（2020-2025）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FTIR显微镜销量、收入、价格及毛利率（2020-2025）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FTIR显微镜销量、收入、价格及毛利率（2020-2025）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FTIR显微镜销量、收入、价格及毛利率（2020-2025）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FTIR显微镜销量、收入、价格及毛利率（2020-2025）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FTIR显微镜销量、收入、价格及毛利率（2020-2025）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FTIR显微镜销量、收入、价格及毛利率（2020-2025）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FTIR显微镜销量、收入、价格及毛利率（2020-2025）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不同产品类型FTIR显微镜分析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全球不同产品类型FTIR显微镜销量（2020-2031）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全球不同产品类型FTIR显微镜销量及市场份额（2020-2025）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全球不同产品类型FTIR显微镜销量预测（2026-2031）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全球不同产品类型FTIR显微镜收入（2020-2031）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全球不同产品类型FTIR显微镜收入及市场份额（2020-2025）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全球不同产品类型FTIR显微镜收入预测（2026-2031）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全球不同产品类型FTIR显微镜价格走势（2020-2031）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中国不同产品类型FTIR显微镜销量（2020-2031）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中国不同产品类型FTIR显微镜销量预测（2026-2031）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中国不同产品类型FTIR显微镜销量及市场份额（2020-2025）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中国不同产品类型FTIR显微镜收入（2020-2031）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中国不同产品类型FTIR显微镜收入及市场份额（2020-2025）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中国不同产品类型FTIR显微镜收入预测（2026-2031）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不同应用FTIR显微镜分析</w:t>
      </w:r>
      <w:r>
        <w:rPr>
          <w:rFonts w:hint="eastAsia"/>
        </w:rPr>
        <w:br/>
      </w:r>
      <w:r>
        <w:rPr>
          <w:rFonts w:hint="eastAsia"/>
        </w:rPr>
        <w:t>　　7.1 全球不同应用FTIR显微镜销量（2020-2031）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全球不同应用FTIR显微镜销量及市场份额（2020-2025）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全球不同应用FTIR显微镜销量预测（2026-2031）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全球不同应用FTIR显微镜收入（2020-2031）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全球不同应用FTIR显微镜收入及市场份额（2020-2025）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全球不同应用FTIR显微镜收入预测（2026-2031）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全球不同应用FTIR显微镜价格走势（2020-2031）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中国不同应用FTIR显微镜销量（2020-2031）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中国不同应用FTIR显微镜销量及市场份额（2020-2025）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中国不同应用FTIR显微镜销量预测（2026-2031）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中国不同应用FTIR显微镜收入（2020-2031）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中国不同应用FTIR显微镜收入及市场份额（2020-2025）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中国不同应用FTIR显微镜收入预测（2026-2031）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FTIR显微镜行业发展趋势</w:t>
      </w:r>
      <w:r>
        <w:rPr>
          <w:rFonts w:hint="eastAsia"/>
        </w:rPr>
        <w:br/>
      </w:r>
      <w:r>
        <w:rPr>
          <w:rFonts w:hint="eastAsia"/>
        </w:rPr>
        <w:t>　　8.2 FTIR显微镜行业主要驱动因素</w:t>
      </w:r>
      <w:r>
        <w:rPr>
          <w:rFonts w:hint="eastAsia"/>
        </w:rPr>
        <w:br/>
      </w:r>
      <w:r>
        <w:rPr>
          <w:rFonts w:hint="eastAsia"/>
        </w:rPr>
        <w:t>　　8.3 FTIR显微镜中国企业SWOT分析</w:t>
      </w:r>
      <w:r>
        <w:rPr>
          <w:rFonts w:hint="eastAsia"/>
        </w:rPr>
        <w:br/>
      </w:r>
      <w:r>
        <w:rPr>
          <w:rFonts w:hint="eastAsia"/>
        </w:rPr>
        <w:t>　　8.4 中国FTIR显微镜行业政策环境分析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FTIR显微镜行业产业链简介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FTIR显微镜行业供应链分析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FTIR显微镜主要原料及供应情况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FTIR显微镜行业采购模式</w:t>
      </w:r>
      <w:r>
        <w:rPr>
          <w:rFonts w:hint="eastAsia"/>
        </w:rPr>
        <w:br/>
      </w:r>
      <w:r>
        <w:rPr>
          <w:rFonts w:hint="eastAsia"/>
        </w:rPr>
        <w:t>　　9.3 FTIR显微镜行业生产模式</w:t>
      </w:r>
      <w:r>
        <w:rPr>
          <w:rFonts w:hint="eastAsia"/>
        </w:rPr>
        <w:br/>
      </w:r>
      <w:r>
        <w:rPr>
          <w:rFonts w:hint="eastAsia"/>
        </w:rPr>
        <w:t>　　9.4 FTIR显微镜行业销售模式及销售渠道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按产品类型细分，全球FTIR显微镜市场规模2020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按应用细分，全球FTIR显微镜市场规模（CAGR）2020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FTIR显微镜行业发展主要特点</w:t>
      </w:r>
      <w:r>
        <w:rPr>
          <w:rFonts w:hint="eastAsia"/>
        </w:rPr>
        <w:br/>
      </w:r>
      <w:r>
        <w:rPr>
          <w:rFonts w:hint="eastAsia"/>
        </w:rPr>
        <w:t>　　表 4： FTIR显微镜行业发展有利因素分析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FTIR显微镜行业发展不利因素分析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进入FTIR显微镜行业壁垒</w:t>
      </w:r>
      <w:r>
        <w:rPr>
          <w:rFonts w:hint="eastAsia"/>
        </w:rPr>
        <w:br/>
      </w:r>
      <w:r>
        <w:rPr>
          <w:rFonts w:hint="eastAsia"/>
        </w:rPr>
        <w:t>　　表 7： FTIR显微镜主要企业在国际市场占有率（按销量，2022-2025）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2024年FTIR显微镜主要企业在国际市场排名（按销量）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全球市场主要企业FTIR显微镜销量（2022-2025）&amp;（台）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FTIR显微镜主要企业在国际市场占有率（按收入，2022-2025）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2024年FTIR显微镜主要企业在国际市场排名（按收入）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全球市场主要企业FTIR显微镜销售收入（2022-2025）&amp;（万元）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全球市场主要企业FTIR显微镜销售价格（2022-2025）&amp;（元/台）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FTIR显微镜主要企业在中国市场占有率（按销量，2022-2025）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2024年FTIR显微镜主要企业在中国市场排名（按销量）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中国市场主要企业FTIR显微镜销量（2022-2025）&amp;（台）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FTIR显微镜主要企业在中国市场占有率（按收入，2022-2025）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2024年FTIR显微镜主要企业在中国市场排名（按收入）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中国市场主要企业FTIR显微镜销售收入（2022-2025）&amp;（万元）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全球主要厂商FTIR显微镜总部及产地分布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全球主要厂商成立时间及FTIR显微镜商业化日期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全球主要厂商FTIR显微镜产品类型及应用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2024年全球FTIR显微镜主要厂商市场地位（第一梯队、第二梯队和第三梯队）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全球FTIR显微镜市场投资、并购等现状分析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全球主要地区FTIR显微镜产量增速（CAGR）：（2020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全球主要地区FTIR显微镜产量（2020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全球主要地区FTIR显微镜产量（2020-2025）&amp;（台）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全球主要地区FTIR显微镜产量（2026-2031）&amp;（台）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全球主要地区FTIR显微镜产量市场份额（2020-2025）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全球主要地区FTIR显微镜产量（2026-2031）&amp;（台）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中国市场FTIR显微镜产量、销量、进出口（2020-2025年）&amp;（台）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中国市场FTIR显微镜产量、销量、进出口预测（2026-2031）&amp;（台）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全球主要地区FTIR显微镜销售收入增速：（2020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全球主要地区FTIR显微镜销售收入（2020-2025）&amp;（万元）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全球主要地区FTIR显微镜销售收入市场份额（2020-2025）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全球主要地区FTIR显微镜收入（2026-2031）&amp;（万元）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全球主要地区FTIR显微镜收入市场份额（2026-2031）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全球主要地区FTIR显微镜销量（台）：2020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全球主要地区FTIR显微镜销量（2020-2025）&amp;（台）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全球主要地区FTIR显微镜销量市场份额（2020-2025）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全球主要地区FTIR显微镜销量（2026-2031）&amp;（台）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全球主要地区FTIR显微镜销量份额（2026-2031）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FTIR显微镜销量（台）、收入（万元）、价格（元/台）及毛利率（2020-2025）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FTIR显微镜销量（台）、收入（万元）、价格（元/台）及毛利率（2020-2025）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FTIR显微镜销量（台）、收入（万元）、价格（元/台）及毛利率（2020-2025）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FTIR显微镜销量（台）、收入（万元）、价格（元/台）及毛利率（2020-2025）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FTIR显微镜销量（台）、收入（万元）、价格（元/台）及毛利率（2020-2025）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FTIR显微镜销量（台）、收入（万元）、价格（元/台）及毛利率（2020-2025）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FTIR显微镜销量（台）、收入（万元）、价格（元/台）及毛利率（2020-2025）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FTIR显微镜销量（台）、收入（万元）、价格（元/台）及毛利率（2020-2025）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FTIR显微镜销量（台）、收入（万元）、价格（元/台）及毛利率（2020-2025）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全球不同产品类型FTIR显微镜销量（2020-2025年）&amp;（台）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全球不同产品类型FTIR显微镜销量市场份额（2020-2025）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全球不同产品类型FTIR显微镜销量预测（2026-2031）&amp;（台）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全球市场不同产品类型FTIR显微镜销量市场份额预测（2026-2031）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全球不同产品类型FTIR显微镜收入（2020-2025年）&amp;（万元）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全球不同产品类型FTIR显微镜收入市场份额（2020-2025）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全球不同产品类型FTIR显微镜收入预测（2026-2031）&amp;（万元）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全球不同产品类型FTIR显微镜收入市场份额预测（2026-2031）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中国不同产品类型FTIR显微镜销量预测（2026-2031）&amp;（台）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全球市场不同产品类型FTIR显微镜销量市场份额预测（2026-2031）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中国不同产品类型FTIR显微镜销量（2020-2025年）&amp;（台）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中国不同产品类型FTIR显微镜销量市场份额（2020-2025）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中国不同产品类型FTIR显微镜收入（2020-2025年）&amp;（万元）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中国不同产品类型FTIR显微镜收入市场份额（2020-2025）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中国不同产品类型FTIR显微镜收入预测（2026-2031）&amp;（万元）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中国不同产品类型FTIR显微镜收入市场份额预测（2026-2031）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全球不同应用FTIR显微镜销量（2020-2025年）&amp;（台）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全球不同应用FTIR显微镜销量市场份额（2020-2025）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全球不同应用FTIR显微镜销量预测（2026-2031）&amp;（台）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全球市场不同应用FTIR显微镜销量市场份额预测（2026-2031）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全球不同应用FTIR显微镜收入（2020-2025年）&amp;（万元）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全球不同应用FTIR显微镜收入市场份额（2020-2025）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全球不同应用FTIR显微镜收入预测（2026-2031）&amp;（万元）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全球不同应用FTIR显微镜收入市场份额预测（2026-2031）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中国不同应用FTIR显微镜销量（2020-2025年）&amp;（台）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中国不同应用FTIR显微镜销量市场份额（2020-2025）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中国不同应用FTIR显微镜销量预测（2026-2031）&amp;（台）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中国市场不同应用FTIR显微镜销量市场份额预测（2026-2031）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中国不同应用FTIR显微镜收入（2020-2025年）&amp;（万元）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中国不同应用FTIR显微镜收入市场份额（2020-2025）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中国不同应用FTIR显微镜收入预测（2026-2031）&amp;（万元）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中国不同应用FTIR显微镜收入市场份额预测（2026-2031）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FTIR显微镜行业发展趋势</w:t>
      </w:r>
      <w:r>
        <w:rPr>
          <w:rFonts w:hint="eastAsia"/>
        </w:rPr>
        <w:br/>
      </w:r>
      <w:r>
        <w:rPr>
          <w:rFonts w:hint="eastAsia"/>
        </w:rPr>
        <w:t>　　表 121： FTIR显微镜行业主要驱动因素</w:t>
      </w:r>
      <w:r>
        <w:rPr>
          <w:rFonts w:hint="eastAsia"/>
        </w:rPr>
        <w:br/>
      </w:r>
      <w:r>
        <w:rPr>
          <w:rFonts w:hint="eastAsia"/>
        </w:rPr>
        <w:t>　　表 122： FTIR显微镜行业供应链分析</w:t>
      </w:r>
      <w:r>
        <w:rPr>
          <w:rFonts w:hint="eastAsia"/>
        </w:rPr>
        <w:br/>
      </w:r>
      <w:r>
        <w:rPr>
          <w:rFonts w:hint="eastAsia"/>
        </w:rPr>
        <w:t>　　表 123： FTIR显微镜上游原料供应商</w:t>
      </w:r>
      <w:r>
        <w:rPr>
          <w:rFonts w:hint="eastAsia"/>
        </w:rPr>
        <w:br/>
      </w:r>
      <w:r>
        <w:rPr>
          <w:rFonts w:hint="eastAsia"/>
        </w:rPr>
        <w:t>　　表 124： FTIR显微镜主要地区不同应用客户分析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FTIR显微镜典型经销商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FTIR显微镜产品图片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全球不同产品类型FTIR显微镜销售额2020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全球不同产品类型FTIR显微镜市场份额2024 &amp; 2031</w:t>
      </w:r>
      <w:r>
        <w:rPr>
          <w:rFonts w:hint="eastAsia"/>
        </w:rPr>
        <w:br/>
      </w:r>
      <w:r>
        <w:rPr>
          <w:rFonts w:hint="eastAsia"/>
        </w:rPr>
        <w:t>　　图 4： 反射FTIR显微镜产品图片</w:t>
      </w:r>
      <w:r>
        <w:rPr>
          <w:rFonts w:hint="eastAsia"/>
        </w:rPr>
        <w:br/>
      </w:r>
      <w:r>
        <w:rPr>
          <w:rFonts w:hint="eastAsia"/>
        </w:rPr>
        <w:t>　　图 5： 透射FTIR显微镜产品图片</w:t>
      </w:r>
      <w:r>
        <w:rPr>
          <w:rFonts w:hint="eastAsia"/>
        </w:rPr>
        <w:br/>
      </w:r>
      <w:r>
        <w:rPr>
          <w:rFonts w:hint="eastAsia"/>
        </w:rPr>
        <w:t>　　图 6： 全反射FTIR显微镜产品图片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全球不同应用FTIR显微镜市场份额2024 &amp; 2031</w:t>
      </w:r>
      <w:r>
        <w:rPr>
          <w:rFonts w:hint="eastAsia"/>
        </w:rPr>
        <w:br/>
      </w:r>
      <w:r>
        <w:rPr>
          <w:rFonts w:hint="eastAsia"/>
        </w:rPr>
        <w:t>　　图 9： 药物研究</w:t>
      </w:r>
      <w:r>
        <w:rPr>
          <w:rFonts w:hint="eastAsia"/>
        </w:rPr>
        <w:br/>
      </w:r>
      <w:r>
        <w:rPr>
          <w:rFonts w:hint="eastAsia"/>
        </w:rPr>
        <w:t>　　图 10： 生物学和生命科学</w:t>
      </w:r>
      <w:r>
        <w:rPr>
          <w:rFonts w:hint="eastAsia"/>
        </w:rPr>
        <w:br/>
      </w:r>
      <w:r>
        <w:rPr>
          <w:rFonts w:hint="eastAsia"/>
        </w:rPr>
        <w:t>　　图 11： 环境科学</w:t>
      </w:r>
      <w:r>
        <w:rPr>
          <w:rFonts w:hint="eastAsia"/>
        </w:rPr>
        <w:br/>
      </w:r>
      <w:r>
        <w:rPr>
          <w:rFonts w:hint="eastAsia"/>
        </w:rPr>
        <w:t>　　图 12： 材料科学</w:t>
      </w:r>
      <w:r>
        <w:rPr>
          <w:rFonts w:hint="eastAsia"/>
        </w:rPr>
        <w:br/>
      </w:r>
      <w:r>
        <w:rPr>
          <w:rFonts w:hint="eastAsia"/>
        </w:rPr>
        <w:t>　　图 13： 取证</w:t>
      </w:r>
      <w:r>
        <w:rPr>
          <w:rFonts w:hint="eastAsia"/>
        </w:rPr>
        <w:br/>
      </w:r>
      <w:r>
        <w:rPr>
          <w:rFonts w:hint="eastAsia"/>
        </w:rPr>
        <w:t>　　图 14： 2024年全球前五大生产商FTIR显微镜市场份额</w:t>
      </w:r>
      <w:r>
        <w:rPr>
          <w:rFonts w:hint="eastAsia"/>
        </w:rPr>
        <w:br/>
      </w:r>
      <w:r>
        <w:rPr>
          <w:rFonts w:hint="eastAsia"/>
        </w:rPr>
        <w:t>　　图 15： 2024年全球FTIR显微镜第一梯队、第二梯队和第三梯队厂商及市场份额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全球FTIR显微镜产能、产量、产能利用率及发展趋势（2020-2031）&amp;（台）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全球FTIR显微镜产量、需求量及发展趋势（2020-2031）&amp;（台）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全球主要地区FTIR显微镜产量市场份额（2020-2031）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中国FTIR显微镜产能、产量、产能利用率及发展趋势（2020-2031）&amp;（台）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中国FTIR显微镜产量、市场需求量及发展趋势（2020-2031）&amp;（台）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全球FTIR显微镜市场销售额及增长率：（2020-2031）&amp;（万元）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全球市场FTIR显微镜市场规模：2020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全球市场FTIR显微镜销量及增长率（2020-2031）&amp;（台）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全球市场FTIR显微镜价格趋势（2020-2031）&amp;（元/台）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全球主要地区FTIR显微镜销售收入（2020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全球主要地区FTIR显微镜销售收入市场份额（2020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北美市场FTIR显微镜销量及增长率（2020-2031）&amp;（台）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北美市场FTIR显微镜收入及增长率（2020-2031）&amp;（万元）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欧洲市场FTIR显微镜销量及增长率（2020-2031）&amp;（台）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欧洲市场FTIR显微镜收入及增长率（2020-2031）&amp;（万元）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中国市场FTIR显微镜销量及增长率（2020-2031）&amp;（台）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中国市场FTIR显微镜收入及增长率（2020-2031）&amp;（万元）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日本市场FTIR显微镜销量及增长率（2020-2031）&amp;（台）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日本市场FTIR显微镜收入及增长率（2020-2031）&amp;（万元）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东南亚市场FTIR显微镜销量及增长率（2020-2031）&amp;（台）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东南亚市场FTIR显微镜收入及增长率（2020-2031）&amp;（万元）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印度市场FTIR显微镜销量及增长率（2020-2031）&amp;（台）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印度市场FTIR显微镜收入及增长率（2020-2031）&amp;（万元）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全球不同产品类型FTIR显微镜价格走势（2020-2031）&amp;（元/台）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全球不同应用FTIR显微镜价格走势（2020-2031）&amp;（元/台）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FTIR显微镜中国企业SWOT分析</w:t>
      </w:r>
      <w:r>
        <w:rPr>
          <w:rFonts w:hint="eastAsia"/>
        </w:rPr>
        <w:br/>
      </w:r>
      <w:r>
        <w:rPr>
          <w:rFonts w:hint="eastAsia"/>
        </w:rPr>
        <w:t>　　图 42： FTIR显微镜产业链</w:t>
      </w:r>
      <w:r>
        <w:rPr>
          <w:rFonts w:hint="eastAsia"/>
        </w:rPr>
        <w:br/>
      </w:r>
      <w:r>
        <w:rPr>
          <w:rFonts w:hint="eastAsia"/>
        </w:rPr>
        <w:t>　　图 43： FTIR显微镜行业采购模式分析</w:t>
      </w:r>
      <w:r>
        <w:rPr>
          <w:rFonts w:hint="eastAsia"/>
        </w:rPr>
        <w:br/>
      </w:r>
      <w:r>
        <w:rPr>
          <w:rFonts w:hint="eastAsia"/>
        </w:rPr>
        <w:t>　　图 44： FTIR显微镜行业生产模式</w:t>
      </w:r>
      <w:r>
        <w:rPr>
          <w:rFonts w:hint="eastAsia"/>
        </w:rPr>
        <w:br/>
      </w:r>
      <w:r>
        <w:rPr>
          <w:rFonts w:hint="eastAsia"/>
        </w:rPr>
        <w:t>　　图 45： FTIR显微镜行业销售模式分析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36b65e24c404e" w:history="1">
        <w:r>
          <w:rPr>
            <w:rStyle w:val="Hyperlink"/>
          </w:rPr>
          <w:t>2025-2031年全球与中国FTIR显微镜行业发展研究及市场前景分析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f36b65e24c404e" w:history="1">
        <w:r>
          <w:rPr>
            <w:rStyle w:val="Hyperlink"/>
          </w:rPr>
          <w:t>https://www.20087.com/2/67/FTIRXianWeiJingShiChangQianJingYuCe.html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7b26e52544634" w:history="1">
      <w:r>
        <w:rPr>
          <w:rStyle w:val="Hyperlink"/>
        </w:rPr>
        <w:t>2025-2031年全球与中国FTIR显微镜行业发展研究及市场前景分析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FTIRXianWeiJingShiChangQianJingYuCe.html" TargetMode="External" Id="Rd8f36b65e24c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FTIRXianWeiJingShiChangQianJingYuCe.html" TargetMode="External" Id="R5e87b26e5254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2025-02-06T02:03:41Z</dcterms:created>
  <dcterms:modified xsi:type="dcterms:W3CDTF">2025-02-06T03:03:41Z</dcterms:modified>
  <dc:subject>2025-2031年全球与中国FTIR显微镜行业发展研究及市场前景分析</dc:subject>
  <dc:title>2025-2031年全球与中国FTIR显微镜行业发展研究及市场前景分析</dc:title>
  <cp:keywords>2025-2031年全球与中国FTIR显微镜行业发展研究及市场前景分析</cp:keywords>
  <dc:description>2025-2031年全球与中国FTIR显微镜行业发展研究及市场前景分析</dc:description>
</cp:coreProperties>
</file>