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90b08ed0e4a91" w:history="1">
              <w:r>
                <w:rPr>
                  <w:rStyle w:val="Hyperlink"/>
                </w:rPr>
                <w:t>全球与中国多孔陶瓷膜市场调查研究及前景趋势报告（2025-2031年）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90b08ed0e4a91" w:history="1">
              <w:r>
                <w:rPr>
                  <w:rStyle w:val="Hyperlink"/>
                </w:rPr>
                <w:t>全球与中国多孔陶瓷膜市场调查研究及前景趋势报告（2025-2031年）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890b08ed0e4a91" w:history="1">
                <w:r>
                  <w:rPr>
                    <w:rStyle w:val="Hyperlink"/>
                  </w:rPr>
                  <w:t>https://www.20087.com/3/67/DuoKongTaoCiMoShiChangQianJing.html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孔陶瓷膜是一种具有微米至纳米级孔隙结构的先进过滤材料，广泛应用于水处理、气体分离及化工催化等领域。由于其优异的化学稳定性和热稳定性，多孔陶瓷膜能够在极端环境下保持高效的分离效果，且易于清洗和再生，因此被视作传统有机膜的理想替代品。近年来，随着环保法规日益严格和技术水平不断提升，多孔陶瓷膜的应用范围不断扩大，市场潜力巨大。</w:t>
      </w:r>
      <w:r>
        <w:rPr>
          <w:rFonts w:hint="eastAsia"/>
        </w:rPr>
        <w:br/>
      </w:r>
      <w:r>
        <w:rPr>
          <w:rFonts w:hint="eastAsia"/>
        </w:rPr>
        <w:t>　　未来，多孔陶瓷膜的发展将聚焦于提高选择性和延长使用寿命。一方面，通过精确控制孔径大小和分布，以及采用新型合成方法改善膜层结构，可以显著提升膜的选择透过性能，满足不同应用场景下的需求。另一方面，研发具备自清洁功能或多层复合结构的陶瓷膜，能够有效防止污染堵塞，延长使用周期，降低维护成本。此外，随着绿色制造理念深入人心，开发低碳排放、资源节约型生产工艺，对于推动行业可持续发展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890b08ed0e4a91" w:history="1">
        <w:r>
          <w:rPr>
            <w:rStyle w:val="Hyperlink"/>
          </w:rPr>
          <w:t>全球与中国多孔陶瓷膜市场调查研究及前景趋势报告（2025-2031年）</w:t>
        </w:r>
      </w:hyperlink>
      <w:r>
        <w:rPr>
          <w:rFonts w:hint="eastAsia"/>
        </w:rPr>
        <w:t>》深入分析了多孔陶瓷膜行业的产业链、市场规模与需求，详细探讨了多孔陶瓷膜价格体系和行业现状。基于严谨的数据分析与市场洞察，报告对多孔陶瓷膜行业的市场前景、发展趋势进行了科学预测。同时，报告聚焦多孔陶瓷膜重点企业，剖析了行业的竞争格局、市场集中度及品牌影响力，并对多孔陶瓷膜细分市场进行了深入研究。多孔陶瓷膜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多孔陶瓷膜市场概述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按照不同产品类型，多孔陶瓷膜主要可以分为如下几个类别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全球不同产品类型多孔陶瓷膜销售额增长趋势2020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平板膜</w:t>
      </w:r>
      <w:r>
        <w:rPr>
          <w:rFonts w:hint="eastAsia"/>
        </w:rPr>
        <w:br/>
      </w:r>
      <w:r>
        <w:rPr>
          <w:rFonts w:hint="eastAsia"/>
        </w:rPr>
        <w:t>　　　　1.2.3 管膜</w:t>
      </w:r>
      <w:r>
        <w:rPr>
          <w:rFonts w:hint="eastAsia"/>
        </w:rPr>
        <w:br/>
      </w:r>
      <w:r>
        <w:rPr>
          <w:rFonts w:hint="eastAsia"/>
        </w:rPr>
        <w:t>　　1.3 从不同应用，多孔陶瓷膜主要包括如下几个方面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全球不同应用多孔陶瓷膜销售额增长趋势2020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生物学与医学</w:t>
      </w:r>
      <w:r>
        <w:rPr>
          <w:rFonts w:hint="eastAsia"/>
        </w:rPr>
        <w:br/>
      </w:r>
      <w:r>
        <w:rPr>
          <w:rFonts w:hint="eastAsia"/>
        </w:rPr>
        <w:t>　　　　1.3.3 化学工业</w:t>
      </w:r>
      <w:r>
        <w:rPr>
          <w:rFonts w:hint="eastAsia"/>
        </w:rPr>
        <w:br/>
      </w:r>
      <w:r>
        <w:rPr>
          <w:rFonts w:hint="eastAsia"/>
        </w:rPr>
        <w:t>　　　　1.3.4 食品与饮料</w:t>
      </w:r>
      <w:r>
        <w:rPr>
          <w:rFonts w:hint="eastAsia"/>
        </w:rPr>
        <w:br/>
      </w:r>
      <w:r>
        <w:rPr>
          <w:rFonts w:hint="eastAsia"/>
        </w:rPr>
        <w:t>　　　　1.3.5 水处理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多孔陶瓷膜行业背景、发展历史、现状及趋势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多孔陶瓷膜行业目前现状分析</w:t>
      </w:r>
      <w:r>
        <w:rPr>
          <w:rFonts w:hint="eastAsia"/>
        </w:rPr>
        <w:br/>
      </w:r>
      <w:r>
        <w:rPr>
          <w:rFonts w:hint="eastAsia"/>
        </w:rPr>
        <w:t>　　　　1.4.2 多孔陶瓷膜发展趋势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全球多孔陶瓷膜总体规模分析</w:t>
      </w:r>
      <w:r>
        <w:rPr>
          <w:rFonts w:hint="eastAsia"/>
        </w:rPr>
        <w:br/>
      </w:r>
      <w:r>
        <w:rPr>
          <w:rFonts w:hint="eastAsia"/>
        </w:rPr>
        <w:t>　　2.1 全球多孔陶瓷膜供需现状及预测（2020-2031）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全球多孔陶瓷膜产能、产量、产能利用率及发展趋势（2020-2031）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全球多孔陶瓷膜产量、需求量及发展趋势（2020-2031）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全球主要地区多孔陶瓷膜产量及发展趋势（2020-2031）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全球主要地区多孔陶瓷膜产量（2020-2025）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全球主要地区多孔陶瓷膜产量（2026-2031）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全球主要地区多孔陶瓷膜产量市场份额（2020-2031）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中国多孔陶瓷膜供需现状及预测（2020-2031）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中国多孔陶瓷膜产能、产量、产能利用率及发展趋势（2020-2031）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中国多孔陶瓷膜产量、市场需求量及发展趋势（2020-2031）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全球多孔陶瓷膜销量及销售额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全球市场多孔陶瓷膜销售额（2020-2031）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全球市场多孔陶瓷膜销量（2020-2031）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全球市场多孔陶瓷膜价格趋势（2020-2031）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全球多孔陶瓷膜主要地区分析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全球主要地区多孔陶瓷膜市场规模分析：2020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全球主要地区多孔陶瓷膜销售收入及市场份额（2020-2025年）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全球主要地区多孔陶瓷膜销售收入预测（2026-2031年）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全球主要地区多孔陶瓷膜销量分析：2020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全球主要地区多孔陶瓷膜销量及市场份额（2020-2025年）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全球主要地区多孔陶瓷膜销量及市场份额预测（2026-2031）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北美市场多孔陶瓷膜销量、收入及增长率（2020-2031）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欧洲市场多孔陶瓷膜销量、收入及增长率（2020-2031）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中国市场多孔陶瓷膜销量、收入及增长率（2020-2031）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日本市场多孔陶瓷膜销量、收入及增长率（2020-2031）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东南亚市场多孔陶瓷膜销量、收入及增长率（2020-2031）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印度市场多孔陶瓷膜销量、收入及增长率（2020-2031）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全球市场主要厂商多孔陶瓷膜产能市场份额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全球市场主要厂商多孔陶瓷膜销量（2020-2025）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全球市场主要厂商多孔陶瓷膜销量（2020-2025）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全球市场主要厂商多孔陶瓷膜销售收入（2020-2025）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全球市场主要厂商多孔陶瓷膜销售价格（2020-2025）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2024年全球主要生产商多孔陶瓷膜收入排名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中国市场主要厂商多孔陶瓷膜销量（2020-2025）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中国市场主要厂商多孔陶瓷膜销量（2020-2025）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中国市场主要厂商多孔陶瓷膜销售收入（2020-2025）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2024年中国主要生产商多孔陶瓷膜收入排名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中国市场主要厂商多孔陶瓷膜销售价格（2020-2025）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全球主要厂商多孔陶瓷膜总部及产地分布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全球主要厂商成立时间及多孔陶瓷膜商业化日期</w:t>
      </w:r>
      <w:r>
        <w:rPr>
          <w:rFonts w:hint="eastAsia"/>
        </w:rPr>
        <w:br/>
      </w:r>
      <w:r>
        <w:rPr>
          <w:rFonts w:hint="eastAsia"/>
        </w:rPr>
        <w:t>　　4.6 全球主要厂商多孔陶瓷膜产品类型及应用</w:t>
      </w:r>
      <w:r>
        <w:rPr>
          <w:rFonts w:hint="eastAsia"/>
        </w:rPr>
        <w:br/>
      </w:r>
      <w:r>
        <w:rPr>
          <w:rFonts w:hint="eastAsia"/>
        </w:rPr>
        <w:t>　　4.7 多孔陶瓷膜行业集中度、竞争程度分析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多孔陶瓷膜行业集中度分析：2024年全球Top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全球多孔陶瓷膜第一梯队、第二梯队和第三梯队生产商（品牌）及市场份额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重点企业（1）基本信息、多孔陶瓷膜生产基地、销售区域、竞争对手及市场地位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多孔陶瓷膜产品规格、参数及市场应用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多孔陶瓷膜销量、收入、价格及毛利率（2020-2025）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重点企业（2）基本信息、多孔陶瓷膜生产基地、销售区域、竞争对手及市场地位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多孔陶瓷膜产品规格、参数及市场应用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多孔陶瓷膜销量、收入、价格及毛利率（2020-2025）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重点企业（3）基本信息、多孔陶瓷膜生产基地、销售区域、竞争对手及市场地位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多孔陶瓷膜产品规格、参数及市场应用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多孔陶瓷膜销量、收入、价格及毛利率（2020-2025）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重点企业（4）基本信息、多孔陶瓷膜生产基地、销售区域、竞争对手及市场地位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多孔陶瓷膜产品规格、参数及市场应用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多孔陶瓷膜销量、收入、价格及毛利率（2020-2025）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重点企业（5）基本信息、多孔陶瓷膜生产基地、销售区域、竞争对手及市场地位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多孔陶瓷膜产品规格、参数及市场应用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多孔陶瓷膜销量、收入、价格及毛利率（2020-2025）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重点企业（6）基本信息、多孔陶瓷膜生产基地、销售区域、竞争对手及市场地位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多孔陶瓷膜产品规格、参数及市场应用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多孔陶瓷膜销量、收入、价格及毛利率（2020-2025）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重点企业（7）基本信息、多孔陶瓷膜生产基地、销售区域、竞争对手及市场地位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多孔陶瓷膜产品规格、参数及市场应用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多孔陶瓷膜销量、收入、价格及毛利率（2020-2025）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重点企业（8）基本信息、多孔陶瓷膜生产基地、销售区域、竞争对手及市场地位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多孔陶瓷膜产品规格、参数及市场应用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多孔陶瓷膜销量、收入、价格及毛利率（2020-2025）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重点企业（9）基本信息、多孔陶瓷膜生产基地、销售区域、竞争对手及市场地位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多孔陶瓷膜产品规格、参数及市场应用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多孔陶瓷膜销量、收入、价格及毛利率（2020-2025）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不同产品类型多孔陶瓷膜分析</w:t>
      </w:r>
      <w:r>
        <w:rPr>
          <w:rFonts w:hint="eastAsia"/>
        </w:rPr>
        <w:br/>
      </w:r>
      <w:r>
        <w:rPr>
          <w:rFonts w:hint="eastAsia"/>
        </w:rPr>
        <w:t>　　6.1 全球不同产品类型多孔陶瓷膜销量（2020-2031）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全球不同产品类型多孔陶瓷膜销量及市场份额（2020-2025）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全球不同产品类型多孔陶瓷膜销量预测（2026-2031）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全球不同产品类型多孔陶瓷膜收入（2020-2031）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全球不同产品类型多孔陶瓷膜收入及市场份额（2020-2025）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全球不同产品类型多孔陶瓷膜收入预测（2026-2031）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全球不同产品类型多孔陶瓷膜价格走势（2020-2031）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不同应用多孔陶瓷膜分析</w:t>
      </w:r>
      <w:r>
        <w:rPr>
          <w:rFonts w:hint="eastAsia"/>
        </w:rPr>
        <w:br/>
      </w:r>
      <w:r>
        <w:rPr>
          <w:rFonts w:hint="eastAsia"/>
        </w:rPr>
        <w:t>　　7.1 全球不同应用多孔陶瓷膜销量（2020-2031）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全球不同应用多孔陶瓷膜销量及市场份额（2020-2025）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全球不同应用多孔陶瓷膜销量预测（2026-2031）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全球不同应用多孔陶瓷膜收入（2020-2031）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全球不同应用多孔陶瓷膜收入及市场份额（2020-2025）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全球不同应用多孔陶瓷膜收入预测（2026-2031）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全球不同应用多孔陶瓷膜价格走势（2020-2031）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多孔陶瓷膜产业链分析</w:t>
      </w:r>
      <w:r>
        <w:rPr>
          <w:rFonts w:hint="eastAsia"/>
        </w:rPr>
        <w:br/>
      </w:r>
      <w:r>
        <w:rPr>
          <w:rFonts w:hint="eastAsia"/>
        </w:rPr>
        <w:t>　　8.2 多孔陶瓷膜工艺制造技术分析</w:t>
      </w:r>
      <w:r>
        <w:rPr>
          <w:rFonts w:hint="eastAsia"/>
        </w:rPr>
        <w:br/>
      </w:r>
      <w:r>
        <w:rPr>
          <w:rFonts w:hint="eastAsia"/>
        </w:rPr>
        <w:t>　　8.3 多孔陶瓷膜产业上游供应分析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多孔陶瓷膜下游客户分析</w:t>
      </w:r>
      <w:r>
        <w:rPr>
          <w:rFonts w:hint="eastAsia"/>
        </w:rPr>
        <w:br/>
      </w:r>
      <w:r>
        <w:rPr>
          <w:rFonts w:hint="eastAsia"/>
        </w:rPr>
        <w:t>　　8.5 多孔陶瓷膜销售渠道分析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多孔陶瓷膜行业发展机遇及主要驱动因素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多孔陶瓷膜行业发展面临的风险</w:t>
      </w:r>
      <w:r>
        <w:rPr>
          <w:rFonts w:hint="eastAsia"/>
        </w:rPr>
        <w:br/>
      </w:r>
      <w:r>
        <w:rPr>
          <w:rFonts w:hint="eastAsia"/>
        </w:rPr>
        <w:t>　　9.3 多孔陶瓷膜行业政策分析</w:t>
      </w:r>
      <w:r>
        <w:rPr>
          <w:rFonts w:hint="eastAsia"/>
        </w:rPr>
        <w:br/>
      </w:r>
      <w:r>
        <w:rPr>
          <w:rFonts w:hint="eastAsia"/>
        </w:rPr>
        <w:t>　　9.4 多孔陶瓷膜中国企业SWOT分析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全球不同产品类型多孔陶瓷膜销售额增长（CAGR）趋势2020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多孔陶瓷膜行业目前发展现状</w:t>
      </w:r>
      <w:r>
        <w:rPr>
          <w:rFonts w:hint="eastAsia"/>
        </w:rPr>
        <w:br/>
      </w:r>
      <w:r>
        <w:rPr>
          <w:rFonts w:hint="eastAsia"/>
        </w:rPr>
        <w:t>　　表 4： 多孔陶瓷膜发展趋势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全球主要地区多孔陶瓷膜产量增速（CAGR）：（2020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全球主要地区多孔陶瓷膜产量（2020-2025）&amp;（万吨）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全球主要地区多孔陶瓷膜产量（2026-2031）&amp;（万吨）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全球主要地区多孔陶瓷膜产量市场份额（2020-2025）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全球主要地区多孔陶瓷膜产量（2026-2031）&amp;（万吨）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全球主要地区多孔陶瓷膜销售收入增速：（2020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全球主要地区多孔陶瓷膜销售收入（2020-2025）&amp;（百万美元）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全球主要地区多孔陶瓷膜销售收入市场份额（2020-2025）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全球主要地区多孔陶瓷膜收入（2026-2031）&amp;（百万美元）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全球主要地区多孔陶瓷膜收入市场份额（2026-2031）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全球主要地区多孔陶瓷膜销量（万吨）：2020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全球主要地区多孔陶瓷膜销量（2020-2025）&amp;（万吨）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全球主要地区多孔陶瓷膜销量市场份额（2020-2025）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全球主要地区多孔陶瓷膜销量（2026-2031）&amp;（万吨）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全球主要地区多孔陶瓷膜销量份额（2026-2031）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全球市场主要厂商多孔陶瓷膜产能（2024-2025）&amp;（万吨）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全球市场主要厂商多孔陶瓷膜销量（2020-2025）&amp;（万吨）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全球市场主要厂商多孔陶瓷膜销量市场份额（2020-2025）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全球市场主要厂商多孔陶瓷膜销售收入（2020-2025）&amp;（百万美元）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全球市场主要厂商多孔陶瓷膜销售收入市场份额（2020-2025）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全球市场主要厂商多孔陶瓷膜销售价格（2020-2025）&amp;（美元/吨）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2024年全球主要生产商多孔陶瓷膜收入排名（百万美元）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中国市场主要厂商多孔陶瓷膜销量（2020-2025）&amp;（万吨）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中国市场主要厂商多孔陶瓷膜销量市场份额（2020-2025）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中国市场主要厂商多孔陶瓷膜销售收入（2020-2025）&amp;（百万美元）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中国市场主要厂商多孔陶瓷膜销售收入市场份额（2020-2025）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2024年中国主要生产商多孔陶瓷膜收入排名（百万美元）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中国市场主要厂商多孔陶瓷膜销售价格（2020-2025）&amp;（美元/吨）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全球主要厂商多孔陶瓷膜总部及产地分布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全球主要厂商成立时间及多孔陶瓷膜商业化日期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全球主要厂商多孔陶瓷膜产品类型及应用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2024年全球多孔陶瓷膜主要厂商市场地位（第一梯队、第二梯队和第三梯队）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全球多孔陶瓷膜市场投资、并购等现状分析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多孔陶瓷膜生产基地、销售区域、竞争对手及市场地位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多孔陶瓷膜产品规格、参数及市场应用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多孔陶瓷膜销量（万吨）、收入（百万美元）、价格（美元/吨）及毛利率（2020-2025）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多孔陶瓷膜生产基地、销售区域、竞争对手及市场地位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多孔陶瓷膜产品规格、参数及市场应用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多孔陶瓷膜销量（万吨）、收入（百万美元）、价格（美元/吨）及毛利率（2020-2025）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多孔陶瓷膜生产基地、销售区域、竞争对手及市场地位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多孔陶瓷膜产品规格、参数及市场应用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多孔陶瓷膜销量（万吨）、收入（百万美元）、价格（美元/吨）及毛利率（2020-2025）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多孔陶瓷膜生产基地、销售区域、竞争对手及市场地位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多孔陶瓷膜产品规格、参数及市场应用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多孔陶瓷膜销量（万吨）、收入（百万美元）、价格（美元/吨）及毛利率（2020-2025）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多孔陶瓷膜生产基地、销售区域、竞争对手及市场地位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多孔陶瓷膜产品规格、参数及市场应用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多孔陶瓷膜销量（万吨）、收入（百万美元）、价格（美元/吨）及毛利率（2020-2025）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多孔陶瓷膜生产基地、销售区域、竞争对手及市场地位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多孔陶瓷膜产品规格、参数及市场应用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多孔陶瓷膜销量（万吨）、收入（百万美元）、价格（美元/吨）及毛利率（2020-2025）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多孔陶瓷膜生产基地、销售区域、竞争对手及市场地位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多孔陶瓷膜产品规格、参数及市场应用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多孔陶瓷膜销量（万吨）、收入（百万美元）、价格（美元/吨）及毛利率（2020-2025）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多孔陶瓷膜生产基地、销售区域、竞争对手及市场地位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多孔陶瓷膜产品规格、参数及市场应用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多孔陶瓷膜销量（万吨）、收入（百万美元）、价格（美元/吨）及毛利率（2020-2025）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多孔陶瓷膜生产基地、销售区域、竞争对手及市场地位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多孔陶瓷膜产品规格、参数及市场应用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多孔陶瓷膜销量（万吨）、收入（百万美元）、价格（美元/吨）及毛利率（2020-2025）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全球不同产品类型多孔陶瓷膜销量（2020-2025年）&amp;（万吨）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84： 全球不同产品类型多孔陶瓷膜销量市场份额（2020-2025）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全球不同产品类型多孔陶瓷膜销量预测（2026-2031）&amp;（万吨）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全球市场不同产品类型多孔陶瓷膜销量市场份额预测（2026-2031）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全球不同产品类型多孔陶瓷膜收入（2020-2025年）&amp;（百万美元）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全球不同产品类型多孔陶瓷膜收入市场份额（2020-2025）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全球不同产品类型多孔陶瓷膜收入预测（2026-2031）&amp;（百万美元）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全球不同产品类型多孔陶瓷膜收入市场份额预测（2026-2031）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全球不同应用多孔陶瓷膜销量（2020-2025年）&amp;（万吨）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92： 全球不同应用多孔陶瓷膜销量市场份额（2020-2025）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全球不同应用多孔陶瓷膜销量预测（2026-2031）&amp;（万吨）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94： 全球市场不同应用多孔陶瓷膜销量市场份额预测（2026-2031）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全球不同应用多孔陶瓷膜收入（2020-2025年）&amp;（百万美元）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全球不同应用多孔陶瓷膜收入市场份额（2020-2025）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全球不同应用多孔陶瓷膜收入预测（2026-2031）&amp;（百万美元）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全球不同应用多孔陶瓷膜收入市场份额预测（2026-2031）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多孔陶瓷膜上游原料供应商及联系方式列表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多孔陶瓷膜典型客户列表</w:t>
      </w:r>
      <w:r>
        <w:rPr>
          <w:rFonts w:hint="eastAsia"/>
        </w:rPr>
        <w:br/>
      </w:r>
      <w:r>
        <w:rPr>
          <w:rFonts w:hint="eastAsia"/>
        </w:rPr>
        <w:t>　　表 101： 多孔陶瓷膜主要销售模式及销售渠道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多孔陶瓷膜行业发展机遇及主要驱动因素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多孔陶瓷膜行业发展面临的风险</w:t>
      </w:r>
      <w:r>
        <w:rPr>
          <w:rFonts w:hint="eastAsia"/>
        </w:rPr>
        <w:br/>
      </w:r>
      <w:r>
        <w:rPr>
          <w:rFonts w:hint="eastAsia"/>
        </w:rPr>
        <w:t>　　表 104： 多孔陶瓷膜行业政策分析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多孔陶瓷膜产品图片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全球不同产品类型多孔陶瓷膜销售额2020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全球不同产品类型多孔陶瓷膜市场份额2024 &amp; 2031</w:t>
      </w:r>
      <w:r>
        <w:rPr>
          <w:rFonts w:hint="eastAsia"/>
        </w:rPr>
        <w:br/>
      </w:r>
      <w:r>
        <w:rPr>
          <w:rFonts w:hint="eastAsia"/>
        </w:rPr>
        <w:t>　　图 4： 平板膜产品图片</w:t>
      </w:r>
      <w:r>
        <w:rPr>
          <w:rFonts w:hint="eastAsia"/>
        </w:rPr>
        <w:br/>
      </w:r>
      <w:r>
        <w:rPr>
          <w:rFonts w:hint="eastAsia"/>
        </w:rPr>
        <w:t>　　图 5： 管膜产品图片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全球不同应用多孔陶瓷膜市场份额2024 &amp; 2031</w:t>
      </w:r>
      <w:r>
        <w:rPr>
          <w:rFonts w:hint="eastAsia"/>
        </w:rPr>
        <w:br/>
      </w:r>
      <w:r>
        <w:rPr>
          <w:rFonts w:hint="eastAsia"/>
        </w:rPr>
        <w:t>　　图 8： 生物学与医学</w:t>
      </w:r>
      <w:r>
        <w:rPr>
          <w:rFonts w:hint="eastAsia"/>
        </w:rPr>
        <w:br/>
      </w:r>
      <w:r>
        <w:rPr>
          <w:rFonts w:hint="eastAsia"/>
        </w:rPr>
        <w:t>　　图 9： 化学工业</w:t>
      </w:r>
      <w:r>
        <w:rPr>
          <w:rFonts w:hint="eastAsia"/>
        </w:rPr>
        <w:br/>
      </w:r>
      <w:r>
        <w:rPr>
          <w:rFonts w:hint="eastAsia"/>
        </w:rPr>
        <w:t>　　图 10： 食品与饮料</w:t>
      </w:r>
      <w:r>
        <w:rPr>
          <w:rFonts w:hint="eastAsia"/>
        </w:rPr>
        <w:br/>
      </w:r>
      <w:r>
        <w:rPr>
          <w:rFonts w:hint="eastAsia"/>
        </w:rPr>
        <w:t>　　图 11： 水处理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全球多孔陶瓷膜产能、产量、产能利用率及发展趋势（2020-2031）&amp;（万吨）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14： 全球多孔陶瓷膜产量、需求量及发展趋势（2020-2031）&amp;（万吨）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全球主要地区多孔陶瓷膜产量（2020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16： 全球主要地区多孔陶瓷膜产量市场份额（2020-2031）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中国多孔陶瓷膜产能、产量、产能利用率及发展趋势（2020-2031）&amp;（万吨）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中国多孔陶瓷膜产量、市场需求量及发展趋势（2020-2031）&amp;（万吨）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全球多孔陶瓷膜市场销售额及增长率：（2020-2031）&amp;（百万美元）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全球市场多孔陶瓷膜市场规模：2020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全球市场多孔陶瓷膜销量及增长率（2020-2031）&amp;（万吨）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22： 全球市场多孔陶瓷膜价格趋势（2020-2031）&amp;（美元/吨）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全球主要地区多孔陶瓷膜销售收入（2020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全球主要地区多孔陶瓷膜销售收入市场份额（2020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北美市场多孔陶瓷膜销量及增长率（2020-2031）&amp;（万吨）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26： 北美市场多孔陶瓷膜收入及增长率（2020-2031）&amp;（百万美元）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欧洲市场多孔陶瓷膜销量及增长率（2020-2031）&amp;（万吨）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28： 欧洲市场多孔陶瓷膜收入及增长率（2020-2031）&amp;（百万美元）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中国市场多孔陶瓷膜销量及增长率（2020-2031）&amp;（万吨）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中国市场多孔陶瓷膜收入及增长率（2020-2031）&amp;（百万美元）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日本市场多孔陶瓷膜销量及增长率（2020-2031）&amp;（万吨）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日本市场多孔陶瓷膜收入及增长率（2020-2031）&amp;（百万美元）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东南亚市场多孔陶瓷膜销量及增长率（2020-2031）&amp;（万吨）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东南亚市场多孔陶瓷膜收入及增长率（2020-2031）&amp;（百万美元）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印度市场多孔陶瓷膜销量及增长率（2020-2031）&amp;（万吨）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36： 印度市场多孔陶瓷膜收入及增长率（2020-2031）&amp;（百万美元）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2024年全球市场主要厂商多孔陶瓷膜销量市场份额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2024年全球市场主要厂商多孔陶瓷膜收入市场份额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2024年中国市场主要厂商多孔陶瓷膜销量市场份额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2024年中国市场主要厂商多孔陶瓷膜收入市场份额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2024年全球前五大生产商多孔陶瓷膜市场份额</w:t>
      </w:r>
      <w:r>
        <w:rPr>
          <w:rFonts w:hint="eastAsia"/>
        </w:rPr>
        <w:br/>
      </w:r>
      <w:r>
        <w:rPr>
          <w:rFonts w:hint="eastAsia"/>
        </w:rPr>
        <w:t>　　图 42： 2024年全球多孔陶瓷膜第一梯队、第二梯队和第三梯队厂商及市场份额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全球不同产品类型多孔陶瓷膜价格走势（2020-2031）&amp;（美元/吨）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全球不同应用多孔陶瓷膜价格走势（2020-2031）&amp;（美元/吨）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多孔陶瓷膜产业链</w:t>
      </w:r>
      <w:r>
        <w:rPr>
          <w:rFonts w:hint="eastAsia"/>
        </w:rPr>
        <w:br/>
      </w:r>
      <w:r>
        <w:rPr>
          <w:rFonts w:hint="eastAsia"/>
        </w:rPr>
        <w:t>　　图 46： 多孔陶瓷膜中国企业SWOT分析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90b08ed0e4a91" w:history="1">
        <w:r>
          <w:rPr>
            <w:rStyle w:val="Hyperlink"/>
          </w:rPr>
          <w:t>全球与中国多孔陶瓷膜市场调查研究及前景趋势报告（2025-2031年）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890b08ed0e4a91" w:history="1">
        <w:r>
          <w:rPr>
            <w:rStyle w:val="Hyperlink"/>
          </w:rPr>
          <w:t>https://www.20087.com/3/67/DuoKongTaoCiMoShiChangQianJing.html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bc68669e646a2" w:history="1">
      <w:r>
        <w:rPr>
          <w:rStyle w:val="Hyperlink"/>
        </w:rPr>
        <w:t>全球与中国多孔陶瓷膜市场调查研究及前景趋势报告（2025-2031年）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DuoKongTaoCiMoShiChangQianJing.html" TargetMode="External" Id="R3a890b08ed0e4a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DuoKongTaoCiMoShiChangQianJing.html" TargetMode="External" Id="R5eabc68669e6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2025-02-17T06:58:47Z</dcterms:created>
  <dcterms:modified xsi:type="dcterms:W3CDTF">2025-02-17T07:58:47Z</dcterms:modified>
  <dc:subject>全球与中国多孔陶瓷膜市场调查研究及前景趋势报告（2025-2031年）</dc:subject>
  <dc:title>全球与中国多孔陶瓷膜市场调查研究及前景趋势报告（2025-2031年）</dc:title>
  <cp:keywords>全球与中国多孔陶瓷膜市场调查研究及前景趋势报告（2025-2031年）</cp:keywords>
  <dc:description>全球与中国多孔陶瓷膜市场调查研究及前景趋势报告（2025-2031年）</dc:description>
</cp:coreProperties>
</file>