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0b0723c8402d" w:history="1">
              <w:r>
                <w:rPr>
                  <w:rStyle w:val="Hyperlink"/>
                </w:rPr>
                <w:t>2026-2032年全球与中国电子级玻璃纤维布行业研究及发展前景分析报告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0b0723c8402d" w:history="1">
              <w:r>
                <w:rPr>
                  <w:rStyle w:val="Hyperlink"/>
                </w:rPr>
                <w:t>2026-2032年全球与中国电子级玻璃纤维布行业研究及发展前景分析报告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0b0723c8402d" w:history="1">
                <w:r>
                  <w:rPr>
                    <w:rStyle w:val="Hyperlink"/>
                  </w:rPr>
                  <w:t>https://www.20087.com/5/27/DianZiJiBoLiXianWeiBuShiChangQianJingYuCe.html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玻璃纤维布是覆铜板（CCL）与印刷电路板（PCB）的关键增强材料，需满足极低介电常数（Dk）、低损耗因子（Df）、高尺寸稳定性及优异树脂浸润性，以支撑5G通信、高速服务器及高频雷达等先进电子应用。主流产品采用E-glass或NE-glass成分，经精密织造与表面处理（如硅烷偶联剂），确保厚度公差≤±2μm、开纤均匀无毛羽。在高频高速PCB需求爆发背景下，用户对玻纤布的信号完整性保障能力提出极致要求。然而，超薄布（&lt;50μm）易出现断经、纬斜等织造缺陷；同时，高端NE-glass配方与处理工艺被少数国际厂商垄断，国产替代仍处爬坡阶段。</w:t>
      </w:r>
      <w:r>
        <w:rPr>
          <w:rFonts w:hint="eastAsia"/>
        </w:rPr>
        <w:br/>
      </w:r>
      <w:r>
        <w:rPr>
          <w:rFonts w:hint="eastAsia"/>
        </w:rPr>
        <w:t>　　未来，电子级玻璃纤维布将向超低损耗、高热稳定性与本土化供应链方向突破。一方面，新型L-glass或石英纤维混编结构将进一步降低Df值，适配毫米波频段；另一方面，纳米涂层技术将提升耐CAF（导电阳极丝）性能，保障高密度互连可靠性。在制造端，AI视觉检测将实现织造瑕疵毫秒级识别。此外，国内玻纤企业正加速高纯原料提纯与表面处理剂自主研发。长远看，电子级玻璃纤维布将从被动增强材料升级为信号传输性能定义者，支撑中国电子信息产业在高频高速赛道实现材料自主与技术引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0b0723c8402d" w:history="1">
        <w:r>
          <w:rPr>
            <w:rStyle w:val="Hyperlink"/>
          </w:rPr>
          <w:t>2026-2032年全球与中国电子级玻璃纤维布行业研究及发展前景分析报告</w:t>
        </w:r>
      </w:hyperlink>
      <w:r>
        <w:rPr>
          <w:rFonts w:hint="eastAsia"/>
        </w:rPr>
        <w:t>》基于多年电子级玻璃纤维布行业研究积累，结合电子级玻璃纤维布行业市场现状，通过资深研究团队对电子级玻璃纤维布市场资讯的系统整理与分析，依托权威数据资源及长期市场监测数据库，对电子级玻璃纤维布行业进行了全面调研。报告详细分析了电子级玻璃纤维布市场规模、市场前景、技术现状及未来发展方向，重点评估了电子级玻璃纤维布行业内企业的竞争格局及经营表现，并通过SWOT分析揭示了电子级玻璃纤维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c90b0723c8402d" w:history="1">
        <w:r>
          <w:rPr>
            <w:rStyle w:val="Hyperlink"/>
          </w:rPr>
          <w:t>2026-2032年全球与中国电子级玻璃纤维布行业研究及发展前景分析报告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》为投资者提供了准确的市场现状分析及前景预判，帮助挖掘行业投资价值，并提出投资策略与营销策略建议，是把握电子级玻璃纤维布行业动态、优化决策的重要工具。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平纹织造</w:t>
      </w:r>
      <w:r>
        <w:rPr>
          <w:rFonts w:hint="eastAsia"/>
        </w:rPr>
        <w:br/>
      </w:r>
      <w:r>
        <w:rPr>
          <w:rFonts w:hint="eastAsia"/>
        </w:rPr>
        <w:t>　　　　1.3.3 斜纹编织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按应用细分，全球电子级玻璃纤维布市场规模2021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海事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电子级玻璃纤维布行业发展总体概况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电子级玻璃纤维布行业发展主要特点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电子级玻璃纤维布行业发展影响因素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电子级玻璃纤维布有利因素</w:t>
      </w:r>
      <w:r>
        <w:rPr>
          <w:rFonts w:hint="eastAsia"/>
        </w:rPr>
        <w:br/>
      </w:r>
      <w:r>
        <w:rPr>
          <w:rFonts w:hint="eastAsia"/>
        </w:rPr>
        <w:t>　　　　1.5.3 .2 电子级玻璃纤维布不利因素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2025年电子级玻璃纤维布主要企业在国际市场排名（按销量）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全球市场主要企业电子级玻璃纤维布销量（2023-2026）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2025年电子级玻璃纤维布主要企业在国际市场排名（按收入）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全球市场主要企业电子级玻璃纤维布销售价格（2023-2026）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2025年电子级玻璃纤维布主要企业在中国市场排名（按销量）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中国市场主要企业电子级玻璃纤维布销量（2023-2026）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2025年电子级玻璃纤维布主要企业在中国市场排名（按收入）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中国市场主要企业电子级玻璃纤维布销售收入（2023-2026）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全球主要厂商电子级玻璃纤维布总部及产地分布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全球主要厂商成立时间及电子级玻璃纤维布商业化日期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全球主要厂商电子级玻璃纤维布产品类型及应用</w:t>
      </w:r>
      <w:r>
        <w:rPr>
          <w:rFonts w:hint="eastAsia"/>
        </w:rPr>
        <w:br/>
      </w:r>
      <w:r>
        <w:rPr>
          <w:rFonts w:hint="eastAsia"/>
        </w:rPr>
        <w:t>　　2.9 电子级玻璃纤维布行业集中度、竞争程度分析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电子级玻璃纤维布行业集中度分析：2025年全球Top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全球电子级玻璃纤维布第一梯队、第二梯队和第三梯队生产商（品牌）及市场份额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全球电子级玻璃纤维布总体规模分析</w:t>
      </w:r>
      <w:r>
        <w:rPr>
          <w:rFonts w:hint="eastAsia"/>
        </w:rPr>
        <w:br/>
      </w:r>
      <w:r>
        <w:rPr>
          <w:rFonts w:hint="eastAsia"/>
        </w:rPr>
        <w:t>　　3.1 全球电子级玻璃纤维布供需现状及预测（2021-2032）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全球电子级玻璃纤维布产量、需求量及发展趋势（2021-2032）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全球主要地区电子级玻璃纤维布产量及发展趋势（2021-2032）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全球主要地区电子级玻璃纤维布产量（2021-2026）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全球主要地区电子级玻璃纤维布产量（2027-2032）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中国电子级玻璃纤维布供需现状及预测（2021-2032）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中国电子级玻璃纤维布产能、产量、产能利用率及发展趋势（2021-2032）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中国电子级玻璃纤维布产量、市场需求量及发展趋势（2021-2032）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中国市场电子级玻璃纤维布进出口（2021-2032）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全球电子级玻璃纤维布销量及销售额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全球市场电子级玻璃纤维布销售额（2021-2032）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全球市场电子级玻璃纤维布价格趋势（2021-2032）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全球电子级玻璃纤维布主要地区分析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全球主要地区电子级玻璃纤维布市场规模分析：2021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全球主要地区电子级玻璃纤维布销售收入及市场份额（2021-2026）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全球主要地区电子级玻璃纤维布销售收入预测（2027-2032）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全球主要地区电子级玻璃纤维布销量分析：2021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全球主要地区电子级玻璃纤维布销量及市场份额预测（2027-2032）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中东市场电子级玻璃纤维布销量、收入及增长率（2021-2032）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电子级玻璃纤维布销量、收入、价格及毛利率（2021-2026）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不同产品类型电子级玻璃纤维布分析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不同应用电子级玻璃纤维布分析</w:t>
      </w:r>
      <w:r>
        <w:rPr>
          <w:rFonts w:hint="eastAsia"/>
        </w:rPr>
        <w:br/>
      </w:r>
      <w:r>
        <w:rPr>
          <w:rFonts w:hint="eastAsia"/>
        </w:rPr>
        <w:t>　　7.1 全球不同应用电子级玻璃纤维布销量（2021-2032）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全球不同应用电子级玻璃纤维布收入预测（2027-2032）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全球不同应用电子级玻璃纤维布价格走势（2021-2032）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中国不同应用电子级玻璃纤维布销量（2021-2032）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中国不同应用电子级玻璃纤维布销量及市场份额（2021-2026）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中国不同应用电子级玻璃纤维布销量预测（2027-2032）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中国不同应用电子级玻璃纤维布收入（2021-2032）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中国不同应用电子级玻璃纤维布收入及市场份额（2021-2026）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中国不同应用电子级玻璃纤维布收入预测（2027-2032）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电子级玻璃纤维布行业发展趋势</w:t>
      </w:r>
      <w:r>
        <w:rPr>
          <w:rFonts w:hint="eastAsia"/>
        </w:rPr>
        <w:br/>
      </w:r>
      <w:r>
        <w:rPr>
          <w:rFonts w:hint="eastAsia"/>
        </w:rPr>
        <w:t>　　8.2 电子级玻璃纤维布行业主要驱动因素</w:t>
      </w:r>
      <w:r>
        <w:rPr>
          <w:rFonts w:hint="eastAsia"/>
        </w:rPr>
        <w:br/>
      </w:r>
      <w:r>
        <w:rPr>
          <w:rFonts w:hint="eastAsia"/>
        </w:rPr>
        <w:t>　　8.3 电子级玻璃纤维布中国企业SWOT分析</w:t>
      </w:r>
      <w:r>
        <w:rPr>
          <w:rFonts w:hint="eastAsia"/>
        </w:rPr>
        <w:br/>
      </w:r>
      <w:r>
        <w:rPr>
          <w:rFonts w:hint="eastAsia"/>
        </w:rPr>
        <w:t>　　8.4 中国电子级玻璃纤维布行业政策环境分析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电子级玻璃纤维布行业产业链简介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电子级玻璃纤维布行业供应链分析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电子级玻璃纤维布主要原料及供应情况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电子级玻璃纤维布行业采购模式</w:t>
      </w:r>
      <w:r>
        <w:rPr>
          <w:rFonts w:hint="eastAsia"/>
        </w:rPr>
        <w:br/>
      </w:r>
      <w:r>
        <w:rPr>
          <w:rFonts w:hint="eastAsia"/>
        </w:rPr>
        <w:t>　　9.3 电子级玻璃纤维布行业生产模式</w:t>
      </w:r>
      <w:r>
        <w:rPr>
          <w:rFonts w:hint="eastAsia"/>
        </w:rPr>
        <w:br/>
      </w:r>
      <w:r>
        <w:rPr>
          <w:rFonts w:hint="eastAsia"/>
        </w:rPr>
        <w:t>　　9.4 电子级玻璃纤维布行业销售模式及销售渠道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按产品类型细分，全球电子级玻璃纤维布市场规模2021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按应用细分，全球电子级玻璃纤维布市场规模（CAGR）2021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电子级玻璃纤维布行业发展主要特点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电子级玻璃纤维布行业发展有利因素分析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电子级玻璃纤维布行业发展不利因素分析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进入电子级玻璃纤维布行业壁垒</w:t>
      </w:r>
      <w:r>
        <w:rPr>
          <w:rFonts w:hint="eastAsia"/>
        </w:rPr>
        <w:br/>
      </w:r>
      <w:r>
        <w:rPr>
          <w:rFonts w:hint="eastAsia"/>
        </w:rPr>
        <w:t>　　表 7： 电子级玻璃纤维布主要企业在国际市场占有率（按销量，2023-2026）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2025年电子级玻璃纤维布主要企业在国际市场排名（按销量）&amp;（吨）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全球市场主要企业电子级玻璃纤维布销量（2023-2026）&amp;（吨）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电子级玻璃纤维布主要企业在国际市场占有率（按收入，2023-2026）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2025年电子级玻璃纤维布主要企业在国际市场排名（按收入）&amp;（万元）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全球市场主要企业电子级玻璃纤维布销售价格（2023-2026）&amp;（元/吨）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电子级玻璃纤维布主要企业在中国市场占有率（按销量，2023-2026）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2025年电子级玻璃纤维布主要企业在中国市场排名（按销量）&amp;（吨）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中国市场主要企业电子级玻璃纤维布销量（2023-2026）&amp;（吨）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电子级玻璃纤维布主要企业在中国市场占有率（按收入，2023-2026）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2025年电子级玻璃纤维布主要企业在中国市场排名（按收入）&amp;（万元）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中国市场主要企业电子级玻璃纤维布销售收入（2023-2026）&amp;（万元）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全球主要厂商电子级玻璃纤维布总部及产地分布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全球主要厂商成立时间及电子级玻璃纤维布商业化日期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全球主要厂商电子级玻璃纤维布产品类型及应用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2025年全球电子级玻璃纤维布主要厂商市场地位（第一梯队、第二梯队和第三梯队）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全球电子级玻璃纤维布市场投资、并购等现状分析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全球主要地区电子级玻璃纤维布产量增速（CAGR）：（2021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全球主要地区电子级玻璃纤维布产量（2021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全球主要地区电子级玻璃纤维布产量（2021-2026）&amp;（吨）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全球主要地区电子级玻璃纤维布产量（2027-2032）&amp;（吨）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全球主要地区电子级玻璃纤维布产量市场份额（2021-2026）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全球主要地区电子级玻璃纤维布产量市场份额（2027-2032）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中国市场电子级玻璃纤维布产量、销量、进出口（2021-2026）&amp;（吨）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中国市场电子级玻璃纤维布产量、销量、进出口预测（2027-2032）&amp;（吨）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全球主要地区电子级玻璃纤维布销售收入增速：（2021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全球主要地区电子级玻璃纤维布销售收入（2021-2026）&amp;（万元）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全球主要地区电子级玻璃纤维布销售收入市场份额（2021-2026）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全球主要地区电子级玻璃纤维布收入（2027-2032）&amp;（万元）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全球主要地区电子级玻璃纤维布收入市场份额（2027-2032）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全球主要地区电子级玻璃纤维布销量（吨）：2021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全球主要地区电子级玻璃纤维布销量（2021-2026）&amp;（吨）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全球主要地区电子级玻璃纤维布销量（2027-2032）&amp;（吨）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全球主要地区电子级玻璃纤维布销量份额（2027-2032）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电子级玻璃纤维布生产基地、销售区域、竞争对手及市场地位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电子级玻璃纤维布产品规格、参数及市场应用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电子级玻璃纤维布销量（吨）、收入（万元）、价格（元/吨）及毛利率（2021-2026）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全球不同产品类型电子级玻璃纤维布销量（2021-2026）&amp;（吨）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全球不同产品类型电子级玻璃纤维布销量市场份额（2021-2026）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全球不同产品类型电子级玻璃纤维布销量预测（2027-2032）&amp;（吨）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全球市场不同产品类型电子级玻璃纤维布销量市场份额预测（2027-2032）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全球不同产品类型电子级玻璃纤维布收入（2021-2026）&amp;（万元）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全球不同产品类型电子级玻璃纤维布收入市场份额（2021-2026）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全球不同产品类型电子级玻璃纤维布收入预测（2027-2032）&amp;（万元）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全球不同产品类型电子级玻璃纤维布收入市场份额预测（2027-2032）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中国不同产品类型电子级玻璃纤维布销量（2021-2026）&amp;（吨）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中国不同产品类型电子级玻璃纤维布销量市场份额（2021-2026）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中国不同产品类型电子级玻璃纤维布销量预测（2027-2032）&amp;（吨）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全球市场不同产品类型电子级玻璃纤维布销量市场份额预测（2027-2032）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中国不同产品类型电子级玻璃纤维布收入（2021-2026）&amp;（万元）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中国不同产品类型电子级玻璃纤维布收入市场份额（2021-2026）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中国不同产品类型电子级玻璃纤维布收入预测（2027-2032）&amp;（万元）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中国不同产品类型电子级玻璃纤维布收入市场份额预测（2027-2032）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全球不同应用电子级玻璃纤维布销量（2021-2026）&amp;（吨）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全球不同应用电子级玻璃纤维布销量市场份额（2021-2026）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全球不同应用电子级玻璃纤维布销量预测（2027-2032）&amp;（吨）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全球市场不同应用电子级玻璃纤维布销量市场份额预测（2027-2032）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全球不同应用电子级玻璃纤维布收入（2021-2026）&amp;（万元）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全球不同应用电子级玻璃纤维布收入市场份额（2021-2026）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全球不同应用电子级玻璃纤维布收入预测（2027-2032）&amp;（万元）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全球不同应用电子级玻璃纤维布收入市场份额预测（2027-2032）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中国不同应用电子级玻璃纤维布销量（2021-2026）&amp;（吨）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中国不同应用电子级玻璃纤维布销量市场份额（2021-2026）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中国不同应用电子级玻璃纤维布销量预测（2027-2032）&amp;（吨）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中国市场不同应用电子级玻璃纤维布销量市场份额预测（2027-2032）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中国不同应用电子级玻璃纤维布收入（2021-2026）&amp;（万元）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中国不同应用电子级玻璃纤维布收入市场份额（2021-2026）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中国不同应用电子级玻璃纤维布收入预测（2027-2032）&amp;（万元）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中国不同应用电子级玻璃纤维布收入市场份额预测（2027-2032）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电子级玻璃纤维布行业发展趋势</w:t>
      </w:r>
      <w:r>
        <w:rPr>
          <w:rFonts w:hint="eastAsia"/>
        </w:rPr>
        <w:br/>
      </w:r>
      <w:r>
        <w:rPr>
          <w:rFonts w:hint="eastAsia"/>
        </w:rPr>
        <w:t>　　表 191： 电子级玻璃纤维布行业主要驱动因素</w:t>
      </w:r>
      <w:r>
        <w:rPr>
          <w:rFonts w:hint="eastAsia"/>
        </w:rPr>
        <w:br/>
      </w:r>
      <w:r>
        <w:rPr>
          <w:rFonts w:hint="eastAsia"/>
        </w:rPr>
        <w:t>　　表 192： 电子级玻璃纤维布行业供应链分析</w:t>
      </w:r>
      <w:r>
        <w:rPr>
          <w:rFonts w:hint="eastAsia"/>
        </w:rPr>
        <w:br/>
      </w:r>
      <w:r>
        <w:rPr>
          <w:rFonts w:hint="eastAsia"/>
        </w:rPr>
        <w:t>　　表 193： 电子级玻璃纤维布上游原料供应商</w:t>
      </w:r>
      <w:r>
        <w:rPr>
          <w:rFonts w:hint="eastAsia"/>
        </w:rPr>
        <w:br/>
      </w:r>
      <w:r>
        <w:rPr>
          <w:rFonts w:hint="eastAsia"/>
        </w:rPr>
        <w:t>　　表 194： 电子级玻璃纤维布主要地区不同应用客户分析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电子级玻璃纤维布典型经销商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电子级玻璃纤维布产品图片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全球不同产品类型电子级玻璃纤维布销售额2021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4： 平纹织造产品图片</w:t>
      </w:r>
      <w:r>
        <w:rPr>
          <w:rFonts w:hint="eastAsia"/>
        </w:rPr>
        <w:br/>
      </w:r>
      <w:r>
        <w:rPr>
          <w:rFonts w:hint="eastAsia"/>
        </w:rPr>
        <w:t>　　图 5： 斜纹编织产品图片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全球不同应用电子级玻璃纤维布市场份额2025 &amp; 2032</w:t>
      </w:r>
      <w:r>
        <w:rPr>
          <w:rFonts w:hint="eastAsia"/>
        </w:rPr>
        <w:br/>
      </w:r>
      <w:r>
        <w:rPr>
          <w:rFonts w:hint="eastAsia"/>
        </w:rPr>
        <w:t>　　图 9： 海事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2025年全球前五大生产商电子级玻璃纤维布市场份额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2025年全球电子级玻璃纤维布第一梯队、第二梯队和第三梯队厂商及市场份额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全球电子级玻璃纤维布产能、产量、产能利用率及发展趋势（2021-2032）&amp;（吨）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全球电子级玻璃纤维布产量、需求量及发展趋势（2021-2032）&amp;（吨）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全球主要地区电子级玻璃纤维布产量市场份额（2021-2032）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中国电子级玻璃纤维布产能、产量、产能利用率及发展趋势（2021-2032）&amp;（吨）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中国电子级玻璃纤维布产量、市场需求量及发展趋势（2021-2032）&amp;（吨）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全球电子级玻璃纤维布市场销售额及增长率：（2021-2032）&amp;（万元）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全球市场电子级玻璃纤维布市场规模：2021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全球市场电子级玻璃纤维布价格趋势（2021-2032）&amp;（元/吨）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全球主要地区电子级玻璃纤维布销售收入（2021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全球主要地区电子级玻璃纤维布销售收入市场份额（2021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中东市场电子级玻璃纤维布销量及增长率（2021-2032）&amp;（吨）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中东市场电子级玻璃纤维布收入及增长率（2021-2032）&amp;（万元）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全球不同产品类型电子级玻璃纤维布价格走势（2021-2032）&amp;（元/吨）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全球不同应用电子级玻璃纤维布价格走势（2021-2032）&amp;（元/吨）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电子级玻璃纤维布中国企业SWOT分析</w:t>
      </w:r>
      <w:r>
        <w:rPr>
          <w:rFonts w:hint="eastAsia"/>
        </w:rPr>
        <w:br/>
      </w:r>
      <w:r>
        <w:rPr>
          <w:rFonts w:hint="eastAsia"/>
        </w:rPr>
        <w:t>　　图 45： 电子级玻璃纤维布产业链</w:t>
      </w:r>
      <w:r>
        <w:rPr>
          <w:rFonts w:hint="eastAsia"/>
        </w:rPr>
        <w:br/>
      </w:r>
      <w:r>
        <w:rPr>
          <w:rFonts w:hint="eastAsia"/>
        </w:rPr>
        <w:t>　　图 46： 电子级玻璃纤维布行业采购模式分析</w:t>
      </w:r>
      <w:r>
        <w:rPr>
          <w:rFonts w:hint="eastAsia"/>
        </w:rPr>
        <w:br/>
      </w:r>
      <w:r>
        <w:rPr>
          <w:rFonts w:hint="eastAsia"/>
        </w:rPr>
        <w:t>　　图 47： 电子级玻璃纤维布行业生产模式</w:t>
      </w:r>
      <w:r>
        <w:rPr>
          <w:rFonts w:hint="eastAsia"/>
        </w:rPr>
        <w:br/>
      </w:r>
      <w:r>
        <w:rPr>
          <w:rFonts w:hint="eastAsia"/>
        </w:rPr>
        <w:t>　　图 48： 电子级玻璃纤维布行业销售模式分析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0b0723c8402d" w:history="1">
        <w:r>
          <w:rPr>
            <w:rStyle w:val="Hyperlink"/>
          </w:rPr>
          <w:t>2026-2032年全球与中国电子级玻璃纤维布行业研究及发展前景分析报告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0b0723c8402d" w:history="1">
        <w:r>
          <w:rPr>
            <w:rStyle w:val="Hyperlink"/>
          </w:rPr>
          <w:t>https://www.20087.com/5/27/DianZiJiBoLiXianWeiBuShiChangQianJingYuCe.html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玻纤布生产的厂家、电子级玻璃纤维布用途、玻璃纤维和无纺布的区别、电子级玻璃纤维布发展前景、吸入玻璃纤维还能活多久、电子级玻璃纤维布价格、电子布价格走势国内、电子级玻璃纤维布对人有害吗、玻纤电子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75c05cea44a3" w:history="1">
      <w:r>
        <w:rPr>
          <w:rStyle w:val="Hyperlink"/>
        </w:rPr>
        <w:t>2026-2032年全球与中国电子级玻璃纤维布行业研究及发展前景分析报告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nZiJiBoLiXianWeiBuShiChangQianJingYuCe.html" TargetMode="External" Id="R17c90b0723c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nZiJiBoLiXianWeiBuShiChangQianJingYuCe.html" TargetMode="External" Id="R819b75c05ce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2026-01-04T08:05:59Z</dcterms:created>
  <dcterms:modified xsi:type="dcterms:W3CDTF">2026-01-04T09:05:59Z</dcterms:modified>
  <dc:subject>2026-2032年全球与中国电子级玻璃纤维布行业研究及发展前景分析报告</dc:subject>
  <dc:title>2026-2032年全球与中国电子级玻璃纤维布行业研究及发展前景分析报告</dc:title>
  <cp:keywords>2026-2032年全球与中国电子级玻璃纤维布行业研究及发展前景分析报告</cp:keywords>
  <dc:description>2026-2032年全球与中国电子级玻璃纤维布行业研究及发展前景分析报告</dc:description>
</cp:coreProperties>
</file>