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88714ca6443d5" w:history="1">
              <w:r>
                <w:rPr>
                  <w:rStyle w:val="Hyperlink"/>
                </w:rPr>
                <w:t>中国电池管理单元行业发展研究与市场前景报告（2026-2032年）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88714ca6443d5" w:history="1">
              <w:r>
                <w:rPr>
                  <w:rStyle w:val="Hyperlink"/>
                </w:rPr>
                <w:t>中国电池管理单元行业发展研究与市场前景报告（2026-2032年）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88714ca6443d5" w:history="1">
                <w:r>
                  <w:rPr>
                    <w:rStyle w:val="Hyperlink"/>
                  </w:rPr>
                  <w:t>https://www.20087.com/7/37/DianChiGuanLiDanYuanShiChangQianJing.html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管理单元（BMU）是电池管理系统（BMS）中的核心采集与执行模块，主要负责对电池组中单体或模组的电压、温度等关键参数进行高精度实时采集，并执行电池均衡控制与基础保护逻辑。随着新能源汽车、电化学储能及电动工具产业的爆发，BMU的技术要求日益严苛。现代BMU普遍采用高集成度的模拟前端（AFE）芯片，能够在强电磁干扰与宽温域环境下实现毫伏级的电压采集精度与秒级的温度监测响应。为了满足高压平台（如800V架构）的需求，BMU在电气隔离与通信可靠性上进行了大量优化，通过菊花链通信或无线通信技术，确保海量电池数据能够实时、无损地传输至主控单元。此外，主动均衡技术的应用使得BMU不仅能被动耗散多余电量，还能通过能量转移显著提升电池组的整体可用容量与循环寿命。</w:t>
      </w:r>
      <w:r>
        <w:rPr>
          <w:rFonts w:hint="eastAsia"/>
        </w:rPr>
        <w:br/>
      </w:r>
      <w:r>
        <w:rPr>
          <w:rFonts w:hint="eastAsia"/>
        </w:rPr>
        <w:t>　　未来，电池管理单元将加速向无线化、芯片级集成与边缘智能化方向转型。市场调研网指出，无线BMS架构的普及将彻底消除传统线束的束缚，大幅减轻电池包重量并简化组装工艺，提升系统的可维护性与安全性。在硬件层面，BMU将与微控制器（MCU）及功率器件进行更高密度的片上系统集成，构建“传感-计算-执行”一体化的智能电池节点。随着人工智能算法的下沉，BMU将具备本地化的电池健康状态（SOH）估算与热失控预警能力，能够在毫秒级时间内完成故障诊断与断电保护，不再完全依赖云端或中央处理器的指令。这种分布式的智能架构将极大提升电池系统在极端工况下的响应速度与运行可靠性，为构建更安全、高效的能源存储生态奠定坚实基础。</w:t>
      </w:r>
      <w:r>
        <w:rPr>
          <w:rFonts w:hint="eastAsia"/>
        </w:rPr>
        <w:br/>
      </w:r>
      <w:r>
        <w:rPr>
          <w:rFonts w:hint="eastAsia"/>
        </w:rPr>
        <w:t>　　据市场调研网（中智林）《</w:t>
      </w:r>
      <w:hyperlink r:id="R3a288714ca6443d5" w:history="1">
        <w:r>
          <w:rPr>
            <w:rStyle w:val="Hyperlink"/>
          </w:rPr>
          <w:t>中国电池管理单元行业发展研究与市场前景报告（2026-2032年）</w:t>
        </w:r>
      </w:hyperlink>
      <w:r>
        <w:rPr>
          <w:rFonts w:hint="eastAsia"/>
        </w:rPr>
        <w:t>》，2025年电池管理单元行业市场规模达 亿元，预计2032年市场规模将达 亿元，期间年均复合增长率（CAGR）达 %。报告系统分析了电池管理单元行业的市场规模、供需关系及产业链结构，详细梳理了电池管理单元细分市场的品牌竞争态势与价格变化，重点剖析了行业内主要企业的经营状况，揭示了电池管理单元市场集中度与竞争格局。报告结合电池管理单元技术现状及未来发展方向，对行业前景进行了科学预测，明确了电池管理单元发展趋势、潜在机遇与风险。通过SWOT分析，为电池管理单元企业、投资者及政府部门提供了权威、客观的行业洞察与决策支持，助力把握电池管理单元市场动态与投资方向。</w:t>
      </w:r>
      <w:r>
        <w:rPr>
          <w:rFonts w:hint="eastAsia"/>
        </w:rPr>
        <w:br/>
      </w:r>
      <w:r>
        <w:rPr>
          <w:rFonts w:hint="eastAsia"/>
        </w:rPr>
        <w:br/>
      </w:r>
      <w:r>
        <w:rPr>
          <w:rFonts w:hint="eastAsia"/>
        </w:rPr>
        <w:t>第一章 电池管理单元行业概述</w:t>
      </w:r>
      <w:r>
        <w:rPr>
          <w:rFonts w:hint="eastAsia"/>
        </w:rPr>
        <w:br/>
      </w:r>
      <w:r>
        <w:rPr>
          <w:rFonts w:hint="eastAsia"/>
        </w:rPr>
        <w:t>　　第一节 电池管理单元定义与分类</w:t>
      </w:r>
      <w:r>
        <w:rPr>
          <w:rFonts w:hint="eastAsia"/>
        </w:rPr>
        <w:br/>
      </w:r>
      <w:r>
        <w:rPr>
          <w:rFonts w:hint="eastAsia"/>
        </w:rPr>
        <w:t>　　第二节 电池管理单元应用领域</w:t>
      </w:r>
      <w:r>
        <w:rPr>
          <w:rFonts w:hint="eastAsia"/>
        </w:rPr>
        <w:br/>
      </w:r>
      <w:r>
        <w:rPr>
          <w:rFonts w:hint="eastAsia"/>
        </w:rPr>
        <w:t>　　第三节 电池管理单元行业经济指标分析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电池管理单元产业链及经营模式分析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三、电池管理单元销售模式及销售渠道</w:t>
      </w:r>
      <w:r>
        <w:rPr>
          <w:rFonts w:hint="eastAsia"/>
        </w:rPr>
        <w:br/>
      </w:r>
      <w:r>
        <w:rPr>
          <w:rFonts w:hint="eastAsia"/>
        </w:rPr>
        <w:br/>
      </w:r>
      <w:r>
        <w:rPr>
          <w:rFonts w:hint="eastAsia"/>
        </w:rPr>
        <w:t>第二章 全球电池管理单元市场发展综述</w:t>
      </w:r>
      <w:r>
        <w:rPr>
          <w:rFonts w:hint="eastAsia"/>
        </w:rPr>
        <w:br/>
      </w:r>
      <w:r>
        <w:rPr>
          <w:rFonts w:hint="eastAsia"/>
        </w:rPr>
        <w:t>　　第一节 2020-2025年全球电池管理单元市场规模与趋势</w:t>
      </w:r>
      <w:r>
        <w:rPr>
          <w:rFonts w:hint="eastAsia"/>
        </w:rPr>
        <w:br/>
      </w:r>
      <w:r>
        <w:rPr>
          <w:rFonts w:hint="eastAsia"/>
        </w:rPr>
        <w:t>　　第二节 主要国家与地区电池管理单元市场分析</w:t>
      </w:r>
      <w:r>
        <w:rPr>
          <w:rFonts w:hint="eastAsia"/>
        </w:rPr>
        <w:br/>
      </w:r>
      <w:r>
        <w:rPr>
          <w:rFonts w:hint="eastAsia"/>
        </w:rPr>
        <w:t>　　第三节 2026-2032年全球电池管理单元行业发展趋势与前景预测</w:t>
      </w:r>
      <w:r>
        <w:rPr>
          <w:rFonts w:hint="eastAsia"/>
        </w:rPr>
        <w:br/>
      </w:r>
      <w:r>
        <w:rPr>
          <w:rFonts w:hint="eastAsia"/>
        </w:rPr>
        <w:br/>
      </w:r>
      <w:r>
        <w:rPr>
          <w:rFonts w:hint="eastAsia"/>
        </w:rPr>
        <w:t>第三章 中国电池管理单元行业市场分析</w:t>
      </w:r>
      <w:r>
        <w:rPr>
          <w:rFonts w:hint="eastAsia"/>
        </w:rPr>
        <w:br/>
      </w:r>
      <w:r>
        <w:rPr>
          <w:rFonts w:hint="eastAsia"/>
        </w:rPr>
        <w:t>　　第一节 2025-2026年电池管理单元产能与投资动态</w:t>
      </w:r>
      <w:r>
        <w:rPr>
          <w:rFonts w:hint="eastAsia"/>
        </w:rPr>
        <w:br/>
      </w:r>
      <w:r>
        <w:rPr>
          <w:rFonts w:hint="eastAsia"/>
        </w:rPr>
        <w:t>　　　　一、国内电池管理单元产能及利用情况</w:t>
      </w:r>
      <w:r>
        <w:rPr>
          <w:rFonts w:hint="eastAsia"/>
        </w:rPr>
        <w:br/>
      </w:r>
      <w:r>
        <w:rPr>
          <w:rFonts w:hint="eastAsia"/>
        </w:rPr>
        <w:t>　　　　二、电池管理单元产能扩张与投资动态</w:t>
      </w:r>
      <w:r>
        <w:rPr>
          <w:rFonts w:hint="eastAsia"/>
        </w:rPr>
        <w:br/>
      </w:r>
      <w:r>
        <w:rPr>
          <w:rFonts w:hint="eastAsia"/>
        </w:rPr>
        <w:t>　　第二节 2026-2032年电池管理单元行业产量统计与趋势预测</w:t>
      </w:r>
      <w:r>
        <w:rPr>
          <w:rFonts w:hint="eastAsia"/>
        </w:rPr>
        <w:br/>
      </w:r>
      <w:r>
        <w:rPr>
          <w:rFonts w:hint="eastAsia"/>
        </w:rPr>
        <w:t>　　　　一、2020-2025年电池管理单元行业产量数据统计</w:t>
      </w:r>
      <w:r>
        <w:rPr>
          <w:rFonts w:hint="eastAsia"/>
        </w:rPr>
        <w:br/>
      </w:r>
      <w:r>
        <w:rPr>
          <w:rFonts w:hint="eastAsia"/>
        </w:rPr>
        <w:t>　　　　　　1、2020-2025年电池管理单元产量及增长趋势</w:t>
      </w:r>
      <w:r>
        <w:rPr>
          <w:rFonts w:hint="eastAsia"/>
        </w:rPr>
        <w:br/>
      </w:r>
      <w:r>
        <w:rPr>
          <w:rFonts w:hint="eastAsia"/>
        </w:rPr>
        <w:t>　　　　　　2、2020-2025年电池管理单元细分产品产量及份额</w:t>
      </w:r>
      <w:r>
        <w:rPr>
          <w:rFonts w:hint="eastAsia"/>
        </w:rPr>
        <w:br/>
      </w:r>
      <w:r>
        <w:rPr>
          <w:rFonts w:hint="eastAsia"/>
        </w:rPr>
        <w:t>　　　　二、影响电池管理单元产量的关键因素</w:t>
      </w:r>
      <w:r>
        <w:rPr>
          <w:rFonts w:hint="eastAsia"/>
        </w:rPr>
        <w:br/>
      </w:r>
      <w:r>
        <w:rPr>
          <w:rFonts w:hint="eastAsia"/>
        </w:rPr>
        <w:t>　　　　三、2026-2032年电池管理单元产量预测</w:t>
      </w:r>
      <w:r>
        <w:rPr>
          <w:rFonts w:hint="eastAsia"/>
        </w:rPr>
        <w:br/>
      </w:r>
      <w:r>
        <w:rPr>
          <w:rFonts w:hint="eastAsia"/>
        </w:rPr>
        <w:t>　　第三节 2026-2032年电池管理单元市场需求与销售分析</w:t>
      </w:r>
      <w:r>
        <w:rPr>
          <w:rFonts w:hint="eastAsia"/>
        </w:rPr>
        <w:br/>
      </w:r>
      <w:r>
        <w:rPr>
          <w:rFonts w:hint="eastAsia"/>
        </w:rPr>
        <w:t>　　　　一、2025-2026年电池管理单元行业需求现状</w:t>
      </w:r>
      <w:r>
        <w:rPr>
          <w:rFonts w:hint="eastAsia"/>
        </w:rPr>
        <w:br/>
      </w:r>
      <w:r>
        <w:rPr>
          <w:rFonts w:hint="eastAsia"/>
        </w:rPr>
        <w:t>　　　　二、电池管理单元客户群体与需求特点</w:t>
      </w:r>
      <w:r>
        <w:rPr>
          <w:rFonts w:hint="eastAsia"/>
        </w:rPr>
        <w:br/>
      </w:r>
      <w:r>
        <w:rPr>
          <w:rFonts w:hint="eastAsia"/>
        </w:rPr>
        <w:t>　　　　三、2020-2025年电池管理单元行业销售规模分析</w:t>
      </w:r>
      <w:r>
        <w:rPr>
          <w:rFonts w:hint="eastAsia"/>
        </w:rPr>
        <w:br/>
      </w:r>
      <w:r>
        <w:rPr>
          <w:rFonts w:hint="eastAsia"/>
        </w:rPr>
        <w:t>　　　　四、2026-2032年电池管理单元市场增长潜力与规模预测</w:t>
      </w:r>
      <w:r>
        <w:rPr>
          <w:rFonts w:hint="eastAsia"/>
        </w:rPr>
        <w:br/>
      </w:r>
      <w:r>
        <w:rPr>
          <w:rFonts w:hint="eastAsia"/>
        </w:rPr>
        <w:br/>
      </w:r>
      <w:r>
        <w:rPr>
          <w:rFonts w:hint="eastAsia"/>
        </w:rPr>
        <w:t>第四章 中国电池管理单元细分市场与下游应用领域分析</w:t>
      </w:r>
      <w:r>
        <w:rPr>
          <w:rFonts w:hint="eastAsia"/>
        </w:rPr>
        <w:br/>
      </w:r>
      <w:r>
        <w:rPr>
          <w:rFonts w:hint="eastAsia"/>
        </w:rPr>
        <w:t>　　第一节 电池管理单元细分市场分析</w:t>
      </w:r>
      <w:r>
        <w:rPr>
          <w:rFonts w:hint="eastAsia"/>
        </w:rPr>
        <w:br/>
      </w:r>
      <w:r>
        <w:rPr>
          <w:rFonts w:hint="eastAsia"/>
        </w:rPr>
        <w:t>　　　　一、2025-2026年电池管理单元主要细分产品市场现状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电池管理单元下游应用与客户群体分析</w:t>
      </w:r>
      <w:r>
        <w:rPr>
          <w:rFonts w:hint="eastAsia"/>
        </w:rPr>
        <w:br/>
      </w:r>
      <w:r>
        <w:rPr>
          <w:rFonts w:hint="eastAsia"/>
        </w:rPr>
        <w:t>　　　　一、2025-2026年电池管理单元各应用领域市场现状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2025-2026年电池管理单元行业技术发展现状及趋势分析</w:t>
      </w:r>
      <w:r>
        <w:rPr>
          <w:rFonts w:hint="eastAsia"/>
        </w:rPr>
        <w:br/>
      </w:r>
      <w:r>
        <w:rPr>
          <w:rFonts w:hint="eastAsia"/>
        </w:rPr>
        <w:t>　　第一节 电池管理单元行业技术发展现状分析</w:t>
      </w:r>
      <w:r>
        <w:rPr>
          <w:rFonts w:hint="eastAsia"/>
        </w:rPr>
        <w:br/>
      </w:r>
      <w:r>
        <w:rPr>
          <w:rFonts w:hint="eastAsia"/>
        </w:rPr>
        <w:t>　　第二节 国内外电池管理单元行业技术差异与原因</w:t>
      </w:r>
      <w:r>
        <w:rPr>
          <w:rFonts w:hint="eastAsia"/>
        </w:rPr>
        <w:br/>
      </w:r>
      <w:r>
        <w:rPr>
          <w:rFonts w:hint="eastAsia"/>
        </w:rPr>
        <w:t>　　第三节 电池管理单元行业技术发展方向、趋势预测</w:t>
      </w:r>
      <w:r>
        <w:rPr>
          <w:rFonts w:hint="eastAsia"/>
        </w:rPr>
        <w:br/>
      </w:r>
      <w:r>
        <w:rPr>
          <w:rFonts w:hint="eastAsia"/>
        </w:rPr>
        <w:t>　　第四节 提升电池管理单元行业技术能力策略建议</w:t>
      </w:r>
      <w:r>
        <w:rPr>
          <w:rFonts w:hint="eastAsia"/>
        </w:rPr>
        <w:br/>
      </w:r>
      <w:r>
        <w:rPr>
          <w:rFonts w:hint="eastAsia"/>
        </w:rPr>
        <w:br/>
      </w:r>
      <w:r>
        <w:rPr>
          <w:rFonts w:hint="eastAsia"/>
        </w:rPr>
        <w:t>第六章 电池管理单元价格机制与竞争策略</w:t>
      </w:r>
      <w:r>
        <w:rPr>
          <w:rFonts w:hint="eastAsia"/>
        </w:rPr>
        <w:br/>
      </w:r>
      <w:r>
        <w:rPr>
          <w:rFonts w:hint="eastAsia"/>
        </w:rPr>
        <w:t>　　第一节 市场价格走势与影响因素</w:t>
      </w:r>
      <w:r>
        <w:rPr>
          <w:rFonts w:hint="eastAsia"/>
        </w:rPr>
        <w:br/>
      </w:r>
      <w:r>
        <w:rPr>
          <w:rFonts w:hint="eastAsia"/>
        </w:rPr>
        <w:t>　　　　一、2020-2025年电池管理单元市场价格走势</w:t>
      </w:r>
      <w:r>
        <w:rPr>
          <w:rFonts w:hint="eastAsia"/>
        </w:rPr>
        <w:br/>
      </w:r>
      <w:r>
        <w:rPr>
          <w:rFonts w:hint="eastAsia"/>
        </w:rPr>
        <w:t>　　　　二、价格影响因素</w:t>
      </w:r>
      <w:r>
        <w:rPr>
          <w:rFonts w:hint="eastAsia"/>
        </w:rPr>
        <w:br/>
      </w:r>
      <w:r>
        <w:rPr>
          <w:rFonts w:hint="eastAsia"/>
        </w:rPr>
        <w:t>　　第二节 电池管理单元定价策略与方法</w:t>
      </w:r>
      <w:r>
        <w:rPr>
          <w:rFonts w:hint="eastAsia"/>
        </w:rPr>
        <w:br/>
      </w:r>
      <w:r>
        <w:rPr>
          <w:rFonts w:hint="eastAsia"/>
        </w:rPr>
        <w:t>　　第三节 2026-2032年电池管理单元价格竞争态势与趋势预测</w:t>
      </w:r>
      <w:r>
        <w:rPr>
          <w:rFonts w:hint="eastAsia"/>
        </w:rPr>
        <w:br/>
      </w:r>
      <w:r>
        <w:rPr>
          <w:rFonts w:hint="eastAsia"/>
        </w:rPr>
        <w:br/>
      </w:r>
      <w:r>
        <w:rPr>
          <w:rFonts w:hint="eastAsia"/>
        </w:rPr>
        <w:t>第七章 中国电池管理单元行业重点区域市场研究</w:t>
      </w:r>
      <w:r>
        <w:rPr>
          <w:rFonts w:hint="eastAsia"/>
        </w:rPr>
        <w:br/>
      </w:r>
      <w:r>
        <w:rPr>
          <w:rFonts w:hint="eastAsia"/>
        </w:rPr>
        <w:t>　　第一节 2025-2026年重点区域电池管理单元市场发展概况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二、2020-2025年电池管理单元市场需求规模情况</w:t>
      </w:r>
      <w:r>
        <w:rPr>
          <w:rFonts w:hint="eastAsia"/>
        </w:rPr>
        <w:br/>
      </w:r>
      <w:r>
        <w:rPr>
          <w:rFonts w:hint="eastAsia"/>
        </w:rPr>
        <w:t>　　　　三、2026-2032年电池管理单元行业发展潜力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二、2020-2025年电池管理单元市场需求规模情况</w:t>
      </w:r>
      <w:r>
        <w:rPr>
          <w:rFonts w:hint="eastAsia"/>
        </w:rPr>
        <w:br/>
      </w:r>
      <w:r>
        <w:rPr>
          <w:rFonts w:hint="eastAsia"/>
        </w:rPr>
        <w:t>　　　　三、2026-2032年电池管理单元行业发展潜力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二、2020-2025年电池管理单元市场需求规模情况</w:t>
      </w:r>
      <w:r>
        <w:rPr>
          <w:rFonts w:hint="eastAsia"/>
        </w:rPr>
        <w:br/>
      </w:r>
      <w:r>
        <w:rPr>
          <w:rFonts w:hint="eastAsia"/>
        </w:rPr>
        <w:t>　　　　三、2026-2032年电池管理单元行业发展潜力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二、2020-2025年电池管理单元市场需求规模情况</w:t>
      </w:r>
      <w:r>
        <w:rPr>
          <w:rFonts w:hint="eastAsia"/>
        </w:rPr>
        <w:br/>
      </w:r>
      <w:r>
        <w:rPr>
          <w:rFonts w:hint="eastAsia"/>
        </w:rPr>
        <w:t>　　　　三、2026-2032年电池管理单元行业发展潜力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二、2020-2025年电池管理单元市场需求规模情况</w:t>
      </w:r>
      <w:r>
        <w:rPr>
          <w:rFonts w:hint="eastAsia"/>
        </w:rPr>
        <w:br/>
      </w:r>
      <w:r>
        <w:rPr>
          <w:rFonts w:hint="eastAsia"/>
        </w:rPr>
        <w:t>　　　　三、2026-2032年电池管理单元行业发展潜力</w:t>
      </w:r>
      <w:r>
        <w:rPr>
          <w:rFonts w:hint="eastAsia"/>
        </w:rPr>
        <w:br/>
      </w:r>
      <w:r>
        <w:rPr>
          <w:rFonts w:hint="eastAsia"/>
        </w:rPr>
        <w:br/>
      </w:r>
      <w:r>
        <w:rPr>
          <w:rFonts w:hint="eastAsia"/>
        </w:rPr>
        <w:t>第八章 2020-2025年中国电池管理单元行业进出口情况分析</w:t>
      </w:r>
      <w:r>
        <w:rPr>
          <w:rFonts w:hint="eastAsia"/>
        </w:rPr>
        <w:br/>
      </w:r>
      <w:r>
        <w:rPr>
          <w:rFonts w:hint="eastAsia"/>
        </w:rPr>
        <w:t>　　第一节 电池管理单元行业进口情况</w:t>
      </w:r>
      <w:r>
        <w:rPr>
          <w:rFonts w:hint="eastAsia"/>
        </w:rPr>
        <w:br/>
      </w:r>
      <w:r>
        <w:rPr>
          <w:rFonts w:hint="eastAsia"/>
        </w:rPr>
        <w:t>　　　　一、2020-2025年电池管理单元进口规模及增长情况</w:t>
      </w:r>
      <w:r>
        <w:rPr>
          <w:rFonts w:hint="eastAsia"/>
        </w:rPr>
        <w:br/>
      </w:r>
      <w:r>
        <w:rPr>
          <w:rFonts w:hint="eastAsia"/>
        </w:rPr>
        <w:t>　　　　二、电池管理单元主要进口来源</w:t>
      </w:r>
      <w:r>
        <w:rPr>
          <w:rFonts w:hint="eastAsia"/>
        </w:rPr>
        <w:br/>
      </w:r>
      <w:r>
        <w:rPr>
          <w:rFonts w:hint="eastAsia"/>
        </w:rPr>
        <w:t>　　　　三、进口产品结构特点</w:t>
      </w:r>
      <w:r>
        <w:rPr>
          <w:rFonts w:hint="eastAsia"/>
        </w:rPr>
        <w:br/>
      </w:r>
      <w:r>
        <w:rPr>
          <w:rFonts w:hint="eastAsia"/>
        </w:rPr>
        <w:t>　　第二节 电池管理单元行业出口情况</w:t>
      </w:r>
      <w:r>
        <w:rPr>
          <w:rFonts w:hint="eastAsia"/>
        </w:rPr>
        <w:br/>
      </w:r>
      <w:r>
        <w:rPr>
          <w:rFonts w:hint="eastAsia"/>
        </w:rPr>
        <w:t>　　　　一、2020-2025年电池管理单元出口规模及增长情况</w:t>
      </w:r>
      <w:r>
        <w:rPr>
          <w:rFonts w:hint="eastAsia"/>
        </w:rPr>
        <w:br/>
      </w:r>
      <w:r>
        <w:rPr>
          <w:rFonts w:hint="eastAsia"/>
        </w:rPr>
        <w:t>　　　　二、电池管理单元主要出口目的地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2020-2025年中国电池管理单元行业总体发展与财务状况</w:t>
      </w:r>
      <w:r>
        <w:rPr>
          <w:rFonts w:hint="eastAsia"/>
        </w:rPr>
        <w:br/>
      </w:r>
      <w:r>
        <w:rPr>
          <w:rFonts w:hint="eastAsia"/>
        </w:rPr>
        <w:t>　　第一节 2020-2025年中国电池管理单元行业规模情况</w:t>
      </w:r>
      <w:r>
        <w:rPr>
          <w:rFonts w:hint="eastAsia"/>
        </w:rPr>
        <w:br/>
      </w:r>
      <w:r>
        <w:rPr>
          <w:rFonts w:hint="eastAsia"/>
        </w:rPr>
        <w:t>　　　　一、电池管理单元行业企业数量规模</w:t>
      </w:r>
      <w:r>
        <w:rPr>
          <w:rFonts w:hint="eastAsia"/>
        </w:rPr>
        <w:br/>
      </w:r>
      <w:r>
        <w:rPr>
          <w:rFonts w:hint="eastAsia"/>
        </w:rPr>
        <w:t>　　　　二、电池管理单元行业从业人员规模</w:t>
      </w:r>
      <w:r>
        <w:rPr>
          <w:rFonts w:hint="eastAsia"/>
        </w:rPr>
        <w:br/>
      </w:r>
      <w:r>
        <w:rPr>
          <w:rFonts w:hint="eastAsia"/>
        </w:rPr>
        <w:t>　　　　三、电池管理单元行业市场敏感性分析</w:t>
      </w:r>
      <w:r>
        <w:rPr>
          <w:rFonts w:hint="eastAsia"/>
        </w:rPr>
        <w:br/>
      </w:r>
      <w:r>
        <w:rPr>
          <w:rFonts w:hint="eastAsia"/>
        </w:rPr>
        <w:t>　　第二节 2020-2025年中国电池管理单元行业财务能力分析</w:t>
      </w:r>
      <w:r>
        <w:rPr>
          <w:rFonts w:hint="eastAsia"/>
        </w:rPr>
        <w:br/>
      </w:r>
      <w:r>
        <w:rPr>
          <w:rFonts w:hint="eastAsia"/>
        </w:rPr>
        <w:t>　　　　一、电池管理单元行业盈利能力</w:t>
      </w:r>
      <w:r>
        <w:rPr>
          <w:rFonts w:hint="eastAsia"/>
        </w:rPr>
        <w:br/>
      </w:r>
      <w:r>
        <w:rPr>
          <w:rFonts w:hint="eastAsia"/>
        </w:rPr>
        <w:t>　　　　二、电池管理单元行业偿债能力</w:t>
      </w:r>
      <w:r>
        <w:rPr>
          <w:rFonts w:hint="eastAsia"/>
        </w:rPr>
        <w:br/>
      </w:r>
      <w:r>
        <w:rPr>
          <w:rFonts w:hint="eastAsia"/>
        </w:rPr>
        <w:t>　　　　三、电池管理单元行业营运能力</w:t>
      </w:r>
      <w:r>
        <w:rPr>
          <w:rFonts w:hint="eastAsia"/>
        </w:rPr>
        <w:br/>
      </w:r>
      <w:r>
        <w:rPr>
          <w:rFonts w:hint="eastAsia"/>
        </w:rPr>
        <w:t>　　　　四、电池管理单元行业发展能力</w:t>
      </w:r>
      <w:r>
        <w:rPr>
          <w:rFonts w:hint="eastAsia"/>
        </w:rPr>
        <w:br/>
      </w:r>
      <w:r>
        <w:rPr>
          <w:rFonts w:hint="eastAsia"/>
        </w:rPr>
        <w:br/>
      </w:r>
      <w:r>
        <w:rPr>
          <w:rFonts w:hint="eastAsia"/>
        </w:rPr>
        <w:t>第十章 电池管理单元行业重点企业调研分析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二、企业电池管理单元业务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二、企业电池管理单元业务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二、企业电池管理单元业务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二、企业电池管理单元业务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二、企业电池管理单元业务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二、企业电池管理单元业务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中国电池管理单元行业竞争格局分析</w:t>
      </w:r>
      <w:r>
        <w:rPr>
          <w:rFonts w:hint="eastAsia"/>
        </w:rPr>
        <w:br/>
      </w:r>
      <w:r>
        <w:rPr>
          <w:rFonts w:hint="eastAsia"/>
        </w:rPr>
        <w:t>　　第一节 电池管理单元行业竞争格局总览</w:t>
      </w:r>
      <w:r>
        <w:rPr>
          <w:rFonts w:hint="eastAsia"/>
        </w:rPr>
        <w:br/>
      </w:r>
      <w:r>
        <w:rPr>
          <w:rFonts w:hint="eastAsia"/>
        </w:rPr>
        <w:t>　　第二节 2025-2026年电池管理单元行业竞争力分析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2020-2025年电池管理单元行业企业并购活动分析</w:t>
      </w:r>
      <w:r>
        <w:rPr>
          <w:rFonts w:hint="eastAsia"/>
        </w:rPr>
        <w:br/>
      </w:r>
      <w:r>
        <w:rPr>
          <w:rFonts w:hint="eastAsia"/>
        </w:rPr>
        <w:t>　　第四节 2025-2026年电池管理单元行业会展与招投标活动分析</w:t>
      </w:r>
      <w:r>
        <w:rPr>
          <w:rFonts w:hint="eastAsia"/>
        </w:rPr>
        <w:br/>
      </w:r>
      <w:r>
        <w:rPr>
          <w:rFonts w:hint="eastAsia"/>
        </w:rPr>
        <w:t>　　　　一、电池管理单元行业会展活动及其市场影响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2026年中国电池管理单元企业发展企业发展策略与建议</w:t>
      </w:r>
      <w:r>
        <w:rPr>
          <w:rFonts w:hint="eastAsia"/>
        </w:rPr>
        <w:br/>
      </w:r>
      <w:r>
        <w:rPr>
          <w:rFonts w:hint="eastAsia"/>
        </w:rPr>
        <w:t>　　第一节 电池管理单元销售模式与渠道策略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电池管理单元品牌与市场推广策略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电池管理单元研发投入与技术创新能力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电池管理单元合作联盟与资源整合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中国电池管理单元行业风险与对策</w:t>
      </w:r>
      <w:r>
        <w:rPr>
          <w:rFonts w:hint="eastAsia"/>
        </w:rPr>
        <w:br/>
      </w:r>
      <w:r>
        <w:rPr>
          <w:rFonts w:hint="eastAsia"/>
        </w:rPr>
        <w:t>　　第一节 电池管理单元行业SWOT分析</w:t>
      </w:r>
      <w:r>
        <w:rPr>
          <w:rFonts w:hint="eastAsia"/>
        </w:rPr>
        <w:br/>
      </w:r>
      <w:r>
        <w:rPr>
          <w:rFonts w:hint="eastAsia"/>
        </w:rPr>
        <w:t>　　　　一、电池管理单元行业优势</w:t>
      </w:r>
      <w:r>
        <w:rPr>
          <w:rFonts w:hint="eastAsia"/>
        </w:rPr>
        <w:br/>
      </w:r>
      <w:r>
        <w:rPr>
          <w:rFonts w:hint="eastAsia"/>
        </w:rPr>
        <w:t>　　　　二、电池管理单元行业劣势</w:t>
      </w:r>
      <w:r>
        <w:rPr>
          <w:rFonts w:hint="eastAsia"/>
        </w:rPr>
        <w:br/>
      </w:r>
      <w:r>
        <w:rPr>
          <w:rFonts w:hint="eastAsia"/>
        </w:rPr>
        <w:t>　　　　三、电池管理单元市场机会</w:t>
      </w:r>
      <w:r>
        <w:rPr>
          <w:rFonts w:hint="eastAsia"/>
        </w:rPr>
        <w:br/>
      </w:r>
      <w:r>
        <w:rPr>
          <w:rFonts w:hint="eastAsia"/>
        </w:rPr>
        <w:t>　　　　四、电池管理单元市场威胁</w:t>
      </w:r>
      <w:r>
        <w:rPr>
          <w:rFonts w:hint="eastAsia"/>
        </w:rPr>
        <w:br/>
      </w:r>
      <w:r>
        <w:rPr>
          <w:rFonts w:hint="eastAsia"/>
        </w:rPr>
        <w:t>　　第二节 电池管理单元行业风险及对策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2026-2032年中国电池管理单元行业前景与发展趋势</w:t>
      </w:r>
      <w:r>
        <w:rPr>
          <w:rFonts w:hint="eastAsia"/>
        </w:rPr>
        <w:br/>
      </w:r>
      <w:r>
        <w:rPr>
          <w:rFonts w:hint="eastAsia"/>
        </w:rPr>
        <w:t>　　第一节 2025-2026年电池管理单元行业发展环境分析</w:t>
      </w:r>
      <w:r>
        <w:rPr>
          <w:rFonts w:hint="eastAsia"/>
        </w:rPr>
        <w:br/>
      </w:r>
      <w:r>
        <w:rPr>
          <w:rFonts w:hint="eastAsia"/>
        </w:rPr>
        <w:t>　　　　一、电池管理单元行业主管部门与监管体制</w:t>
      </w:r>
      <w:r>
        <w:rPr>
          <w:rFonts w:hint="eastAsia"/>
        </w:rPr>
        <w:br/>
      </w:r>
      <w:r>
        <w:rPr>
          <w:rFonts w:hint="eastAsia"/>
        </w:rPr>
        <w:t>　　　　二、电池管理单元行业主要法律法规及政策</w:t>
      </w:r>
      <w:r>
        <w:rPr>
          <w:rFonts w:hint="eastAsia"/>
        </w:rPr>
        <w:br/>
      </w:r>
      <w:r>
        <w:rPr>
          <w:rFonts w:hint="eastAsia"/>
        </w:rPr>
        <w:t>　　　　三、电池管理单元行业标准与质量监管</w:t>
      </w:r>
      <w:r>
        <w:rPr>
          <w:rFonts w:hint="eastAsia"/>
        </w:rPr>
        <w:br/>
      </w:r>
      <w:r>
        <w:rPr>
          <w:rFonts w:hint="eastAsia"/>
        </w:rPr>
        <w:t>　　第二节 2026-2032年电池管理单元行业发展趋势与方向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2026-2032年电池管理单元行业发展潜力与机遇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电池管理单元行业研究结论与建议</w:t>
      </w:r>
      <w:r>
        <w:rPr>
          <w:rFonts w:hint="eastAsia"/>
        </w:rPr>
        <w:br/>
      </w:r>
      <w:r>
        <w:rPr>
          <w:rFonts w:hint="eastAsia"/>
        </w:rPr>
        <w:t>　　第一节 研究结论</w:t>
      </w:r>
      <w:r>
        <w:rPr>
          <w:rFonts w:hint="eastAsia"/>
        </w:rPr>
        <w:br/>
      </w:r>
      <w:r>
        <w:rPr>
          <w:rFonts w:hint="eastAsia"/>
        </w:rPr>
        <w:t>　　第二节 中智.林.电池管理单元行业发展建议</w:t>
      </w:r>
      <w:r>
        <w:rPr>
          <w:rFonts w:hint="eastAsia"/>
        </w:rPr>
        <w:br/>
      </w:r>
      <w:r>
        <w:rPr>
          <w:rFonts w:hint="eastAsia"/>
        </w:rPr>
        <w:br/>
      </w:r>
      <w:r>
        <w:rPr>
          <w:rFonts w:hint="eastAsia"/>
        </w:rPr>
        <w:t>图表目录</w:t>
      </w:r>
      <w:r>
        <w:rPr>
          <w:rFonts w:hint="eastAsia"/>
        </w:rPr>
        <w:br/>
      </w:r>
      <w:r>
        <w:rPr>
          <w:rFonts w:hint="eastAsia"/>
        </w:rPr>
        <w:t>　　图表 电池管理单元图片</w:t>
      </w:r>
      <w:r>
        <w:rPr>
          <w:rFonts w:hint="eastAsia"/>
        </w:rPr>
        <w:br/>
      </w:r>
      <w:r>
        <w:rPr>
          <w:rFonts w:hint="eastAsia"/>
        </w:rPr>
        <w:t>　　图表 电池管理单元种类 分类</w:t>
      </w:r>
      <w:r>
        <w:rPr>
          <w:rFonts w:hint="eastAsia"/>
        </w:rPr>
        <w:br/>
      </w:r>
      <w:r>
        <w:rPr>
          <w:rFonts w:hint="eastAsia"/>
        </w:rPr>
        <w:t>　　图表 电池管理单元用途 应用</w:t>
      </w:r>
      <w:r>
        <w:rPr>
          <w:rFonts w:hint="eastAsia"/>
        </w:rPr>
        <w:br/>
      </w:r>
      <w:r>
        <w:rPr>
          <w:rFonts w:hint="eastAsia"/>
        </w:rPr>
        <w:t>　　图表 电池管理单元主要特点</w:t>
      </w:r>
      <w:r>
        <w:rPr>
          <w:rFonts w:hint="eastAsia"/>
        </w:rPr>
        <w:br/>
      </w:r>
      <w:r>
        <w:rPr>
          <w:rFonts w:hint="eastAsia"/>
        </w:rPr>
        <w:t>　　图表 电池管理单元产业链分析</w:t>
      </w:r>
      <w:r>
        <w:rPr>
          <w:rFonts w:hint="eastAsia"/>
        </w:rPr>
        <w:br/>
      </w:r>
      <w:r>
        <w:rPr>
          <w:rFonts w:hint="eastAsia"/>
        </w:rPr>
        <w:t>　　图表 电池管理单元政策分析</w:t>
      </w:r>
      <w:r>
        <w:rPr>
          <w:rFonts w:hint="eastAsia"/>
        </w:rPr>
        <w:br/>
      </w:r>
      <w:r>
        <w:rPr>
          <w:rFonts w:hint="eastAsia"/>
        </w:rPr>
        <w:t>　　图表 电池管理单元技术 专利</w:t>
      </w:r>
      <w:r>
        <w:rPr>
          <w:rFonts w:hint="eastAsia"/>
        </w:rPr>
        <w:br/>
      </w:r>
      <w:r>
        <w:rPr>
          <w:rFonts w:hint="eastAsia"/>
        </w:rPr>
        <w:t>　　……</w:t>
      </w:r>
      <w:r>
        <w:rPr>
          <w:rFonts w:hint="eastAsia"/>
        </w:rPr>
        <w:br/>
      </w:r>
      <w:r>
        <w:rPr>
          <w:rFonts w:hint="eastAsia"/>
        </w:rPr>
        <w:t>　　图表 2020-2025年中国电池管理单元行业市场规模及增长情况</w:t>
      </w:r>
      <w:r>
        <w:rPr>
          <w:rFonts w:hint="eastAsia"/>
        </w:rPr>
        <w:br/>
      </w:r>
      <w:r>
        <w:rPr>
          <w:rFonts w:hint="eastAsia"/>
        </w:rPr>
        <w:t>　　图表 2020-2025年电池管理单元行业市场容量分析</w:t>
      </w:r>
      <w:r>
        <w:rPr>
          <w:rFonts w:hint="eastAsia"/>
        </w:rPr>
        <w:br/>
      </w:r>
      <w:r>
        <w:rPr>
          <w:rFonts w:hint="eastAsia"/>
        </w:rPr>
        <w:t>　　图表 电池管理单元生产现状</w:t>
      </w:r>
      <w:r>
        <w:rPr>
          <w:rFonts w:hint="eastAsia"/>
        </w:rPr>
        <w:br/>
      </w:r>
      <w:r>
        <w:rPr>
          <w:rFonts w:hint="eastAsia"/>
        </w:rPr>
        <w:t>　　图表 2020-2025年中国电池管理单元行业产能统计</w:t>
      </w:r>
      <w:r>
        <w:rPr>
          <w:rFonts w:hint="eastAsia"/>
        </w:rPr>
        <w:br/>
      </w:r>
      <w:r>
        <w:rPr>
          <w:rFonts w:hint="eastAsia"/>
        </w:rPr>
        <w:t>　　图表 2020-2025年中国电池管理单元行业产量及增长趋势</w:t>
      </w:r>
      <w:r>
        <w:rPr>
          <w:rFonts w:hint="eastAsia"/>
        </w:rPr>
        <w:br/>
      </w:r>
      <w:r>
        <w:rPr>
          <w:rFonts w:hint="eastAsia"/>
        </w:rPr>
        <w:t>　　图表 电池管理单元行业动态</w:t>
      </w:r>
      <w:r>
        <w:rPr>
          <w:rFonts w:hint="eastAsia"/>
        </w:rPr>
        <w:br/>
      </w:r>
      <w:r>
        <w:rPr>
          <w:rFonts w:hint="eastAsia"/>
        </w:rPr>
        <w:t>　　图表 2020-2025年中国电池管理单元市场需求量及增速统计</w:t>
      </w:r>
      <w:r>
        <w:rPr>
          <w:rFonts w:hint="eastAsia"/>
        </w:rPr>
        <w:br/>
      </w:r>
      <w:r>
        <w:rPr>
          <w:rFonts w:hint="eastAsia"/>
        </w:rPr>
        <w:t>　　图表 2020-2025年中国电池管理单元行业销售收入 单位：亿元</w:t>
      </w:r>
      <w:r>
        <w:rPr>
          <w:rFonts w:hint="eastAsia"/>
        </w:rPr>
        <w:br/>
      </w:r>
      <w:r>
        <w:rPr>
          <w:rFonts w:hint="eastAsia"/>
        </w:rPr>
        <w:t>　　图表 2025年中国电池管理单元行业需求领域分布格局</w:t>
      </w:r>
      <w:r>
        <w:rPr>
          <w:rFonts w:hint="eastAsia"/>
        </w:rPr>
        <w:br/>
      </w:r>
      <w:r>
        <w:rPr>
          <w:rFonts w:hint="eastAsia"/>
        </w:rPr>
        <w:t>　　图表 2020-2025年中国电池管理单元行业利润总额统计</w:t>
      </w:r>
      <w:r>
        <w:rPr>
          <w:rFonts w:hint="eastAsia"/>
        </w:rPr>
        <w:br/>
      </w:r>
      <w:r>
        <w:rPr>
          <w:rFonts w:hint="eastAsia"/>
        </w:rPr>
        <w:t>　　图表 2020-2025年中国电池管理单元进口情况分析</w:t>
      </w:r>
      <w:r>
        <w:rPr>
          <w:rFonts w:hint="eastAsia"/>
        </w:rPr>
        <w:br/>
      </w:r>
      <w:r>
        <w:rPr>
          <w:rFonts w:hint="eastAsia"/>
        </w:rPr>
        <w:t>　　图表 2020-2025年中国电池管理单元出口情况分析</w:t>
      </w:r>
      <w:r>
        <w:rPr>
          <w:rFonts w:hint="eastAsia"/>
        </w:rPr>
        <w:br/>
      </w:r>
      <w:r>
        <w:rPr>
          <w:rFonts w:hint="eastAsia"/>
        </w:rPr>
        <w:t>　　图表 2020-2025年中国电池管理单元行业企业数量情况 单位：家</w:t>
      </w:r>
      <w:r>
        <w:rPr>
          <w:rFonts w:hint="eastAsia"/>
        </w:rPr>
        <w:br/>
      </w:r>
      <w:r>
        <w:rPr>
          <w:rFonts w:hint="eastAsia"/>
        </w:rPr>
        <w:t>　　图表 2020-2025年中国电池管理单元行业企业平均规模情况 单位：万元/家</w:t>
      </w:r>
      <w:r>
        <w:rPr>
          <w:rFonts w:hint="eastAsia"/>
        </w:rPr>
        <w:br/>
      </w:r>
      <w:r>
        <w:rPr>
          <w:rFonts w:hint="eastAsia"/>
        </w:rPr>
        <w:t>　　图表 2020-2025年中国电池管理单元价格走势</w:t>
      </w:r>
      <w:r>
        <w:rPr>
          <w:rFonts w:hint="eastAsia"/>
        </w:rPr>
        <w:br/>
      </w:r>
      <w:r>
        <w:rPr>
          <w:rFonts w:hint="eastAsia"/>
        </w:rPr>
        <w:t>　　图表 2025年电池管理单元成本和利润分析</w:t>
      </w:r>
      <w:r>
        <w:rPr>
          <w:rFonts w:hint="eastAsia"/>
        </w:rPr>
        <w:br/>
      </w:r>
      <w:r>
        <w:rPr>
          <w:rFonts w:hint="eastAsia"/>
        </w:rPr>
        <w:t>　　……</w:t>
      </w:r>
      <w:r>
        <w:rPr>
          <w:rFonts w:hint="eastAsia"/>
        </w:rPr>
        <w:br/>
      </w:r>
      <w:r>
        <w:rPr>
          <w:rFonts w:hint="eastAsia"/>
        </w:rPr>
        <w:t>　　图表 **地区电池管理单元市场规模及增长情况</w:t>
      </w:r>
      <w:r>
        <w:rPr>
          <w:rFonts w:hint="eastAsia"/>
        </w:rPr>
        <w:br/>
      </w:r>
      <w:r>
        <w:rPr>
          <w:rFonts w:hint="eastAsia"/>
        </w:rPr>
        <w:t>　　图表 **地区电池管理单元行业市场需求情况</w:t>
      </w:r>
      <w:r>
        <w:rPr>
          <w:rFonts w:hint="eastAsia"/>
        </w:rPr>
        <w:br/>
      </w:r>
      <w:r>
        <w:rPr>
          <w:rFonts w:hint="eastAsia"/>
        </w:rPr>
        <w:t>　　图表 **地区电池管理单元市场规模及增长情况</w:t>
      </w:r>
      <w:r>
        <w:rPr>
          <w:rFonts w:hint="eastAsia"/>
        </w:rPr>
        <w:br/>
      </w:r>
      <w:r>
        <w:rPr>
          <w:rFonts w:hint="eastAsia"/>
        </w:rPr>
        <w:t>　　图表 **地区电池管理单元行业市场需求情况</w:t>
      </w:r>
      <w:r>
        <w:rPr>
          <w:rFonts w:hint="eastAsia"/>
        </w:rPr>
        <w:br/>
      </w:r>
      <w:r>
        <w:rPr>
          <w:rFonts w:hint="eastAsia"/>
        </w:rPr>
        <w:t>　　图表 **地区电池管理单元市场规模及增长情况</w:t>
      </w:r>
      <w:r>
        <w:rPr>
          <w:rFonts w:hint="eastAsia"/>
        </w:rPr>
        <w:br/>
      </w:r>
      <w:r>
        <w:rPr>
          <w:rFonts w:hint="eastAsia"/>
        </w:rPr>
        <w:t>　　图表 **地区电池管理单元行业市场需求情况</w:t>
      </w:r>
      <w:r>
        <w:rPr>
          <w:rFonts w:hint="eastAsia"/>
        </w:rPr>
        <w:br/>
      </w:r>
      <w:r>
        <w:rPr>
          <w:rFonts w:hint="eastAsia"/>
        </w:rPr>
        <w:t>　　图表 **地区电池管理单元市场规模及增长情况</w:t>
      </w:r>
      <w:r>
        <w:rPr>
          <w:rFonts w:hint="eastAsia"/>
        </w:rPr>
        <w:br/>
      </w:r>
      <w:r>
        <w:rPr>
          <w:rFonts w:hint="eastAsia"/>
        </w:rPr>
        <w:t>　　图表 **地区电池管理单元行业市场需求情况</w:t>
      </w:r>
      <w:r>
        <w:rPr>
          <w:rFonts w:hint="eastAsia"/>
        </w:rPr>
        <w:br/>
      </w:r>
      <w:r>
        <w:rPr>
          <w:rFonts w:hint="eastAsia"/>
        </w:rPr>
        <w:t>　　图表 电池管理单元品牌</w:t>
      </w:r>
      <w:r>
        <w:rPr>
          <w:rFonts w:hint="eastAsia"/>
        </w:rPr>
        <w:br/>
      </w:r>
      <w:r>
        <w:rPr>
          <w:rFonts w:hint="eastAsia"/>
        </w:rPr>
        <w:t>　　图表 电池管理单元企业（一）概况</w:t>
      </w:r>
      <w:r>
        <w:rPr>
          <w:rFonts w:hint="eastAsia"/>
        </w:rPr>
        <w:br/>
      </w:r>
      <w:r>
        <w:rPr>
          <w:rFonts w:hint="eastAsia"/>
        </w:rPr>
        <w:t>　　图表 企业电池管理单元型号 规格</w:t>
      </w:r>
      <w:r>
        <w:rPr>
          <w:rFonts w:hint="eastAsia"/>
        </w:rPr>
        <w:br/>
      </w:r>
      <w:r>
        <w:rPr>
          <w:rFonts w:hint="eastAsia"/>
        </w:rPr>
        <w:t>　　图表 电池管理单元企业（一）经营分析</w:t>
      </w:r>
      <w:r>
        <w:rPr>
          <w:rFonts w:hint="eastAsia"/>
        </w:rPr>
        <w:br/>
      </w:r>
      <w:r>
        <w:rPr>
          <w:rFonts w:hint="eastAsia"/>
        </w:rPr>
        <w:t>　　图表 电池管理单元企业（一）盈利能力情况</w:t>
      </w:r>
      <w:r>
        <w:rPr>
          <w:rFonts w:hint="eastAsia"/>
        </w:rPr>
        <w:br/>
      </w:r>
      <w:r>
        <w:rPr>
          <w:rFonts w:hint="eastAsia"/>
        </w:rPr>
        <w:t>　　图表 电池管理单元企业（一）偿债能力情况</w:t>
      </w:r>
      <w:r>
        <w:rPr>
          <w:rFonts w:hint="eastAsia"/>
        </w:rPr>
        <w:br/>
      </w:r>
      <w:r>
        <w:rPr>
          <w:rFonts w:hint="eastAsia"/>
        </w:rPr>
        <w:t>　　图表 电池管理单元企业（一）运营能力情况</w:t>
      </w:r>
      <w:r>
        <w:rPr>
          <w:rFonts w:hint="eastAsia"/>
        </w:rPr>
        <w:br/>
      </w:r>
      <w:r>
        <w:rPr>
          <w:rFonts w:hint="eastAsia"/>
        </w:rPr>
        <w:t>　　图表 电池管理单元企业（一）成长能力情况</w:t>
      </w:r>
      <w:r>
        <w:rPr>
          <w:rFonts w:hint="eastAsia"/>
        </w:rPr>
        <w:br/>
      </w:r>
      <w:r>
        <w:rPr>
          <w:rFonts w:hint="eastAsia"/>
        </w:rPr>
        <w:t>　　图表 电池管理单元上游现状</w:t>
      </w:r>
      <w:r>
        <w:rPr>
          <w:rFonts w:hint="eastAsia"/>
        </w:rPr>
        <w:br/>
      </w:r>
      <w:r>
        <w:rPr>
          <w:rFonts w:hint="eastAsia"/>
        </w:rPr>
        <w:t>　　图表 电池管理单元下游调研</w:t>
      </w:r>
      <w:r>
        <w:rPr>
          <w:rFonts w:hint="eastAsia"/>
        </w:rPr>
        <w:br/>
      </w:r>
      <w:r>
        <w:rPr>
          <w:rFonts w:hint="eastAsia"/>
        </w:rPr>
        <w:t>　　图表 电池管理单元企业（二）概况</w:t>
      </w:r>
      <w:r>
        <w:rPr>
          <w:rFonts w:hint="eastAsia"/>
        </w:rPr>
        <w:br/>
      </w:r>
      <w:r>
        <w:rPr>
          <w:rFonts w:hint="eastAsia"/>
        </w:rPr>
        <w:t>　　图表 企业电池管理单元型号 规格</w:t>
      </w:r>
      <w:r>
        <w:rPr>
          <w:rFonts w:hint="eastAsia"/>
        </w:rPr>
        <w:br/>
      </w:r>
      <w:r>
        <w:rPr>
          <w:rFonts w:hint="eastAsia"/>
        </w:rPr>
        <w:t>　　图表 电池管理单元企业（二）经营分析</w:t>
      </w:r>
      <w:r>
        <w:rPr>
          <w:rFonts w:hint="eastAsia"/>
        </w:rPr>
        <w:br/>
      </w:r>
      <w:r>
        <w:rPr>
          <w:rFonts w:hint="eastAsia"/>
        </w:rPr>
        <w:t>　　图表 电池管理单元企业（二）盈利能力情况</w:t>
      </w:r>
      <w:r>
        <w:rPr>
          <w:rFonts w:hint="eastAsia"/>
        </w:rPr>
        <w:br/>
      </w:r>
      <w:r>
        <w:rPr>
          <w:rFonts w:hint="eastAsia"/>
        </w:rPr>
        <w:t>　　图表 电池管理单元企业（二）偿债能力情况</w:t>
      </w:r>
      <w:r>
        <w:rPr>
          <w:rFonts w:hint="eastAsia"/>
        </w:rPr>
        <w:br/>
      </w:r>
      <w:r>
        <w:rPr>
          <w:rFonts w:hint="eastAsia"/>
        </w:rPr>
        <w:t>　　图表 电池管理单元企业（二）运营能力情况</w:t>
      </w:r>
      <w:r>
        <w:rPr>
          <w:rFonts w:hint="eastAsia"/>
        </w:rPr>
        <w:br/>
      </w:r>
      <w:r>
        <w:rPr>
          <w:rFonts w:hint="eastAsia"/>
        </w:rPr>
        <w:t>　　图表 电池管理单元企业（二）成长能力情况</w:t>
      </w:r>
      <w:r>
        <w:rPr>
          <w:rFonts w:hint="eastAsia"/>
        </w:rPr>
        <w:br/>
      </w:r>
      <w:r>
        <w:rPr>
          <w:rFonts w:hint="eastAsia"/>
        </w:rPr>
        <w:t>　　图表 电池管理单元企业（三）概况</w:t>
      </w:r>
      <w:r>
        <w:rPr>
          <w:rFonts w:hint="eastAsia"/>
        </w:rPr>
        <w:br/>
      </w:r>
      <w:r>
        <w:rPr>
          <w:rFonts w:hint="eastAsia"/>
        </w:rPr>
        <w:t>　　图表 企业电池管理单元型号 规格</w:t>
      </w:r>
      <w:r>
        <w:rPr>
          <w:rFonts w:hint="eastAsia"/>
        </w:rPr>
        <w:br/>
      </w:r>
      <w:r>
        <w:rPr>
          <w:rFonts w:hint="eastAsia"/>
        </w:rPr>
        <w:t>　　图表 电池管理单元企业（三）经营分析</w:t>
      </w:r>
      <w:r>
        <w:rPr>
          <w:rFonts w:hint="eastAsia"/>
        </w:rPr>
        <w:br/>
      </w:r>
      <w:r>
        <w:rPr>
          <w:rFonts w:hint="eastAsia"/>
        </w:rPr>
        <w:t>　　图表 电池管理单元企业（三）盈利能力情况</w:t>
      </w:r>
      <w:r>
        <w:rPr>
          <w:rFonts w:hint="eastAsia"/>
        </w:rPr>
        <w:br/>
      </w:r>
      <w:r>
        <w:rPr>
          <w:rFonts w:hint="eastAsia"/>
        </w:rPr>
        <w:t>　　图表 电池管理单元企业（三）偿债能力情况</w:t>
      </w:r>
      <w:r>
        <w:rPr>
          <w:rFonts w:hint="eastAsia"/>
        </w:rPr>
        <w:br/>
      </w:r>
      <w:r>
        <w:rPr>
          <w:rFonts w:hint="eastAsia"/>
        </w:rPr>
        <w:t>　　图表 电池管理单元企业（三）运营能力情况</w:t>
      </w:r>
      <w:r>
        <w:rPr>
          <w:rFonts w:hint="eastAsia"/>
        </w:rPr>
        <w:br/>
      </w:r>
      <w:r>
        <w:rPr>
          <w:rFonts w:hint="eastAsia"/>
        </w:rPr>
        <w:t>　　图表 电池管理单元企业（三）成长能力情况</w:t>
      </w:r>
      <w:r>
        <w:rPr>
          <w:rFonts w:hint="eastAsia"/>
        </w:rPr>
        <w:br/>
      </w:r>
      <w:r>
        <w:rPr>
          <w:rFonts w:hint="eastAsia"/>
        </w:rPr>
        <w:t>　　……</w:t>
      </w:r>
      <w:r>
        <w:rPr>
          <w:rFonts w:hint="eastAsia"/>
        </w:rPr>
        <w:br/>
      </w:r>
      <w:r>
        <w:rPr>
          <w:rFonts w:hint="eastAsia"/>
        </w:rPr>
        <w:t>　　图表 电池管理单元优势</w:t>
      </w:r>
      <w:r>
        <w:rPr>
          <w:rFonts w:hint="eastAsia"/>
        </w:rPr>
        <w:br/>
      </w:r>
      <w:r>
        <w:rPr>
          <w:rFonts w:hint="eastAsia"/>
        </w:rPr>
        <w:t>　　图表 电池管理单元劣势</w:t>
      </w:r>
      <w:r>
        <w:rPr>
          <w:rFonts w:hint="eastAsia"/>
        </w:rPr>
        <w:br/>
      </w:r>
      <w:r>
        <w:rPr>
          <w:rFonts w:hint="eastAsia"/>
        </w:rPr>
        <w:t>　　图表 电池管理单元机会</w:t>
      </w:r>
      <w:r>
        <w:rPr>
          <w:rFonts w:hint="eastAsia"/>
        </w:rPr>
        <w:br/>
      </w:r>
      <w:r>
        <w:rPr>
          <w:rFonts w:hint="eastAsia"/>
        </w:rPr>
        <w:t>　　图表 电池管理单元威胁</w:t>
      </w:r>
      <w:r>
        <w:rPr>
          <w:rFonts w:hint="eastAsia"/>
        </w:rPr>
        <w:br/>
      </w:r>
      <w:r>
        <w:rPr>
          <w:rFonts w:hint="eastAsia"/>
        </w:rPr>
        <w:t>　　图表 2026-2032年中国电池管理单元行业产能预测</w:t>
      </w:r>
      <w:r>
        <w:rPr>
          <w:rFonts w:hint="eastAsia"/>
        </w:rPr>
        <w:br/>
      </w:r>
      <w:r>
        <w:rPr>
          <w:rFonts w:hint="eastAsia"/>
        </w:rPr>
        <w:t>　　图表 2026-2032年中国电池管理单元行业产量预测</w:t>
      </w:r>
      <w:r>
        <w:rPr>
          <w:rFonts w:hint="eastAsia"/>
        </w:rPr>
        <w:br/>
      </w:r>
      <w:r>
        <w:rPr>
          <w:rFonts w:hint="eastAsia"/>
        </w:rPr>
        <w:t>　　图表 2026-2032年中国电池管理单元市场销售预测</w:t>
      </w:r>
      <w:r>
        <w:rPr>
          <w:rFonts w:hint="eastAsia"/>
        </w:rPr>
        <w:br/>
      </w:r>
      <w:r>
        <w:rPr>
          <w:rFonts w:hint="eastAsia"/>
        </w:rPr>
        <w:t>　　图表 2026-2032年中国电池管理单元行业市场规模预测</w:t>
      </w:r>
      <w:r>
        <w:rPr>
          <w:rFonts w:hint="eastAsia"/>
        </w:rPr>
        <w:br/>
      </w:r>
      <w:r>
        <w:rPr>
          <w:rFonts w:hint="eastAsia"/>
        </w:rPr>
        <w:t>　　图表 2026-2032年中国电池管理单元市场前景分析</w:t>
      </w:r>
      <w:r>
        <w:rPr>
          <w:rFonts w:hint="eastAsia"/>
        </w:rPr>
        <w:br/>
      </w:r>
      <w:r>
        <w:rPr>
          <w:rFonts w:hint="eastAsia"/>
        </w:rPr>
        <w:t>　　图表 2026-2032年中国电池管理单元行业风险分析</w:t>
      </w:r>
      <w:r>
        <w:rPr>
          <w:rFonts w:hint="eastAsia"/>
        </w:rPr>
        <w:br/>
      </w:r>
      <w:r>
        <w:rPr>
          <w:rFonts w:hint="eastAsia"/>
        </w:rPr>
        <w:t>　　图表 2026-2032年中国电池管理单元行业发展趋势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88714ca6443d5" w:history="1">
        <w:r>
          <w:rPr>
            <w:rStyle w:val="Hyperlink"/>
          </w:rPr>
          <w:t>中国电池管理单元行业发展研究与市场前景报告（2026-2032年）</w:t>
        </w:r>
      </w:hyperlink>
      <w:r>
        <w:rPr>
          <w:color w:val="C00000"/>
        </w:rPr>
        <w:t>》，报告编号：</w:t>
      </w:r>
      <w:r>
        <w:rPr>
          <w:rFonts w:hint="eastAsia"/>
          <w:color w:val="C00000"/>
        </w:rPr>
        <w:t>5877377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88714ca6443d5" w:history="1">
        <w:r>
          <w:rPr>
            <w:rStyle w:val="Hyperlink"/>
          </w:rPr>
          <w:t>https://www.20087.com/7/37/DianChiGuanLiDanYuanShiChangQianJing.html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管理系统BMS、电池管理单元BMU和电池控制单元BCU功能有什么不同?、储能系统、电池管理单元电路设计、bms保护板、电池管理单元的定义及功能、储能电站的基本原理、电池管理单元的工作原理、储能系统的组成部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6a3de01e5410d" w:history="1">
      <w:r>
        <w:rPr>
          <w:rStyle w:val="Hyperlink"/>
        </w:rPr>
        <w:t>中国电池管理单元行业发展研究与市场前景报告（2026-2032年）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ChiGuanLiDanYuanShiChangQianJing.html" TargetMode="External" Id="R3a288714ca6443d5" /></Relationships>
</file>

<file path=word/_rels/header2.xml.rels>&#65279;<?xml version="1.0" encoding="utf-8"?><Relationships xmlns="http://schemas.openxmlformats.org/package/2006/relationships"><Relationship Type="http://schemas.openxmlformats.org/officeDocument/2006/relationships/hyperlink" Target="https://www.20087.com/7/37/DianChiGuanLiDanYuanShiChangQianJing.html" TargetMode="External" Id="Rb066a3de01e5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2026-04-28T23:36:08Z</dcterms:created>
  <dcterms:modified xsi:type="dcterms:W3CDTF">2026-04-29T00:36:08Z</dcterms:modified>
  <dc:subject>中国电池管理单元行业发展研究与市场前景报告（2026-2032年）</dc:subject>
  <dc:title>中国电池管理单元行业发展研究与市场前景报告（2026-2032年）</dc:title>
  <cp:keywords>中国电池管理单元行业发展研究与市场前景报告（2026-2032年）</cp:keywords>
  <dc:description>中国电池管理单元行业发展研究与市场前景报告（2026-2032年）</dc:description>
</cp:coreProperties>
</file>