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3d5763e88c4f9e" w:history="1">
              <w:r>
                <w:rPr>
                  <w:rStyle w:val="Hyperlink"/>
                </w:rPr>
                <w:t>2026-2032年中国考夫曼离子源市场调查研究与发展前景报告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3d5763e88c4f9e" w:history="1">
              <w:r>
                <w:rPr>
                  <w:rStyle w:val="Hyperlink"/>
                </w:rPr>
                <w:t>2026-2032年中国考夫曼离子源市场调查研究与发展前景报告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3d5763e88c4f9e" w:history="1">
                <w:r>
                  <w:rPr>
                    <w:rStyle w:val="Hyperlink"/>
                  </w:rPr>
                  <w:t>https://www.20087.com/8/57/KaoFuManLiZiYuanHangYeFaZhanQianJing.html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考夫曼离子源是一种典型的栅格式离子源，通过加热灯丝发射热电子，在放电室内电离气体形成等离子体，并利用多孔栅极产生的加速电场引出高方向性、低能量分散的离子束。考夫曼离子源以其束流参数可控、工艺稳定性好及再现性强等优势，广泛应用于离子清洗、离子束刻蚀（IBE）、离子束辅助沉积（IBAD）及表面改性等精密制造领域。随着半导体、光学薄膜及新能源产业的快速发展，考夫曼离子源已成为真空镀膜与微纳加工设备的核心组件。在技术实现上，主流产品通过优化多极磁场结构与自对准离子光学设计，大幅提升了宽束离子流的均匀性与引出效率。同时，为应对长时间连续作业的稳定性挑战，新型热屏蔽结构与高性能陶瓷绝缘材料的应用，有效延长了设备的使用寿命并降低了维护频率。</w:t>
      </w:r>
      <w:r>
        <w:rPr>
          <w:rFonts w:hint="eastAsia"/>
        </w:rPr>
        <w:br/>
      </w:r>
      <w:r>
        <w:rPr>
          <w:rFonts w:hint="eastAsia"/>
        </w:rPr>
        <w:t>　　未来，考夫曼离子源将向着大口径均匀刻蚀、智能化控制及无灯丝长寿命方向持续突破。市场调研网认为，面对大尺寸晶圆与大面积光学元件的加工需求，大口径考夫曼离子源（如150mm及以上）将通过精密的束流控制系统与温度管理模块，实现超高真空环境下的均匀刻蚀与辅助镀膜。在智能化方面，设备将集成高精度的质量流量控制器与自适应电源，结合数字孪生技术实现离子能量与束流密度的毫秒级闭环调节，确保复杂工艺下的刻蚀一致性。此外，为彻底解决热阴极灯丝易损耗、需频繁更换的行业痛点，射频（RF）离子源与阳极层离子源等无灯丝技术正加速与考夫曼架构融合，通过纯固态放电结构实现超长免维护运行。随着国内半导体产业链的自主可控进程加快，具备核心参数标定能力与定制化开发能力的国产考夫曼离子源，将在高端薄膜与刻蚀装备中加速实现国产替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3d5763e88c4f9e" w:history="1">
        <w:r>
          <w:rPr>
            <w:rStyle w:val="Hyperlink"/>
          </w:rPr>
          <w:t>2026-2032年中国考夫曼离子源市场调查研究与发展前景报告</w:t>
        </w:r>
      </w:hyperlink>
      <w:r>
        <w:rPr>
          <w:rFonts w:hint="eastAsia"/>
        </w:rPr>
        <w:t>》，2025年考夫曼离子源行业市场规模达 亿元，预计2032年市场规模将达 亿元，期间年均复合增长率（CAGR）达 %。报告基于国家统计局、相关行业协会及科研机构的详实资料，结合市场调研数据，对考夫曼离子源行业进行系统分析。报告从考夫曼离子源市场规模、技术路线、竞争格局等维度，客观呈现考夫曼离子源行业发展现状，评估主要企业的市场表现。通过对考夫曼离子源产业链各环节的梳理，分析考夫曼离子源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考夫曼离子源行业概述</w:t>
      </w:r>
      <w:r>
        <w:rPr>
          <w:rFonts w:hint="eastAsia"/>
        </w:rPr>
        <w:br/>
      </w:r>
      <w:r>
        <w:rPr>
          <w:rFonts w:hint="eastAsia"/>
        </w:rPr>
        <w:t>　　第一节 考夫曼离子源定义与分类</w:t>
      </w:r>
      <w:r>
        <w:rPr>
          <w:rFonts w:hint="eastAsia"/>
        </w:rPr>
        <w:br/>
      </w:r>
      <w:r>
        <w:rPr>
          <w:rFonts w:hint="eastAsia"/>
        </w:rPr>
        <w:t>　　第二节 考夫曼离子源应用领域</w:t>
      </w:r>
      <w:r>
        <w:rPr>
          <w:rFonts w:hint="eastAsia"/>
        </w:rPr>
        <w:br/>
      </w:r>
      <w:r>
        <w:rPr>
          <w:rFonts w:hint="eastAsia"/>
        </w:rPr>
        <w:t>　　第三节 考夫曼离子源行业经济指标分析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考夫曼离子源产业链及经营模式分析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三、考夫曼离子源销售模式及销售渠道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全球考夫曼离子源市场发展综述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2020-2025年全球考夫曼离子源市场规模与趋势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主要国家与地区考夫曼离子源市场分析</w:t>
      </w:r>
      <w:r>
        <w:rPr>
          <w:rFonts w:hint="eastAsia"/>
        </w:rPr>
        <w:br/>
      </w:r>
      <w:r>
        <w:rPr>
          <w:rFonts w:hint="eastAsia"/>
        </w:rPr>
        <w:t>　　第三节 2026-2032年全球考夫曼离子源行业发展趋势与前景预测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中国考夫曼离子源行业市场分析</w:t>
      </w:r>
      <w:r>
        <w:rPr>
          <w:rFonts w:hint="eastAsia"/>
        </w:rPr>
        <w:br/>
      </w:r>
      <w:r>
        <w:rPr>
          <w:rFonts w:hint="eastAsia"/>
        </w:rPr>
        <w:t>　　第一节 2025-2026年考夫曼离子源产能与投资动态</w:t>
      </w:r>
      <w:r>
        <w:rPr>
          <w:rFonts w:hint="eastAsia"/>
        </w:rPr>
        <w:br/>
      </w:r>
      <w:r>
        <w:rPr>
          <w:rFonts w:hint="eastAsia"/>
        </w:rPr>
        <w:t>　　　　一、国内考夫曼离子源产能及利用情况</w:t>
      </w:r>
      <w:r>
        <w:rPr>
          <w:rFonts w:hint="eastAsia"/>
        </w:rPr>
        <w:br/>
      </w:r>
      <w:r>
        <w:rPr>
          <w:rFonts w:hint="eastAsia"/>
        </w:rPr>
        <w:t>　　　　二、考夫曼离子源产能扩张与投资动态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2026-2032年考夫曼离子源行业产量统计与趋势预测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一、2020-2025年考夫曼离子源行业产量数据统计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1、2020-2025年考夫曼离子源产量及增长趋势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2、2020-2025年考夫曼离子源细分产品产量及份额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二、影响考夫曼离子源产量的关键因素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三、2026-2032年考夫曼离子源产量预测</w:t>
      </w:r>
      <w:r>
        <w:rPr>
          <w:rFonts w:hint="eastAsia"/>
        </w:rPr>
        <w:br/>
      </w:r>
      <w:r>
        <w:rPr>
          <w:rFonts w:hint="eastAsia"/>
        </w:rPr>
        <w:t>　　第三节 2026-2032年考夫曼离子源市场需求与销售分析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一、2025-2026年考夫曼离子源行业需求现状</w:t>
      </w:r>
      <w:r>
        <w:rPr>
          <w:rFonts w:hint="eastAsia"/>
        </w:rPr>
        <w:br/>
      </w:r>
      <w:r>
        <w:rPr>
          <w:rFonts w:hint="eastAsia"/>
        </w:rPr>
        <w:t>　　　　二、考夫曼离子源客户群体与需求特点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三、2020-2025年考夫曼离子源行业销售规模分析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四、2026-2032年考夫曼离子源市场增长潜力与规模预测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中国考夫曼离子源细分市场与下游应用领域分析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考夫曼离子源细分市场分析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一、2025-2026年考夫曼离子源主要细分产品市场现状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考夫曼离子源下游应用与客户群体分析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一、2025-2026年考夫曼离子源各应用领域市场现状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2025-2026年考夫曼离子源行业技术发展现状及趋势分析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考夫曼离子源行业技术发展现状分析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国内外考夫曼离子源行业技术差异与原因</w:t>
      </w:r>
      <w:r>
        <w:rPr>
          <w:rFonts w:hint="eastAsia"/>
        </w:rPr>
        <w:br/>
      </w:r>
      <w:r>
        <w:rPr>
          <w:rFonts w:hint="eastAsia"/>
        </w:rPr>
        <w:t>　　第三节 考夫曼离子源行业技术发展方向、趋势预测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提升考夫曼离子源行业技术能力策略建议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考夫曼离子源价格机制与竞争策略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一、2020-2025年考夫曼离子源市场价格走势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考夫曼离子源定价策略与方法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2026-2032年考夫曼离子源价格竞争态势与趋势预测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中国考夫曼离子源行业重点区域市场研究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2025-2026年重点区域考夫曼离子源市场发展概况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二、2020-2025年考夫曼离子源市场需求规模情况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三、2026-2032年考夫曼离子源行业发展潜力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二、2020-2025年考夫曼离子源市场需求规模情况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三、2026-2032年考夫曼离子源行业发展潜力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二、2020-2025年考夫曼离子源市场需求规模情况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三、2026-2032年考夫曼离子源行业发展潜力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二、2020-2025年考夫曼离子源市场需求规模情况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三、2026-2032年考夫曼离子源行业发展潜力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二、2020-2025年考夫曼离子源市场需求规模情况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三、2026-2032年考夫曼离子源行业发展潜力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2020-2025年中国考夫曼离子源行业进出口情况分析</w:t>
      </w:r>
      <w:r>
        <w:rPr>
          <w:rFonts w:hint="eastAsia"/>
        </w:rPr>
        <w:br/>
      </w:r>
      <w:r>
        <w:rPr>
          <w:rFonts w:hint="eastAsia"/>
        </w:rPr>
        <w:t>　　第一节 考夫曼离子源行业进口情况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一、2020-2025年考夫曼离子源进口规模及增长情况</w:t>
      </w:r>
      <w:r>
        <w:rPr>
          <w:rFonts w:hint="eastAsia"/>
        </w:rPr>
        <w:br/>
      </w:r>
      <w:r>
        <w:rPr>
          <w:rFonts w:hint="eastAsia"/>
        </w:rPr>
        <w:t>　　　　二、考夫曼离子源主要进口来源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考夫曼离子源行业出口情况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一、2020-2025年考夫曼离子源出口规模及增长情况</w:t>
      </w:r>
      <w:r>
        <w:rPr>
          <w:rFonts w:hint="eastAsia"/>
        </w:rPr>
        <w:br/>
      </w:r>
      <w:r>
        <w:rPr>
          <w:rFonts w:hint="eastAsia"/>
        </w:rPr>
        <w:t>　　　　二、考夫曼离子源主要出口目的地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2020-2025年中国考夫曼离子源行业总体发展与财务状况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2020-2025年中国考夫曼离子源行业规模情况</w:t>
      </w:r>
      <w:r>
        <w:rPr>
          <w:rFonts w:hint="eastAsia"/>
        </w:rPr>
        <w:br/>
      </w:r>
      <w:r>
        <w:rPr>
          <w:rFonts w:hint="eastAsia"/>
        </w:rPr>
        <w:t>　　　　一、考夫曼离子源行业企业数量规模</w:t>
      </w:r>
      <w:r>
        <w:rPr>
          <w:rFonts w:hint="eastAsia"/>
        </w:rPr>
        <w:br/>
      </w:r>
      <w:r>
        <w:rPr>
          <w:rFonts w:hint="eastAsia"/>
        </w:rPr>
        <w:t>　　　　二、考夫曼离子源行业从业人员规模</w:t>
      </w:r>
      <w:r>
        <w:rPr>
          <w:rFonts w:hint="eastAsia"/>
        </w:rPr>
        <w:br/>
      </w:r>
      <w:r>
        <w:rPr>
          <w:rFonts w:hint="eastAsia"/>
        </w:rPr>
        <w:t>　　　　三、考夫曼离子源行业市场敏感性分析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2020-2025年中国考夫曼离子源行业财务能力分析</w:t>
      </w:r>
      <w:r>
        <w:rPr>
          <w:rFonts w:hint="eastAsia"/>
        </w:rPr>
        <w:br/>
      </w:r>
      <w:r>
        <w:rPr>
          <w:rFonts w:hint="eastAsia"/>
        </w:rPr>
        <w:t>　　　　一、考夫曼离子源行业盈利能力</w:t>
      </w:r>
      <w:r>
        <w:rPr>
          <w:rFonts w:hint="eastAsia"/>
        </w:rPr>
        <w:br/>
      </w:r>
      <w:r>
        <w:rPr>
          <w:rFonts w:hint="eastAsia"/>
        </w:rPr>
        <w:t>　　　　二、考夫曼离子源行业偿债能力</w:t>
      </w:r>
      <w:r>
        <w:rPr>
          <w:rFonts w:hint="eastAsia"/>
        </w:rPr>
        <w:br/>
      </w:r>
      <w:r>
        <w:rPr>
          <w:rFonts w:hint="eastAsia"/>
        </w:rPr>
        <w:t>　　　　三、考夫曼离子源行业营运能力</w:t>
      </w:r>
      <w:r>
        <w:rPr>
          <w:rFonts w:hint="eastAsia"/>
        </w:rPr>
        <w:br/>
      </w:r>
      <w:r>
        <w:rPr>
          <w:rFonts w:hint="eastAsia"/>
        </w:rPr>
        <w:t>　　　　四、考夫曼离子源行业发展能力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考夫曼离子源行业重点企业调研分析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二、企业考夫曼离子源业务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二、企业考夫曼离子源业务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二、企业考夫曼离子源业务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二、企业考夫曼离子源业务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二、企业考夫曼离子源业务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二、企业考夫曼离子源业务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中国考夫曼离子源行业竞争格局分析</w:t>
      </w:r>
      <w:r>
        <w:rPr>
          <w:rFonts w:hint="eastAsia"/>
        </w:rPr>
        <w:br/>
      </w:r>
      <w:r>
        <w:rPr>
          <w:rFonts w:hint="eastAsia"/>
        </w:rPr>
        <w:t>　　第一节 考夫曼离子源行业竞争格局总览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2025-2026年考夫曼离子源行业竞争力分析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2020-2025年考夫曼离子源行业企业并购活动分析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2025-2026年考夫曼离子源行业会展与招投标活动分析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一、考夫曼离子源行业会展活动及其市场影响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2026年中国考夫曼离子源企业发展企业发展策略与建议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考夫曼离子源销售模式与渠道策略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考夫曼离子源品牌与市场推广策略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考夫曼离子源研发投入与技术创新能力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考夫曼离子源合作联盟与资源整合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中国考夫曼离子源行业风险与对策</w:t>
      </w:r>
      <w:r>
        <w:rPr>
          <w:rFonts w:hint="eastAsia"/>
        </w:rPr>
        <w:br/>
      </w:r>
      <w:r>
        <w:rPr>
          <w:rFonts w:hint="eastAsia"/>
        </w:rPr>
        <w:t>　　第一节 考夫曼离子源行业SWOT分析</w:t>
      </w:r>
      <w:r>
        <w:rPr>
          <w:rFonts w:hint="eastAsia"/>
        </w:rPr>
        <w:br/>
      </w:r>
      <w:r>
        <w:rPr>
          <w:rFonts w:hint="eastAsia"/>
        </w:rPr>
        <w:t>　　　　一、考夫曼离子源行业优势</w:t>
      </w:r>
      <w:r>
        <w:rPr>
          <w:rFonts w:hint="eastAsia"/>
        </w:rPr>
        <w:br/>
      </w:r>
      <w:r>
        <w:rPr>
          <w:rFonts w:hint="eastAsia"/>
        </w:rPr>
        <w:t>　　　　二、考夫曼离子源行业劣势</w:t>
      </w:r>
      <w:r>
        <w:rPr>
          <w:rFonts w:hint="eastAsia"/>
        </w:rPr>
        <w:br/>
      </w:r>
      <w:r>
        <w:rPr>
          <w:rFonts w:hint="eastAsia"/>
        </w:rPr>
        <w:t>　　　　三、考夫曼离子源市场机会</w:t>
      </w:r>
      <w:r>
        <w:rPr>
          <w:rFonts w:hint="eastAsia"/>
        </w:rPr>
        <w:br/>
      </w:r>
      <w:r>
        <w:rPr>
          <w:rFonts w:hint="eastAsia"/>
        </w:rPr>
        <w:t>　　　　四、考夫曼离子源市场威胁</w:t>
      </w:r>
      <w:r>
        <w:rPr>
          <w:rFonts w:hint="eastAsia"/>
        </w:rPr>
        <w:br/>
      </w:r>
      <w:r>
        <w:rPr>
          <w:rFonts w:hint="eastAsia"/>
        </w:rPr>
        <w:t>　　第二节 考夫曼离子源行业风险及对策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2026-2032年中国考夫曼离子源行业前景与发展趋势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2025-2026年考夫曼离子源行业发展环境分析</w:t>
      </w:r>
      <w:r>
        <w:rPr>
          <w:rFonts w:hint="eastAsia"/>
        </w:rPr>
        <w:br/>
      </w:r>
      <w:r>
        <w:rPr>
          <w:rFonts w:hint="eastAsia"/>
        </w:rPr>
        <w:t>　　　　一、考夫曼离子源行业主管部门与监管体制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二、考夫曼离子源行业主要法律法规及政策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三、考夫曼离子源行业标准与质量监管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2026-2032年考夫曼离子源行业发展趋势与方向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2026-2032年考夫曼离子源行业发展潜力与机遇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考夫曼离子源行业研究结论与建议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中智~林~：考夫曼离子源行业发展建议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2020-2025年中国考夫曼离子源市场规模及增长情况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2020-2025年中国考夫曼离子源行业产量及增长趋势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2026-2032年中国考夫曼离子源行业产量预测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2020-2025年中国考夫曼离子源行业市场需求及增长情况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2026-2032年中国考夫曼离子源行业市场需求预测</w:t>
      </w:r>
      <w:r>
        <w:rPr>
          <w:rFonts w:hint="eastAsia"/>
        </w:rPr>
        <w:br/>
      </w:r>
      <w:r>
        <w:rPr>
          <w:rFonts w:hint="eastAsia"/>
        </w:rPr>
        <w:t>　　图表 **地区考夫曼离子源市场规模及增长情况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**地区考夫曼离子源行业市场需求情况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**地区考夫曼离子源市场规模及增长情况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**地区考夫曼离子源行业市场需求情况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2020-2025年中国考夫曼离子源行业出口情况分析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考夫曼离子源重点企业经营情况分析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2026年考夫曼离子源行业壁垒</w:t>
      </w:r>
      <w:r>
        <w:rPr>
          <w:rFonts w:hint="eastAsia"/>
        </w:rPr>
        <w:br/>
      </w:r>
      <w:r>
        <w:rPr>
          <w:rFonts w:hint="eastAsia"/>
        </w:rPr>
        <w:t>　　图表 2026年考夫曼离子源市场前景分析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2026-2032年中国考夫曼离子源市场规模预测</w:t>
      </w:r>
      <w:r>
        <w:rPr>
          <w:rFonts w:hint="eastAsia"/>
        </w:rPr>
        <w:br/>
      </w:r>
      <w:r>
        <w:rPr>
          <w:rFonts w:hint="eastAsia"/>
        </w:rPr>
        <w:t>　　图表 2026年考夫曼离子源发展趋势预测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3d5763e88c4f9e" w:history="1">
        <w:r>
          <w:rPr>
            <w:rStyle w:val="Hyperlink"/>
          </w:rPr>
          <w:t>2026-2032年中国考夫曼离子源市场调查研究与发展前景报告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3d5763e88c4f9e" w:history="1">
        <w:r>
          <w:rPr>
            <w:rStyle w:val="Hyperlink"/>
          </w:rPr>
          <w:t>https://www.20087.com/8/57/KaoFuManLiZiYuanHangYeFaZhanQianJing.html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热点：考夫曼离子源参数、考夫曼离子源偏置断路、考夫曼离子源和霍尔离子源的区别、考夫曼离子源使用说明书、考夫曼离子源和射频离子源区别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ab7ae169e249d8" w:history="1">
      <w:r>
        <w:rPr>
          <w:rStyle w:val="Hyperlink"/>
        </w:rPr>
        <w:t>2026-2032年中国考夫曼离子源市场调查研究与发展前景报告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7/KaoFuManLiZiYuanHangYeFaZhanQianJing.html" TargetMode="External" Id="R5e3d5763e88c4f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7/KaoFuManLiZiYuanHangYeFaZhanQianJing.html" TargetMode="External" Id="R07ab7ae169e249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2026-08-20T07:46:21Z</dcterms:created>
  <dcterms:modified xsi:type="dcterms:W3CDTF">2026-08-20T08:46:21Z</dcterms:modified>
  <dc:subject>2026-2032年中国考夫曼离子源市场调查研究与发展前景报告</dc:subject>
  <dc:title>2026-2032年中国考夫曼离子源市场调查研究与发展前景报告</dc:title>
  <cp:keywords>2026-2032年中国考夫曼离子源市场调查研究与发展前景报告</cp:keywords>
  <dc:description>2026-2032年中国考夫曼离子源市场调查研究与发展前景报告</dc:description>
</cp:coreProperties>
</file>