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29b63b8944f0" w:history="1">
              <w:r>
                <w:rPr>
                  <w:rStyle w:val="Hyperlink"/>
                </w:rPr>
                <w:t>中国永磁电机行业现状调研及未来发展趋势分析报告（2025-2031年）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29b63b8944f0" w:history="1">
              <w:r>
                <w:rPr>
                  <w:rStyle w:val="Hyperlink"/>
                </w:rPr>
                <w:t>中国永磁电机行业现状调研及未来发展趋势分析报告（2025-2031年）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29b63b8944f0" w:history="1">
                <w:r>
                  <w:rPr>
                    <w:rStyle w:val="Hyperlink"/>
                  </w:rPr>
                  <w:t>https://www.20087.com/M_JiXieJiDian/7A/YongCiDianJiShiChangXianZhuangYuQianJing.html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是高效节能的电机类型，近年来在全球范围内得到了广泛应用。特别是在电动汽车、风力发电、工业自动化等领域，永磁电机凭借其高效率、高功率密度、低维护成本等优点，成为了驱动系统的重要组成部分。同时，稀土永磁材料的性能提升，进一步推动了永磁电机的技术进步和市场拓展。</w:t>
      </w:r>
      <w:r>
        <w:rPr>
          <w:rFonts w:hint="eastAsia"/>
        </w:rPr>
        <w:br/>
      </w:r>
      <w:r>
        <w:rPr>
          <w:rFonts w:hint="eastAsia"/>
        </w:rPr>
        <w:t>　　未来，永磁电机的发展趋势将更加注重材料创新和系统集成。材料创新方面，将研发更高性能的永磁材料，如高温稳定性和磁性能更优的材料，以适应更广泛的工作环境。系统集成方面，永磁电机将与控制系统、冷却系统等进行更紧密的集成，形成一体化的驱动解决方案，提升整个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29b63b8944f0" w:history="1">
        <w:r>
          <w:rPr>
            <w:rStyle w:val="Hyperlink"/>
          </w:rPr>
          <w:t>中国永磁电机行业现状调研及未来发展趋势分析报告（2025-2031年）</w:t>
        </w:r>
      </w:hyperlink>
      <w:r>
        <w:rPr>
          <w:rFonts w:hint="eastAsia"/>
        </w:rPr>
        <w:t>》依托多年行业监测数据，结合永磁电机行业现状与未来前景，系统分析了永磁电机市场需求、市场规模、产业链结构、价格机制及细分市场特征。报告对永磁电机市场前景进行了客观评估，预测了永磁电机行业发展趋势，并详细解读了品牌竞争格局、市场集中度及重点企业的运营表现。此外，报告通过SWOT分析识别了永磁电机行业机遇与潜在风险，为投资者和决策者提供了科学、规范的战略建议，助力把握永磁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中国永磁电机行业发展综述</w:t>
      </w:r>
      <w:r>
        <w:rPr>
          <w:rFonts w:hint="eastAsia"/>
        </w:rPr>
        <w:br/>
      </w:r>
      <w:r>
        <w:rPr>
          <w:rFonts w:hint="eastAsia"/>
        </w:rPr>
        <w:t>　　1.1 永磁电机行业定义及分类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永磁电机行业统计标准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永磁电机行业市场环境分析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永磁电机的原材料市场分析</w:t>
      </w:r>
      <w:r>
        <w:rPr>
          <w:rFonts w:hint="eastAsia"/>
        </w:rPr>
        <w:br/>
      </w:r>
      <w:r>
        <w:rPr>
          <w:rFonts w:hint="eastAsia"/>
        </w:rPr>
        <w:t>　　2.1 硅钢片市场分析</w:t>
      </w:r>
      <w:r>
        <w:rPr>
          <w:rFonts w:hint="eastAsia"/>
        </w:rPr>
        <w:br/>
      </w:r>
      <w:r>
        <w:rPr>
          <w:rFonts w:hint="eastAsia"/>
        </w:rPr>
        <w:t>　　　　2.1.1 硅钢的产量分析</w:t>
      </w:r>
      <w:r>
        <w:rPr>
          <w:rFonts w:hint="eastAsia"/>
        </w:rPr>
        <w:br/>
      </w:r>
      <w:r>
        <w:rPr>
          <w:rFonts w:hint="eastAsia"/>
        </w:rPr>
        <w:t>　　　　2.1.2 硅钢片进出口分析</w:t>
      </w:r>
      <w:r>
        <w:rPr>
          <w:rFonts w:hint="eastAsia"/>
        </w:rPr>
        <w:br/>
      </w:r>
      <w:r>
        <w:rPr>
          <w:rFonts w:hint="eastAsia"/>
        </w:rPr>
        <w:t>　　　　2.1.3 硅钢表观消费量分析</w:t>
      </w:r>
      <w:r>
        <w:rPr>
          <w:rFonts w:hint="eastAsia"/>
        </w:rPr>
        <w:br/>
      </w:r>
      <w:r>
        <w:rPr>
          <w:rFonts w:hint="eastAsia"/>
        </w:rPr>
        <w:t>　　　　2.1.4 硅钢库存情况分析</w:t>
      </w:r>
      <w:r>
        <w:rPr>
          <w:rFonts w:hint="eastAsia"/>
        </w:rPr>
        <w:br/>
      </w:r>
      <w:r>
        <w:rPr>
          <w:rFonts w:hint="eastAsia"/>
        </w:rPr>
        <w:t>　　　　2.1.5 硅钢价格变动情况</w:t>
      </w:r>
      <w:r>
        <w:rPr>
          <w:rFonts w:hint="eastAsia"/>
        </w:rPr>
        <w:br/>
      </w:r>
      <w:r>
        <w:rPr>
          <w:rFonts w:hint="eastAsia"/>
        </w:rPr>
        <w:t>　　2.2 铜业市场分析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2.2.2 铜进出口分析</w:t>
      </w:r>
      <w:r>
        <w:rPr>
          <w:rFonts w:hint="eastAsia"/>
        </w:rPr>
        <w:br/>
      </w:r>
      <w:r>
        <w:rPr>
          <w:rFonts w:hint="eastAsia"/>
        </w:rPr>
        <w:t>　　　　2.2.3 铜表观消费量分析</w:t>
      </w:r>
      <w:r>
        <w:rPr>
          <w:rFonts w:hint="eastAsia"/>
        </w:rPr>
        <w:br/>
      </w:r>
      <w:r>
        <w:rPr>
          <w:rFonts w:hint="eastAsia"/>
        </w:rPr>
        <w:t>　　　　2.2.4 铜价格变动情况</w:t>
      </w:r>
      <w:r>
        <w:rPr>
          <w:rFonts w:hint="eastAsia"/>
        </w:rPr>
        <w:br/>
      </w:r>
      <w:r>
        <w:rPr>
          <w:rFonts w:hint="eastAsia"/>
        </w:rPr>
        <w:t>　　2.3 铝业市场分析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铝进出口分析</w:t>
      </w:r>
      <w:r>
        <w:rPr>
          <w:rFonts w:hint="eastAsia"/>
        </w:rPr>
        <w:br/>
      </w:r>
      <w:r>
        <w:rPr>
          <w:rFonts w:hint="eastAsia"/>
        </w:rPr>
        <w:t>　　　　2.3.3 铝材销量分析</w:t>
      </w:r>
      <w:r>
        <w:rPr>
          <w:rFonts w:hint="eastAsia"/>
        </w:rPr>
        <w:br/>
      </w:r>
      <w:r>
        <w:rPr>
          <w:rFonts w:hint="eastAsia"/>
        </w:rPr>
        <w:t>　　　　2.3.4 铝价格变动情况</w:t>
      </w:r>
      <w:r>
        <w:rPr>
          <w:rFonts w:hint="eastAsia"/>
        </w:rPr>
        <w:br/>
      </w:r>
      <w:r>
        <w:rPr>
          <w:rFonts w:hint="eastAsia"/>
        </w:rPr>
        <w:t>　　2.4 磁性材料市场分析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产品结构分析</w:t>
      </w:r>
      <w:r>
        <w:rPr>
          <w:rFonts w:hint="eastAsia"/>
        </w:rPr>
        <w:br/>
      </w:r>
      <w:r>
        <w:rPr>
          <w:rFonts w:hint="eastAsia"/>
        </w:rPr>
        <w:t>　　　　2.4.3 产值结构分析</w:t>
      </w:r>
      <w:r>
        <w:rPr>
          <w:rFonts w:hint="eastAsia"/>
        </w:rPr>
        <w:br/>
      </w:r>
      <w:r>
        <w:rPr>
          <w:rFonts w:hint="eastAsia"/>
        </w:rPr>
        <w:t>　　　　2.4.4 进出口分析</w:t>
      </w:r>
      <w:r>
        <w:rPr>
          <w:rFonts w:hint="eastAsia"/>
        </w:rPr>
        <w:br/>
      </w:r>
      <w:r>
        <w:rPr>
          <w:rFonts w:hint="eastAsia"/>
        </w:rPr>
        <w:t>　　2.5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国际市场竞争情况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日本永磁电机市场分析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美国永磁电机市场分析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（3）领先优势及借鉴</w:t>
      </w:r>
      <w:r>
        <w:rPr>
          <w:rFonts w:hint="eastAsia"/>
        </w:rPr>
        <w:br/>
      </w:r>
      <w:r>
        <w:rPr>
          <w:rFonts w:hint="eastAsia"/>
        </w:rPr>
        <w:t>　　3.3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</w:t>
      </w:r>
      <w:r>
        <w:rPr>
          <w:rFonts w:hint="eastAsia"/>
        </w:rPr>
        <w:br/>
      </w:r>
      <w:r>
        <w:rPr>
          <w:rFonts w:hint="eastAsia"/>
        </w:rPr>
        <w:t>　　　　3.3.2 美国艾默生电气公司</w:t>
      </w:r>
      <w:r>
        <w:rPr>
          <w:rFonts w:hint="eastAsia"/>
        </w:rPr>
        <w:br/>
      </w:r>
      <w:r>
        <w:rPr>
          <w:rFonts w:hint="eastAsia"/>
        </w:rPr>
        <w:t>　　　　3.3.3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3.3.4 松下电器产业株式会社</w:t>
      </w:r>
      <w:r>
        <w:rPr>
          <w:rFonts w:hint="eastAsia"/>
        </w:rPr>
        <w:br/>
      </w:r>
      <w:r>
        <w:rPr>
          <w:rFonts w:hint="eastAsia"/>
        </w:rPr>
        <w:t>　　3.4 国际永磁电机行业趋势及前景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主要省市企业经济指标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4.4 2025年行业运营状况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兼并与重组整合分析</w:t>
      </w:r>
      <w:r>
        <w:rPr>
          <w:rFonts w:hint="eastAsia"/>
        </w:rPr>
        <w:br/>
      </w:r>
      <w:r>
        <w:rPr>
          <w:rFonts w:hint="eastAsia"/>
        </w:rPr>
        <w:t>　　　　5.3.1 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（2）兼并与重组整合方式</w:t>
      </w:r>
      <w:r>
        <w:rPr>
          <w:rFonts w:hint="eastAsia"/>
        </w:rPr>
        <w:br/>
      </w:r>
      <w:r>
        <w:rPr>
          <w:rFonts w:hint="eastAsia"/>
        </w:rPr>
        <w:t>　　　　（3）兼并与重组整合动因</w:t>
      </w:r>
      <w:r>
        <w:rPr>
          <w:rFonts w:hint="eastAsia"/>
        </w:rPr>
        <w:br/>
      </w:r>
      <w:r>
        <w:rPr>
          <w:rFonts w:hint="eastAsia"/>
        </w:rPr>
        <w:t>　　　　（4）兼并与重组整合趋势</w:t>
      </w:r>
      <w:r>
        <w:rPr>
          <w:rFonts w:hint="eastAsia"/>
        </w:rPr>
        <w:br/>
      </w:r>
      <w:r>
        <w:rPr>
          <w:rFonts w:hint="eastAsia"/>
        </w:rPr>
        <w:t>　　　　5.3.2 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（1）兼并与重组整合现状</w:t>
      </w:r>
      <w:r>
        <w:rPr>
          <w:rFonts w:hint="eastAsia"/>
        </w:rPr>
        <w:br/>
      </w:r>
      <w:r>
        <w:rPr>
          <w:rFonts w:hint="eastAsia"/>
        </w:rPr>
        <w:t>　　　　（2）兼并与重组整合趋势</w:t>
      </w:r>
      <w:r>
        <w:rPr>
          <w:rFonts w:hint="eastAsia"/>
        </w:rPr>
        <w:br/>
      </w:r>
      <w:r>
        <w:rPr>
          <w:rFonts w:hint="eastAsia"/>
        </w:rPr>
        <w:t>　　5.4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中国永磁电机行业主要产品市场分析</w:t>
      </w:r>
      <w:r>
        <w:rPr>
          <w:rFonts w:hint="eastAsia"/>
        </w:rPr>
        <w:br/>
      </w:r>
      <w:r>
        <w:rPr>
          <w:rFonts w:hint="eastAsia"/>
        </w:rPr>
        <w:t>　　6.1 永磁电机行业产品结构特征分析</w:t>
      </w:r>
      <w:r>
        <w:rPr>
          <w:rFonts w:hint="eastAsia"/>
        </w:rPr>
        <w:br/>
      </w:r>
      <w:r>
        <w:rPr>
          <w:rFonts w:hint="eastAsia"/>
        </w:rPr>
        <w:t>　　6.2 医疗设备用永磁电机产品市场分析</w:t>
      </w:r>
      <w:r>
        <w:rPr>
          <w:rFonts w:hint="eastAsia"/>
        </w:rPr>
        <w:br/>
      </w:r>
      <w:r>
        <w:rPr>
          <w:rFonts w:hint="eastAsia"/>
        </w:rPr>
        <w:t>　　　　6.2.1 医疗设备市场发展状况</w:t>
      </w:r>
      <w:r>
        <w:rPr>
          <w:rFonts w:hint="eastAsia"/>
        </w:rPr>
        <w:br/>
      </w:r>
      <w:r>
        <w:rPr>
          <w:rFonts w:hint="eastAsia"/>
        </w:rPr>
        <w:t>　　　　6.2.2 医疗设备用永磁电机产品市场规模</w:t>
      </w:r>
      <w:r>
        <w:rPr>
          <w:rFonts w:hint="eastAsia"/>
        </w:rPr>
        <w:br/>
      </w:r>
      <w:r>
        <w:rPr>
          <w:rFonts w:hint="eastAsia"/>
        </w:rPr>
        <w:t>　　　　6.2.3 医疗设备用永磁电机产品市场竞争格局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6.2.4 医疗设备用永磁电机产品市场区域布局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6.2.5 医疗设备用永磁电机产品市场前景预测</w:t>
      </w:r>
      <w:r>
        <w:rPr>
          <w:rFonts w:hint="eastAsia"/>
        </w:rPr>
        <w:br/>
      </w:r>
      <w:r>
        <w:rPr>
          <w:rFonts w:hint="eastAsia"/>
        </w:rPr>
        <w:t>　　6.3 金融机械用永磁电机产品市场分析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6.3.1 金融机械发展状况</w:t>
      </w:r>
      <w:r>
        <w:rPr>
          <w:rFonts w:hint="eastAsia"/>
        </w:rPr>
        <w:br/>
      </w:r>
      <w:r>
        <w:rPr>
          <w:rFonts w:hint="eastAsia"/>
        </w:rPr>
        <w:t>　　　　6.3.2 金融机械用永磁电机产品市场规模</w:t>
      </w:r>
      <w:r>
        <w:rPr>
          <w:rFonts w:hint="eastAsia"/>
        </w:rPr>
        <w:br/>
      </w:r>
      <w:r>
        <w:rPr>
          <w:rFonts w:hint="eastAsia"/>
        </w:rPr>
        <w:t>　　　　6.3.3 金融机械用永磁电机产品市场竞争格局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6.3.4 金融机械用永磁电机产品市场区域布局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6.3.5 金融机械用永磁电机产品前景预测</w:t>
      </w:r>
      <w:r>
        <w:rPr>
          <w:rFonts w:hint="eastAsia"/>
        </w:rPr>
        <w:br/>
      </w:r>
      <w:r>
        <w:rPr>
          <w:rFonts w:hint="eastAsia"/>
        </w:rPr>
        <w:t>　　6.4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6.4.1 智能家居发展状况</w:t>
      </w:r>
      <w:r>
        <w:rPr>
          <w:rFonts w:hint="eastAsia"/>
        </w:rPr>
        <w:br/>
      </w:r>
      <w:r>
        <w:rPr>
          <w:rFonts w:hint="eastAsia"/>
        </w:rPr>
        <w:t>　　　　6.4.2 智能家居用永磁电机产品市场规模</w:t>
      </w:r>
      <w:r>
        <w:rPr>
          <w:rFonts w:hint="eastAsia"/>
        </w:rPr>
        <w:br/>
      </w:r>
      <w:r>
        <w:rPr>
          <w:rFonts w:hint="eastAsia"/>
        </w:rPr>
        <w:t>　　　　6.4.3 智能家居用永磁电机产品市场竞争格局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6.4.4 智能家居用永磁电机产品市场区域布局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6.4.5 智能家居用永磁电机产品前景预测</w:t>
      </w:r>
      <w:r>
        <w:rPr>
          <w:rFonts w:hint="eastAsia"/>
        </w:rPr>
        <w:br/>
      </w:r>
      <w:r>
        <w:rPr>
          <w:rFonts w:hint="eastAsia"/>
        </w:rPr>
        <w:t>　　6.5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6.5.1 国防军工发展状况</w:t>
      </w:r>
      <w:r>
        <w:rPr>
          <w:rFonts w:hint="eastAsia"/>
        </w:rPr>
        <w:br/>
      </w:r>
      <w:r>
        <w:rPr>
          <w:rFonts w:hint="eastAsia"/>
        </w:rPr>
        <w:t>　　　　6.5.2 国防军工用永磁电机产品市场规模</w:t>
      </w:r>
      <w:r>
        <w:rPr>
          <w:rFonts w:hint="eastAsia"/>
        </w:rPr>
        <w:br/>
      </w:r>
      <w:r>
        <w:rPr>
          <w:rFonts w:hint="eastAsia"/>
        </w:rPr>
        <w:t>　　　　6.5.3 国防军工用永磁电机产品市场竞争格局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6.5.4 国防军工用永磁电机产品市场区域布局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6.5.5 国防军工用永磁电机产品前景预测</w:t>
      </w:r>
      <w:r>
        <w:rPr>
          <w:rFonts w:hint="eastAsia"/>
        </w:rPr>
        <w:br/>
      </w:r>
      <w:r>
        <w:rPr>
          <w:rFonts w:hint="eastAsia"/>
        </w:rPr>
        <w:t>　　6.6 航天航空用永磁电机产品市场分析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6.6.1 航天航空用发展状况</w:t>
      </w:r>
      <w:r>
        <w:rPr>
          <w:rFonts w:hint="eastAsia"/>
        </w:rPr>
        <w:br/>
      </w:r>
      <w:r>
        <w:rPr>
          <w:rFonts w:hint="eastAsia"/>
        </w:rPr>
        <w:t>　　　　6.6.2 航天航空用永磁电机产品市场规模</w:t>
      </w:r>
      <w:r>
        <w:rPr>
          <w:rFonts w:hint="eastAsia"/>
        </w:rPr>
        <w:br/>
      </w:r>
      <w:r>
        <w:rPr>
          <w:rFonts w:hint="eastAsia"/>
        </w:rPr>
        <w:t>　　　　6.6.3 航天航空用永磁电机产品市场竞争格局</w:t>
      </w:r>
      <w:r>
        <w:rPr>
          <w:rFonts w:hint="eastAsia"/>
        </w:rPr>
        <w:br/>
      </w:r>
      <w:r>
        <w:rPr>
          <w:rFonts w:hint="eastAsia"/>
        </w:rPr>
        <w:t>　　　　6.6.4 航天航空用永磁电机产品市场区域布局</w:t>
      </w:r>
      <w:r>
        <w:rPr>
          <w:rFonts w:hint="eastAsia"/>
        </w:rPr>
        <w:br/>
      </w:r>
      <w:r>
        <w:rPr>
          <w:rFonts w:hint="eastAsia"/>
        </w:rPr>
        <w:t>　　　　6.6.5 航天航空用永磁电机产品前景预测</w:t>
      </w:r>
      <w:r>
        <w:rPr>
          <w:rFonts w:hint="eastAsia"/>
        </w:rPr>
        <w:br/>
      </w:r>
      <w:r>
        <w:rPr>
          <w:rFonts w:hint="eastAsia"/>
        </w:rPr>
        <w:t>　　6.7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6.7.1 游戏机用永磁电机产品市场分析</w:t>
      </w:r>
      <w:r>
        <w:rPr>
          <w:rFonts w:hint="eastAsia"/>
        </w:rPr>
        <w:br/>
      </w:r>
      <w:r>
        <w:rPr>
          <w:rFonts w:hint="eastAsia"/>
        </w:rPr>
        <w:t>　　　　6.7.2 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6.7.3 生产自动化用永磁电机产品市场分析</w:t>
      </w:r>
      <w:r>
        <w:rPr>
          <w:rFonts w:hint="eastAsia"/>
        </w:rPr>
        <w:br/>
      </w:r>
      <w:r>
        <w:rPr>
          <w:rFonts w:hint="eastAsia"/>
        </w:rPr>
        <w:t>　　　　6.7.4 办公自动化用永磁电机产品市场分析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中国永磁电机行业发展趋势与投资分析</w:t>
      </w:r>
      <w:r>
        <w:rPr>
          <w:rFonts w:hint="eastAsia"/>
        </w:rPr>
        <w:br/>
      </w:r>
      <w:r>
        <w:rPr>
          <w:rFonts w:hint="eastAsia"/>
        </w:rPr>
        <w:t>　　7.1 永磁电机行业发展趋势与前景预测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永磁电机行业发展趋势分析</w:t>
      </w:r>
      <w:r>
        <w:rPr>
          <w:rFonts w:hint="eastAsia"/>
        </w:rPr>
        <w:br/>
      </w:r>
      <w:r>
        <w:rPr>
          <w:rFonts w:hint="eastAsia"/>
        </w:rPr>
        <w:t>　　　　7.1.2 永磁电机行业发展前景预测</w:t>
      </w:r>
      <w:r>
        <w:rPr>
          <w:rFonts w:hint="eastAsia"/>
        </w:rPr>
        <w:br/>
      </w:r>
      <w:r>
        <w:rPr>
          <w:rFonts w:hint="eastAsia"/>
        </w:rPr>
        <w:t>　　7.2 永磁电机行业投资特性分析</w:t>
      </w:r>
      <w:r>
        <w:rPr>
          <w:rFonts w:hint="eastAsia"/>
        </w:rPr>
        <w:br/>
      </w:r>
      <w:r>
        <w:rPr>
          <w:rFonts w:hint="eastAsia"/>
        </w:rPr>
        <w:t>　　　　7.2.1 永磁电机行业进入壁垒分析</w:t>
      </w:r>
      <w:r>
        <w:rPr>
          <w:rFonts w:hint="eastAsia"/>
        </w:rPr>
        <w:br/>
      </w:r>
      <w:r>
        <w:rPr>
          <w:rFonts w:hint="eastAsia"/>
        </w:rPr>
        <w:t>　　　　7.2.2 永磁电机行业盈利模式分析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7.2.3 永磁电机行业经营模式案例分析</w:t>
      </w:r>
      <w:r>
        <w:rPr>
          <w:rFonts w:hint="eastAsia"/>
        </w:rPr>
        <w:br/>
      </w:r>
      <w:r>
        <w:rPr>
          <w:rFonts w:hint="eastAsia"/>
        </w:rPr>
        <w:t>　　7.3 永磁电机行业投资风险及建议</w:t>
      </w:r>
      <w:r>
        <w:rPr>
          <w:rFonts w:hint="eastAsia"/>
        </w:rPr>
        <w:br/>
      </w:r>
      <w:r>
        <w:rPr>
          <w:rFonts w:hint="eastAsia"/>
        </w:rPr>
        <w:t>　　　　7.3.1 行业投资风险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8.1 中国制造业转型升级</w:t>
      </w:r>
      <w:r>
        <w:rPr>
          <w:rFonts w:hint="eastAsia"/>
        </w:rPr>
        <w:br/>
      </w:r>
      <w:r>
        <w:rPr>
          <w:rFonts w:hint="eastAsia"/>
        </w:rPr>
        <w:t>　　　　8.1.1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8.1.2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8.1.3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8.1.4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8.2 永磁电机行业转型升级的问题</w:t>
      </w:r>
      <w:r>
        <w:rPr>
          <w:rFonts w:hint="eastAsia"/>
        </w:rPr>
        <w:br/>
      </w:r>
      <w:r>
        <w:rPr>
          <w:rFonts w:hint="eastAsia"/>
        </w:rPr>
        <w:t>　　8.3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8.3.1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8.3.2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8.3.3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中国永磁电机行业领先企业经营分析</w:t>
      </w:r>
      <w:r>
        <w:rPr>
          <w:rFonts w:hint="eastAsia"/>
        </w:rPr>
        <w:br/>
      </w:r>
      <w:r>
        <w:rPr>
          <w:rFonts w:hint="eastAsia"/>
        </w:rPr>
        <w:t>　　9.1 永磁电机企业发展总体状况分析</w:t>
      </w:r>
      <w:r>
        <w:rPr>
          <w:rFonts w:hint="eastAsia"/>
        </w:rPr>
        <w:br/>
      </w:r>
      <w:r>
        <w:rPr>
          <w:rFonts w:hint="eastAsia"/>
        </w:rPr>
        <w:t>　　9.2 永磁电机行业领先个案经营情况分析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9.2.1 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江苏华创稀土电机有限公司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京能新能源科技（上海）有限公司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1：国家统计局对于永磁电机行业的分类</w:t>
      </w:r>
      <w:r>
        <w:rPr>
          <w:rFonts w:hint="eastAsia"/>
        </w:rPr>
        <w:br/>
      </w:r>
      <w:r>
        <w:rPr>
          <w:rFonts w:hint="eastAsia"/>
        </w:rPr>
        <w:t>　　图表 2：常用永磁电机产品分类方法</w:t>
      </w:r>
      <w:r>
        <w:rPr>
          <w:rFonts w:hint="eastAsia"/>
        </w:rPr>
        <w:br/>
      </w:r>
      <w:r>
        <w:rPr>
          <w:rFonts w:hint="eastAsia"/>
        </w:rPr>
        <w:t>　　图表 3：企业的分类</w:t>
      </w:r>
      <w:r>
        <w:rPr>
          <w:rFonts w:hint="eastAsia"/>
        </w:rPr>
        <w:br/>
      </w:r>
      <w:r>
        <w:rPr>
          <w:rFonts w:hint="eastAsia"/>
        </w:rPr>
        <w:t>　　图表 4：我国永磁电机行业的统计划分范围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7：2020-2025年永磁电机行业工业总产值与GDP关联性分析图（单位：万亿元，亿元）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8：历年中国永磁电机行业法律法规及政策汇总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9：永磁电机行业“十四五”发展主要目标及方向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10：2020-2025年永磁电机行业相关专利申请数量变化图（单位：种）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11：2020-2025年永磁电机行业相关专利公开数量变化图（单位：种）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12：永磁电机行业相关专利类型分布图（单位：%）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13：永磁电机行业相关专利申请人（前十名）综合比较（单位：种，%，个，年）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14：我国永磁电机行业相关专利分布领域（前十位）（单位：个）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15：我国永磁电机行业相关专利比重（单位：%）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16：永磁电机制造产业链示意图</w:t>
      </w:r>
      <w:r>
        <w:rPr>
          <w:rFonts w:hint="eastAsia"/>
        </w:rPr>
        <w:br/>
      </w:r>
      <w:r>
        <w:rPr>
          <w:rFonts w:hint="eastAsia"/>
        </w:rPr>
        <w:t>　　图表 17：2020-2025年我国硅钢产量及增速变化趋势图（单位：万吨，%）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20：2025年我国向主要国家和地区的硅钢片出口数量情况（单位：万吨）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22：2025年我国硅钢表观消费量月度情况（单位：万吨）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24：2025年冷轧钢厂出厂价格汇总（单位：元/吨）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31：2024-2025年华东市场铜（市场）价格月涨跌图（单位：%）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32：2025年铜价格走势情况（单位：元/吨）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33：2020-2025年我国铝材产量及增速变化趋势图（单位：万吨，%）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41：2025年铝价格走势情况（单位：元/吨）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43：2025年磁性材料产品结构（单位：%）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45：2020-2025年磁性材料行业进口情况（单位：万美元，%）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49：原材料对永磁电机制造行业的影响分析</w:t>
      </w:r>
      <w:r>
        <w:rPr>
          <w:rFonts w:hint="eastAsia"/>
        </w:rPr>
        <w:br/>
      </w:r>
      <w:r>
        <w:rPr>
          <w:rFonts w:hint="eastAsia"/>
        </w:rPr>
        <w:t>　　图表 50：2020-2025年全球永磁电机产量变化趋势图（单位：亿台）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51：永磁电机制造行业国际竞争分析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52：日本主要永磁电机制造厂商</w:t>
      </w:r>
      <w:r>
        <w:rPr>
          <w:rFonts w:hint="eastAsia"/>
        </w:rPr>
        <w:br/>
      </w:r>
      <w:r>
        <w:rPr>
          <w:rFonts w:hint="eastAsia"/>
        </w:rPr>
        <w:t>　　图表 53：美国主要永磁电机制造厂商</w:t>
      </w:r>
      <w:r>
        <w:rPr>
          <w:rFonts w:hint="eastAsia"/>
        </w:rPr>
        <w:br/>
      </w:r>
      <w:r>
        <w:rPr>
          <w:rFonts w:hint="eastAsia"/>
        </w:rPr>
        <w:t>　　图表 54：日本电产株式会社在中国投资情况</w:t>
      </w:r>
      <w:r>
        <w:rPr>
          <w:rFonts w:hint="eastAsia"/>
        </w:rPr>
        <w:br/>
      </w:r>
      <w:r>
        <w:rPr>
          <w:rFonts w:hint="eastAsia"/>
        </w:rPr>
        <w:t>　　图表 55：美国艾默生电气公司在中国投资情况</w:t>
      </w:r>
      <w:r>
        <w:rPr>
          <w:rFonts w:hint="eastAsia"/>
        </w:rPr>
        <w:br/>
      </w:r>
      <w:r>
        <w:rPr>
          <w:rFonts w:hint="eastAsia"/>
        </w:rPr>
        <w:t>　　图表 56：美国雷勃电气（集团）公司在中国投资情况</w:t>
      </w:r>
      <w:r>
        <w:rPr>
          <w:rFonts w:hint="eastAsia"/>
        </w:rPr>
        <w:br/>
      </w:r>
      <w:r>
        <w:rPr>
          <w:rFonts w:hint="eastAsia"/>
        </w:rPr>
        <w:t>　　图表 57：松下电器产业株式会社在在中国投资情况</w:t>
      </w:r>
      <w:r>
        <w:rPr>
          <w:rFonts w:hint="eastAsia"/>
        </w:rPr>
        <w:br/>
      </w:r>
      <w:r>
        <w:rPr>
          <w:rFonts w:hint="eastAsia"/>
        </w:rPr>
        <w:t>　　图表 58：2025-2031年国际永磁电机行业产量规模预测（单位：亿台）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59：2020-2025年中国永磁电机制造行业经营效益分析（单位：家，人，万元，%）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60：2020-2025年中国永磁电机制造行业盈利能力分析（单位：%）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61：2020-2025年中国永磁电机制造行业运营能力分析（单位：次）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62：2020-2025年中国永磁电机制造行业偿债能力分析（单位：%，倍）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63：2020-2025年中国永磁电机制造行业发展能力分析（单位：%）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64：2020-2025年中国永磁电机制造行业主要经济指标统计表（单位：万元，人，家，%）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65：2025年中国永磁电机制造不同规模企业主要经济指标统计表（单位：万元，人，家，%）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66：2025年不同规模企业数量占比情况（单位：%）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67：2025年不同规模企业资产总额占比情况（单位：%）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69：2025年不同规模企业利润总额占比情况（单位：%）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70：2025年永磁电机制造不同性质企业主要经济指标统计表（单位：万元，人，家，%）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71：2025年不同性质企业数量占比情况（单位：%）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72：2025年不同性质企业资产占比情况（单位：%）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74：2025年不同性质企业利润总额占比情况（单位：%）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88：2025年居前10位的省市企业单位数比重图（单位：%）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89：2020-2025年永磁电机制造行业居前的10个亏损省市亏损单位亏损总额统计表（单位：万元，%）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91：2020-2025年永磁电机制造行业产量变化趋势图（单位：亿台）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92：2020-2025年中国永磁电机制造行业工业总产值（单位：亿元）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93：2025年工业总产值居前的10个省市统计表（单位：万元，%）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94：2020-2025年永磁电机需求量变化情况（单位：亿台）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95：2020-2025年中国永磁电机制造行业销售收入及增长率变化情况（单位：亿元，%）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98：2020-2025年中国永磁电机制造行业产销率变化趋势图（单位：%）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99：2025年永磁电机制造行业资本/劳动密集度分析（单位：万元/人，万元/单位）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100：2025年永磁电机制造行业资本/劳动密集度分析（按经济类型划分）（单位：万元/人，万元/单位）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101：2025年永磁电机制造行业资本/劳动密集度分析（重点地区划分）（单位：万元/人）（表一）</w:t>
      </w:r>
      <w:r>
        <w:rPr>
          <w:rFonts w:hint="eastAsia"/>
        </w:rPr>
        <w:br/>
      </w:r>
      <w:r>
        <w:rPr>
          <w:rFonts w:hint="eastAsia"/>
        </w:rPr>
        <w:t>　　图表 102：2025年永磁电机制造行业成本费用情况（单位：亿元）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103：2025年永磁电机制造行业成本费用结构情况（单位：%）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104：2025年永磁电机制造行业成本费用情况（按经济类型划分）（单位：亿元，%）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105：2025年永磁电机制造行业成本费用情况（重点地区划分）（单位：亿元，%）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106：2025年永磁电机制造行业盈亏情况（单位：亿元，%）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107：2025年永磁电机制造行业盈亏情况（按经济类型划分）（单位：万元，%）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108：2025年永磁电机制造行业盈亏情况（重点地区划分）（单位：万元，%）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109：永磁电机制造行业现有企业的竞争分析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110：2025年中国永磁电机制造行业三资企业实力情况（单位：%）</w:t>
      </w:r>
      <w:r>
        <w:rPr>
          <w:rFonts w:hint="eastAsia"/>
        </w:rPr>
        <w:br/>
      </w:r>
      <w:r>
        <w:rPr>
          <w:rFonts w:hint="eastAsia"/>
        </w:rPr>
        <w:t>　　图表 111：永磁电机原材料供应商议价能力分析</w:t>
      </w:r>
      <w:r>
        <w:rPr>
          <w:rFonts w:hint="eastAsia"/>
        </w:rPr>
        <w:br/>
      </w:r>
      <w:r>
        <w:rPr>
          <w:rFonts w:hint="eastAsia"/>
        </w:rPr>
        <w:t>　　图表 112：永磁电机制造行业五力分析结论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113：近年来艾默生主要并购案例一览表</w:t>
      </w:r>
      <w:r>
        <w:rPr>
          <w:rFonts w:hint="eastAsia"/>
        </w:rPr>
        <w:br/>
      </w:r>
      <w:r>
        <w:rPr>
          <w:rFonts w:hint="eastAsia"/>
        </w:rPr>
        <w:t>　　图表 114：2025年永磁电机制造行业企业的所有制结构特征（单位：家，万元）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115：2025年永磁电机制造行业不同经济类型企业的财务状况比较（一）（单位：%，次）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116：2025年永磁电机制造行业不同经济类型企业的财务状况比较（二）（单位：%）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117：2025年中国永磁电机制造行业不同经济类型企业销售收入比较分析图（单位：亿元）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118：2025年中国永磁电机制造行业销售收入按经济类型百分比（单位：%）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119：2020-2025年永磁电机制造行业经济类型集中度变化趋势图（按销售收入）（单位：%）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120：各类永磁电机产品市场规模占比（单位：%）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29b63b8944f0" w:history="1">
        <w:r>
          <w:rPr>
            <w:rStyle w:val="Hyperlink"/>
          </w:rPr>
          <w:t>中国永磁电机行业现状调研及未来发展趋势分析报告（2025-2031年）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29b63b8944f0" w:history="1">
        <w:r>
          <w:rPr>
            <w:rStyle w:val="Hyperlink"/>
          </w:rPr>
          <w:t>https://www.20087.com/M_JiXieJiDian/7A/YongCiDianJiShiChangXianZhuangYuQianJing.html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a2d8a2622406d" w:history="1">
      <w:r>
        <w:rPr>
          <w:rStyle w:val="Hyperlink"/>
        </w:rPr>
        <w:t>中国永磁电机行业现状调研及未来发展趋势分析报告（2025-2031年）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YongCiDianJiShiChangXianZhuangYuQianJing.html" TargetMode="External" Id="R826929b63b89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YongCiDianJiShiChangXianZhuangYuQianJing.html" TargetMode="External" Id="Rc08a2d8a262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2025-03-10T08:06:00Z</dcterms:created>
  <dcterms:modified xsi:type="dcterms:W3CDTF">2025-03-10T09:06:00Z</dcterms:modified>
  <dc:subject>中国永磁电机行业现状调研及未来发展趋势分析报告（2025-2031年）</dc:subject>
  <dc:title>中国永磁电机行业现状调研及未来发展趋势分析报告（2025-2031年）</dc:title>
  <cp:keywords>中国永磁电机行业现状调研及未来发展趋势分析报告（2025-2031年）</cp:keywords>
  <dc:description>中国永磁电机行业现状调研及未来发展趋势分析报告（2025-2031年）</dc:description>
</cp:coreProperties>
</file>