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e7234d42441be" w:history="1">
              <w:r>
                <w:rPr>
                  <w:rStyle w:val="Hyperlink"/>
                </w:rPr>
                <w:t>2024-2030年中国人脸抓拍摄像机行业分析与前景趋势预测报告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e7234d42441be" w:history="1">
              <w:r>
                <w:rPr>
                  <w:rStyle w:val="Hyperlink"/>
                </w:rPr>
                <w:t>2024-2030年中国人脸抓拍摄像机行业分析与前景趋势预测报告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e7234d42441be" w:history="1">
                <w:r>
                  <w:rPr>
                    <w:rStyle w:val="Hyperlink"/>
                  </w:rPr>
                  <w:t>https://www.20087.com/1/78/RenLianZhuaPaiSheXiangJiShiChangQianJingFenXi.html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抓拍摄像机作为安防监控与身份识别的重要技术设备，依托深度学习算法和高清成像技术，实现了快速准确的人脸捕捉与识别。广泛应用于公共安全、智慧城市、金融支付等领域，提高了安全管理效率和用户体验。目前，摄像机在隐私保护、光线适应性、防伪技术上不断优化，确保了在各种环境下的准确性和可靠性。</w:t>
      </w:r>
      <w:r>
        <w:rPr>
          <w:rFonts w:hint="eastAsia"/>
        </w:rPr>
        <w:br/>
      </w:r>
      <w:r>
        <w:rPr>
          <w:rFonts w:hint="eastAsia"/>
        </w:rPr>
        <w:t>　　未来，人脸抓拍摄像机将更注重隐私保护和伦理合规，发展匿名化识别技术，平衡安全与隐私权。设备将集成更多生物识别技术，如步态分析、虹膜识别，以增强识别准确度和安全性。同时，5G和边缘计算技术的应用将实现超低延迟的实时监控和数据分析，以及在离线状态下的人脸识别能力。小型化、集成化设计将推动其在更多生活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7234d42441be" w:history="1">
        <w:r>
          <w:rPr>
            <w:rStyle w:val="Hyperlink"/>
          </w:rPr>
          <w:t>2024-2030年中国人脸抓拍摄像机行业分析与前景趋势预测报告</w:t>
        </w:r>
      </w:hyperlink>
      <w:r>
        <w:rPr>
          <w:rFonts w:hint="eastAsia"/>
        </w:rPr>
        <w:t>》专业、系统地分析了人脸抓拍摄像机行业现状，包括市场需求、市场规模及价格动态，全面梳理了人脸抓拍摄像机产业链结构，并对人脸抓拍摄像机细分市场进行了探究。人脸抓拍摄像机报告基于详实数据，科学预测了人脸抓拍摄像机市场发展前景和发展趋势，同时剖析了人脸抓拍摄像机品牌竞争、市场集中度以及重点企业的市场地位。在识别风险与机遇的基础上，人脸抓拍摄像机报告提出了针对性的发展策略和建议。人脸抓拍摄像机报告为人脸抓拍摄像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人脸抓拍摄像机行业发展概述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一、人脸抓拍摄像机行业定义及分类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二、人脸抓拍摄像机行业经济特性</w:t>
      </w:r>
      <w:r>
        <w:rPr>
          <w:rFonts w:hint="eastAsia"/>
        </w:rPr>
        <w:br/>
      </w:r>
      <w:r>
        <w:rPr>
          <w:rFonts w:hint="eastAsia"/>
        </w:rPr>
        <w:t>　　　　三、人脸抓拍摄像机行业产业链简介</w:t>
      </w:r>
      <w:r>
        <w:rPr>
          <w:rFonts w:hint="eastAsia"/>
        </w:rPr>
        <w:br/>
      </w:r>
      <w:r>
        <w:rPr>
          <w:rFonts w:hint="eastAsia"/>
        </w:rPr>
        <w:t>　　第二节 人脸抓拍摄像机行业发展成熟度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一、人脸抓拍摄像机行业发展周期分析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人脸抓拍摄像机行业相关产业动态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人脸抓拍摄像机行业发展环境分析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人脸抓拍摄像机行业环境分析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人脸抓拍摄像机行业相关政策、法规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人脸抓拍摄像机行业技术发展现状及趋势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当前我国人脸抓拍摄像机技术发展现状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中外人脸抓拍摄像机技术差距及产生差距的主要原因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提高我国人脸抓拍摄像机技术的对策</w:t>
      </w:r>
      <w:r>
        <w:rPr>
          <w:rFonts w:hint="eastAsia"/>
        </w:rPr>
        <w:br/>
      </w:r>
      <w:r>
        <w:rPr>
          <w:rFonts w:hint="eastAsia"/>
        </w:rPr>
        <w:t>　　第四节 我国人脸抓拍摄像机产品研发、设计发展趋势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中国人脸抓拍摄像机市场发展调研</w:t>
      </w:r>
      <w:r>
        <w:rPr>
          <w:rFonts w:hint="eastAsia"/>
        </w:rPr>
        <w:br/>
      </w:r>
      <w:r>
        <w:rPr>
          <w:rFonts w:hint="eastAsia"/>
        </w:rPr>
        <w:t>　　第一节 人脸抓拍摄像机市场现状分析及预测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一、2018-2023年中国人脸抓拍摄像机市场规模分析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二、2024-2030年中国人脸抓拍摄像机市场规模预测</w:t>
      </w:r>
      <w:r>
        <w:rPr>
          <w:rFonts w:hint="eastAsia"/>
        </w:rPr>
        <w:br/>
      </w:r>
      <w:r>
        <w:rPr>
          <w:rFonts w:hint="eastAsia"/>
        </w:rPr>
        <w:t>　　第二节 人脸抓拍摄像机行业产能分析及预测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一、2018-2023年中国人脸抓拍摄像机行业产能分析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二、2024-2030年中国人脸抓拍摄像机行业产能预测</w:t>
      </w:r>
      <w:r>
        <w:rPr>
          <w:rFonts w:hint="eastAsia"/>
        </w:rPr>
        <w:br/>
      </w:r>
      <w:r>
        <w:rPr>
          <w:rFonts w:hint="eastAsia"/>
        </w:rPr>
        <w:t>　　第三节 人脸抓拍摄像机行业产量分析及预测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一、2018-2023年中国人脸抓拍摄像机行业产量分析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二、2024-2030年中国人脸抓拍摄像机行业产量预测</w:t>
      </w:r>
      <w:r>
        <w:rPr>
          <w:rFonts w:hint="eastAsia"/>
        </w:rPr>
        <w:br/>
      </w:r>
      <w:r>
        <w:rPr>
          <w:rFonts w:hint="eastAsia"/>
        </w:rPr>
        <w:t>　　第四节 人脸抓拍摄像机市场需求分析及预测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一、2018-2023年中国人脸抓拍摄像机市场需求分析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二、2024-2030年中国人脸抓拍摄像机市场需求预测</w:t>
      </w:r>
      <w:r>
        <w:rPr>
          <w:rFonts w:hint="eastAsia"/>
        </w:rPr>
        <w:br/>
      </w:r>
      <w:r>
        <w:rPr>
          <w:rFonts w:hint="eastAsia"/>
        </w:rPr>
        <w:t>　　第五节 人脸抓拍摄像机进出口数据分析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一、2018-2023年中国人脸抓拍摄像机进出口数据分析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二、2024-2030年国内人脸抓拍摄像机进出口情况预测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2018-2023年中国人脸抓拍摄像机行业总体发展状况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中国人脸抓拍摄像机行业规模情况分析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一、人脸抓拍摄像机行业单位规模情况分析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二、人脸抓拍摄像机行业人员规模状况分析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三、人脸抓拍摄像机行业资产规模状况分析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四、人脸抓拍摄像机行业市场规模状况分析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五、人脸抓拍摄像机行业敏感性分析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中国人脸抓拍摄像机行业财务能力分析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一、人脸抓拍摄像机行业盈利能力分析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二、人脸抓拍摄像机行业偿债能力分析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三、人脸抓拍摄像机行业营运能力分析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四、人脸抓拍摄像机行业发展能力分析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中国人脸抓拍摄像机行业重点区域发展分析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一、中国人脸抓拍摄像机行业重点区域市场结构变化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二、重点地区（一）人脸抓拍摄像机行业发展分析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三、重点地区（二）人脸抓拍摄像机行业发展分析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四、重点地区（三）人脸抓拍摄像机行业发展分析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五、重点地区（四）人脸抓拍摄像机行业发展分析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六、重点地区（五）人脸抓拍摄像机行业发展分析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人脸抓拍摄像机行业产品价格分析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三、主要人脸抓拍摄像机品牌产品价位分析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五、价格在人脸抓拍摄像机行业竞争中的重要性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2023年中国人脸抓拍摄像机行业上下游行业发展分析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人脸抓拍摄像机上游行业分析</w:t>
      </w:r>
      <w:r>
        <w:rPr>
          <w:rFonts w:hint="eastAsia"/>
        </w:rPr>
        <w:br/>
      </w:r>
      <w:r>
        <w:rPr>
          <w:rFonts w:hint="eastAsia"/>
        </w:rPr>
        <w:t>　　　　一、人脸抓拍摄像机产品成本构成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四、上游供给对人脸抓拍摄像机行业的影响</w:t>
      </w:r>
      <w:r>
        <w:rPr>
          <w:rFonts w:hint="eastAsia"/>
        </w:rPr>
        <w:br/>
      </w:r>
      <w:r>
        <w:rPr>
          <w:rFonts w:hint="eastAsia"/>
        </w:rPr>
        <w:t>　　第二节 人脸抓拍摄像机下游行业分析</w:t>
      </w:r>
      <w:r>
        <w:rPr>
          <w:rFonts w:hint="eastAsia"/>
        </w:rPr>
        <w:br/>
      </w:r>
      <w:r>
        <w:rPr>
          <w:rFonts w:hint="eastAsia"/>
        </w:rPr>
        <w:t>　　　　一、人脸抓拍摄像机下游行业分布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四、下游需求对人脸抓拍摄像机行业的影响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人脸抓拍摄像机行业重点企业发展调研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人脸抓拍摄像机重点企业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2023年中国人脸抓拍摄像机产业市场竞争格局分析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2023年中国人脸抓拍摄像机产业竞争现状分析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一、人脸抓拍摄像机竞争力分析</w:t>
      </w:r>
      <w:r>
        <w:rPr>
          <w:rFonts w:hint="eastAsia"/>
        </w:rPr>
        <w:br/>
      </w:r>
      <w:r>
        <w:rPr>
          <w:rFonts w:hint="eastAsia"/>
        </w:rPr>
        <w:t>　　　　二、人脸抓拍摄像机技术竞争分析</w:t>
      </w:r>
      <w:r>
        <w:rPr>
          <w:rFonts w:hint="eastAsia"/>
        </w:rPr>
        <w:br/>
      </w:r>
      <w:r>
        <w:rPr>
          <w:rFonts w:hint="eastAsia"/>
        </w:rPr>
        <w:t>　　　　三、人脸抓拍摄像机价格竞争分析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2023年中国人脸抓拍摄像机产业集中度分析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一、人脸抓拍摄像机市场集中度分析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二、人脸抓拍摄像机企业集中度分析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2024-2030年提高人脸抓拍摄像机企业竞争力的策略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人脸抓拍摄像机行业投资风险预警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2023年影响人脸抓拍摄像机行业发展的主要因素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一、影响人脸抓拍摄像机行业运行的有利因素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二、影响人脸抓拍摄像机行业运行的稳定因素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三、影响人脸抓拍摄像机行业运行的不利因素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四、我国人脸抓拍摄像机行业发展面临的挑战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五、我国人脸抓拍摄像机行业发展面临的机遇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对人脸抓拍摄像机行业投资风险预警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一、2024-2030年人脸抓拍摄像机行业市场风险及控制策略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二、2024-2030年人脸抓拍摄像机行业政策风险及控制策略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三、2024-2030年人脸抓拍摄像机行业经营风险及控制策略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四、2024-2030年人脸抓拍摄像机同业竞争风险及控制策略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五、2024-2030年人脸抓拍摄像机行业其他风险及控制策略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人脸抓拍摄像机行业发展趋势与投资规划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2024-2030年人脸抓拍摄像机市场发展潜力分析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2024-2030年人脸抓拍摄像机行业发展趋势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2024-2030年人脸抓拍摄像机行业投资前景研究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中.智.林.－对我国人脸抓拍摄像机品牌的战略思考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二、人脸抓拍摄像机实施品牌战略的意义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三、人脸抓拍摄像机企业品牌的现状分析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四、我国人脸抓拍摄像机企业的品牌战略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五、人脸抓拍摄像机品牌战略管理的策略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**地区人脸抓拍摄像机市场规模及增长情况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**地区人脸抓拍摄像机行业市场需求情况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**地区人脸抓拍摄像机市场规模及增长情况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**地区人脸抓拍摄像机行业市场需求情况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2018-2023年中国人脸抓拍摄像机行业产品市场价格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人脸抓拍摄像机重点企业经营情况分析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人脸抓拍摄像机重点企业经营情况分析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2024-2030年中国人脸抓拍摄像机行业利润预测</w:t>
      </w:r>
      <w:r>
        <w:rPr>
          <w:rFonts w:hint="eastAsia"/>
        </w:rPr>
        <w:br/>
      </w:r>
      <w:r>
        <w:rPr>
          <w:rFonts w:hint="eastAsia"/>
        </w:rPr>
        <w:t>　　图表 2024年人脸抓拍摄像机行业壁垒</w:t>
      </w:r>
      <w:r>
        <w:rPr>
          <w:rFonts w:hint="eastAsia"/>
        </w:rPr>
        <w:br/>
      </w:r>
      <w:r>
        <w:rPr>
          <w:rFonts w:hint="eastAsia"/>
        </w:rPr>
        <w:t>　　图表 2024年人脸抓拍摄像机市场前景分析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2024-2030年中国人脸抓拍摄像机市场需求预测</w:t>
      </w:r>
      <w:r>
        <w:rPr>
          <w:rFonts w:hint="eastAsia"/>
        </w:rPr>
        <w:br/>
      </w:r>
      <w:r>
        <w:rPr>
          <w:rFonts w:hint="eastAsia"/>
        </w:rPr>
        <w:t>　　图表 2024年人脸抓拍摄像机发展趋势预测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e7234d42441be" w:history="1">
        <w:r>
          <w:rPr>
            <w:rStyle w:val="Hyperlink"/>
          </w:rPr>
          <w:t>2024-2030年中国人脸抓拍摄像机行业分析与前景趋势预测报告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e7234d42441be" w:history="1">
        <w:r>
          <w:rPr>
            <w:rStyle w:val="Hyperlink"/>
          </w:rPr>
          <w:t>https://www.20087.com/1/78/RenLianZhuaPaiSheXiangJiShiChangQianJingFenXi.html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784f8b5940f2" w:history="1">
      <w:r>
        <w:rPr>
          <w:rStyle w:val="Hyperlink"/>
        </w:rPr>
        <w:t>2024-2030年中国人脸抓拍摄像机行业分析与前景趋势预测报告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enLianZhuaPaiSheXiangJiShiChangQianJingFenXi.html" TargetMode="External" Id="Ra2be7234d42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enLianZhuaPaiSheXiangJiShiChangQianJingFenXi.html" TargetMode="External" Id="Rff00784f8b59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2024-01-15T02:35:11Z</dcterms:created>
  <dcterms:modified xsi:type="dcterms:W3CDTF">2024-01-15T03:35:11Z</dcterms:modified>
  <dc:subject>2024-2030年中国人脸抓拍摄像机行业分析与前景趋势预测报告</dc:subject>
  <dc:title>2024-2030年中国人脸抓拍摄像机行业分析与前景趋势预测报告</dc:title>
  <cp:keywords>2024-2030年中国人脸抓拍摄像机行业分析与前景趋势预测报告</cp:keywords>
  <dc:description>2024-2030年中国人脸抓拍摄像机行业分析与前景趋势预测报告</dc:description>
</cp:coreProperties>
</file>