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c3b20822294cda" w:history="1">
              <w:r>
                <w:rPr>
                  <w:rStyle w:val="Hyperlink"/>
                </w:rPr>
                <w:t>2024-2030年中国低压断路器行业发展调研与市场前景分析报告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c3b20822294cda" w:history="1">
              <w:r>
                <w:rPr>
                  <w:rStyle w:val="Hyperlink"/>
                </w:rPr>
                <w:t>2024-2030年中国低压断路器行业发展调研与市场前景分析报告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0702682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8c3b20822294cda" w:history="1">
                <w:r>
                  <w:rPr>
                    <w:rStyle w:val="Hyperlink"/>
                  </w:rPr>
                  <w:t>https://www.20087.com/2/68/DiYaDuanLuQiFaZhanQuShi.html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压断路器是电力系统中的关键设备之一，承担着过载保护和短路保护的重要任务。随着电力需求的增长和配电系统的现代化，低压断路器的需求也随之增加。目前，低压断路器的种类繁多，包括塑壳式断路器、微型断路器等，能够满足不同电压等级和电流容量的需求。随着技术的进步，现代低压断路器不仅具备更高的安全性和可靠性，还集成了智能化功能，如远程监控和故障诊断等。</w:t>
      </w:r>
      <w:r>
        <w:rPr>
          <w:rFonts w:hint="eastAsia"/>
        </w:rPr>
        <w:br/>
      </w:r>
      <w:r>
        <w:rPr>
          <w:rFonts w:hint="eastAsia"/>
        </w:rPr>
        <w:t>　　未来，低压断路器行业的发展将更加注重智能化和高效化。一方面，随着智能电网技术的发展，低压断路器将集成更多的智能组件，以实现更加精细的电力管理和故障响应。另一方面，随着节能减排的要求日益严格，高效节能型低压断路器将更受市场欢迎。此外，随着电力基础设施的不断升级，对于高压大电流断路器的需求也将增加。技术创新和产品升级将是推动低压断路器行业持续发展的关键因素。</w:t>
      </w:r>
      <w:r>
        <w:rPr>
          <w:rFonts w:hint="eastAsia"/>
        </w:rPr>
        <w:br/>
      </w:r>
      <w:r>
        <w:rPr>
          <w:rFonts w:hint="eastAsia"/>
        </w:rPr>
        <w:t>　　本研究报告深入分析了低压断路器市场现状，市场规模，市场竞争格局与形势和相关企业运营情况等，并基于目前的客观情况对未来市场发展前景和行业发展方向做出了合理预测。本研究报告是了解低压断路器行业的明智选择。</w:t>
      </w:r>
      <w:r>
        <w:rPr>
          <w:rFonts w:hint="eastAsia"/>
        </w:rPr>
        <w:br/>
      </w:r>
      <w:r>
        <w:rPr>
          <w:rFonts w:hint="eastAsia"/>
        </w:rPr>
        <w:br/>
      </w:r>
      <w:r>
        <w:rPr>
          <w:rFonts w:hint="eastAsia"/>
        </w:rPr>
        <w:t>第一章 中国低压断路器行业概述</w:t>
      </w:r>
      <w:r>
        <w:rPr>
          <w:rFonts w:hint="eastAsia"/>
        </w:rPr>
        <w:br/>
      </w:r>
      <w:r>
        <w:rPr>
          <w:rFonts w:hint="eastAsia"/>
        </w:rPr>
        <w:t>　　第一节 低压断路器行业定义</w:t>
      </w:r>
      <w:r>
        <w:rPr>
          <w:rFonts w:hint="eastAsia"/>
        </w:rPr>
        <w:br/>
      </w:r>
      <w:r>
        <w:rPr>
          <w:rFonts w:hint="eastAsia"/>
        </w:rPr>
        <w:t>　　第二节 低压断路器行业发展种类</w:t>
      </w:r>
      <w:r>
        <w:rPr>
          <w:rFonts w:hint="eastAsia"/>
        </w:rPr>
        <w:br/>
      </w:r>
      <w:r>
        <w:rPr>
          <w:rFonts w:hint="eastAsia"/>
        </w:rPr>
        <w:t>　　第三节 低压断路器行业特征</w:t>
      </w:r>
      <w:r>
        <w:rPr>
          <w:rFonts w:hint="eastAsia"/>
        </w:rPr>
        <w:br/>
      </w:r>
      <w:r>
        <w:rPr>
          <w:rFonts w:hint="eastAsia"/>
        </w:rPr>
        <w:t>　　第四节 低压断路器行业发展历程</w:t>
      </w:r>
      <w:r>
        <w:rPr>
          <w:rFonts w:hint="eastAsia"/>
        </w:rPr>
        <w:br/>
      </w:r>
      <w:r>
        <w:rPr>
          <w:rFonts w:hint="eastAsia"/>
        </w:rPr>
        <w:br/>
      </w:r>
      <w:r>
        <w:rPr>
          <w:rFonts w:hint="eastAsia"/>
        </w:rPr>
        <w:t>第二章 2023-2024年中国低压断路器行业发展环境</w:t>
      </w:r>
      <w:r>
        <w:rPr>
          <w:rFonts w:hint="eastAsia"/>
        </w:rPr>
        <w:br/>
      </w:r>
      <w:r>
        <w:rPr>
          <w:rFonts w:hint="eastAsia"/>
        </w:rPr>
        <w:t>　　第一节 中国宏观经济运行回顾</w:t>
      </w:r>
      <w:r>
        <w:rPr>
          <w:rFonts w:hint="eastAsia"/>
        </w:rPr>
        <w:br/>
      </w:r>
      <w:r>
        <w:rPr>
          <w:rFonts w:hint="eastAsia"/>
        </w:rPr>
        <w:t>　　第二节 中国宏观经济发展趋势</w:t>
      </w:r>
      <w:r>
        <w:rPr>
          <w:rFonts w:hint="eastAsia"/>
        </w:rPr>
        <w:br/>
      </w:r>
      <w:r>
        <w:rPr>
          <w:rFonts w:hint="eastAsia"/>
        </w:rPr>
        <w:t>　　第三节 低压断路器行业相关政策及影响</w:t>
      </w:r>
      <w:r>
        <w:rPr>
          <w:rFonts w:hint="eastAsia"/>
        </w:rPr>
        <w:br/>
      </w:r>
      <w:r>
        <w:rPr>
          <w:rFonts w:hint="eastAsia"/>
        </w:rPr>
        <w:t>　　　　一、行业具体政策</w:t>
      </w:r>
      <w:r>
        <w:rPr>
          <w:rFonts w:hint="eastAsia"/>
        </w:rPr>
        <w:br/>
      </w:r>
      <w:r>
        <w:rPr>
          <w:rFonts w:hint="eastAsia"/>
        </w:rPr>
        <w:t>　　　　二、政策影响</w:t>
      </w:r>
      <w:r>
        <w:rPr>
          <w:rFonts w:hint="eastAsia"/>
        </w:rPr>
        <w:br/>
      </w:r>
      <w:r>
        <w:rPr>
          <w:rFonts w:hint="eastAsia"/>
        </w:rPr>
        <w:br/>
      </w:r>
      <w:r>
        <w:rPr>
          <w:rFonts w:hint="eastAsia"/>
        </w:rPr>
        <w:t>第三章 中国低压断路器行业发展特点</w:t>
      </w:r>
      <w:r>
        <w:rPr>
          <w:rFonts w:hint="eastAsia"/>
        </w:rPr>
        <w:br/>
      </w:r>
      <w:r>
        <w:rPr>
          <w:rFonts w:hint="eastAsia"/>
        </w:rPr>
        <w:t>　　第一节 低压断路器行业运行分析</w:t>
      </w:r>
      <w:r>
        <w:rPr>
          <w:rFonts w:hint="eastAsia"/>
        </w:rPr>
        <w:br/>
      </w:r>
      <w:r>
        <w:rPr>
          <w:rFonts w:hint="eastAsia"/>
        </w:rPr>
        <w:t>　　第二节 中国低压断路器行业重要性</w:t>
      </w:r>
      <w:r>
        <w:rPr>
          <w:rFonts w:hint="eastAsia"/>
        </w:rPr>
        <w:br/>
      </w:r>
      <w:r>
        <w:rPr>
          <w:rFonts w:hint="eastAsia"/>
        </w:rPr>
        <w:t>　　第三节 低压断路器行业特性分析</w:t>
      </w:r>
      <w:r>
        <w:rPr>
          <w:rFonts w:hint="eastAsia"/>
        </w:rPr>
        <w:br/>
      </w:r>
      <w:r>
        <w:rPr>
          <w:rFonts w:hint="eastAsia"/>
        </w:rPr>
        <w:t>　　第四节 低压断路器行业发展历程</w:t>
      </w:r>
      <w:r>
        <w:rPr>
          <w:rFonts w:hint="eastAsia"/>
        </w:rPr>
        <w:br/>
      </w:r>
      <w:r>
        <w:rPr>
          <w:rFonts w:hint="eastAsia"/>
        </w:rPr>
        <w:t>　　第五节 低压断路器行业技术现状</w:t>
      </w:r>
      <w:r>
        <w:rPr>
          <w:rFonts w:hint="eastAsia"/>
        </w:rPr>
        <w:br/>
      </w:r>
      <w:r>
        <w:rPr>
          <w:rFonts w:hint="eastAsia"/>
        </w:rPr>
        <w:t>　　第六节 市场的重要动态</w:t>
      </w:r>
      <w:r>
        <w:rPr>
          <w:rFonts w:hint="eastAsia"/>
        </w:rPr>
        <w:br/>
      </w:r>
      <w:r>
        <w:rPr>
          <w:rFonts w:hint="eastAsia"/>
        </w:rPr>
        <w:br/>
      </w:r>
      <w:r>
        <w:rPr>
          <w:rFonts w:hint="eastAsia"/>
        </w:rPr>
        <w:t>第四章 中国低压断路器厂商市场竞争力与市场竞争格局</w:t>
      </w:r>
      <w:r>
        <w:rPr>
          <w:rFonts w:hint="eastAsia"/>
        </w:rPr>
        <w:br/>
      </w:r>
      <w:r>
        <w:rPr>
          <w:rFonts w:hint="eastAsia"/>
        </w:rPr>
        <w:t>　　第一节 主力厂商市场竞争力分析</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t>　　第二节 低压断路器行业竞争格局分析</w:t>
      </w:r>
      <w:r>
        <w:rPr>
          <w:rFonts w:hint="eastAsia"/>
        </w:rPr>
        <w:br/>
      </w:r>
      <w:r>
        <w:rPr>
          <w:rFonts w:hint="eastAsia"/>
        </w:rPr>
        <w:t>　　　　一、整体竞争态势分析</w:t>
      </w:r>
      <w:r>
        <w:rPr>
          <w:rFonts w:hint="eastAsia"/>
        </w:rPr>
        <w:br/>
      </w:r>
      <w:r>
        <w:rPr>
          <w:rFonts w:hint="eastAsia"/>
        </w:rPr>
        <w:t>　　　　二、潜在进入者与替代产品威胁分析</w:t>
      </w:r>
      <w:r>
        <w:rPr>
          <w:rFonts w:hint="eastAsia"/>
        </w:rPr>
        <w:br/>
      </w:r>
      <w:r>
        <w:rPr>
          <w:rFonts w:hint="eastAsia"/>
        </w:rPr>
        <w:br/>
      </w:r>
      <w:r>
        <w:rPr>
          <w:rFonts w:hint="eastAsia"/>
        </w:rPr>
        <w:t>第五章 中国低压断路器行业供需情况</w:t>
      </w:r>
      <w:r>
        <w:rPr>
          <w:rFonts w:hint="eastAsia"/>
        </w:rPr>
        <w:br/>
      </w:r>
      <w:r>
        <w:rPr>
          <w:rFonts w:hint="eastAsia"/>
        </w:rPr>
        <w:t>　　第一节 低压断路器行业市场需求分析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第二节 低压断路器行业供给能力分析</w:t>
      </w:r>
      <w:r>
        <w:rPr>
          <w:rFonts w:hint="eastAsia"/>
        </w:rPr>
        <w:br/>
      </w:r>
      <w:r>
        <w:rPr>
          <w:rFonts w:hint="eastAsia"/>
        </w:rPr>
        <w:t>　　　　一、行业供给现状</w:t>
      </w:r>
      <w:r>
        <w:rPr>
          <w:rFonts w:hint="eastAsia"/>
        </w:rPr>
        <w:br/>
      </w:r>
      <w:r>
        <w:rPr>
          <w:rFonts w:hint="eastAsia"/>
        </w:rPr>
        <w:t>　　　　二、供给影响因素分析</w:t>
      </w:r>
      <w:r>
        <w:rPr>
          <w:rFonts w:hint="eastAsia"/>
        </w:rPr>
        <w:br/>
      </w:r>
      <w:r>
        <w:rPr>
          <w:rFonts w:hint="eastAsia"/>
        </w:rPr>
        <w:br/>
      </w:r>
      <w:r>
        <w:rPr>
          <w:rFonts w:hint="eastAsia"/>
        </w:rPr>
        <w:t>第六章 低压断路器行业销售状况分析</w:t>
      </w:r>
      <w:r>
        <w:rPr>
          <w:rFonts w:hint="eastAsia"/>
        </w:rPr>
        <w:br/>
      </w:r>
      <w:r>
        <w:rPr>
          <w:rFonts w:hint="eastAsia"/>
        </w:rPr>
        <w:t>　　第一节 低压断路器行业销售收入分析</w:t>
      </w:r>
      <w:r>
        <w:rPr>
          <w:rFonts w:hint="eastAsia"/>
        </w:rPr>
        <w:br/>
      </w:r>
      <w:r>
        <w:rPr>
          <w:rFonts w:hint="eastAsia"/>
        </w:rPr>
        <w:t>　　　　一、行业总销售收入分析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第二节 低压断路器行业投资收益率分析</w:t>
      </w:r>
      <w:r>
        <w:rPr>
          <w:rFonts w:hint="eastAsia"/>
        </w:rPr>
        <w:br/>
      </w:r>
      <w:r>
        <w:rPr>
          <w:rFonts w:hint="eastAsia"/>
        </w:rPr>
        <w:t>　　　　一、行业投资收益率分析</w:t>
      </w:r>
      <w:r>
        <w:rPr>
          <w:rFonts w:hint="eastAsia"/>
        </w:rPr>
        <w:br/>
      </w:r>
      <w:r>
        <w:rPr>
          <w:rFonts w:hint="eastAsia"/>
        </w:rPr>
        <w:t>　　　　二、不同规模企业投资收益率分析</w:t>
      </w:r>
      <w:r>
        <w:rPr>
          <w:rFonts w:hint="eastAsia"/>
        </w:rPr>
        <w:br/>
      </w:r>
      <w:r>
        <w:rPr>
          <w:rFonts w:hint="eastAsia"/>
        </w:rPr>
        <w:t>　　　　三、不同所有制企业投资收益率比较</w:t>
      </w:r>
      <w:r>
        <w:rPr>
          <w:rFonts w:hint="eastAsia"/>
        </w:rPr>
        <w:br/>
      </w:r>
      <w:r>
        <w:rPr>
          <w:rFonts w:hint="eastAsia"/>
        </w:rPr>
        <w:t>　　第三节 低压断路器行业产品销售成本分析</w:t>
      </w:r>
      <w:r>
        <w:rPr>
          <w:rFonts w:hint="eastAsia"/>
        </w:rPr>
        <w:br/>
      </w:r>
      <w:r>
        <w:rPr>
          <w:rFonts w:hint="eastAsia"/>
        </w:rPr>
        <w:t>　　　　一、行业产品销售成本分析</w:t>
      </w:r>
      <w:r>
        <w:rPr>
          <w:rFonts w:hint="eastAsia"/>
        </w:rPr>
        <w:br/>
      </w:r>
      <w:r>
        <w:rPr>
          <w:rFonts w:hint="eastAsia"/>
        </w:rPr>
        <w:t>　　　　二、不同规模企业产品销售成本分析</w:t>
      </w:r>
      <w:r>
        <w:rPr>
          <w:rFonts w:hint="eastAsia"/>
        </w:rPr>
        <w:br/>
      </w:r>
      <w:r>
        <w:rPr>
          <w:rFonts w:hint="eastAsia"/>
        </w:rPr>
        <w:t>　　　　三、不同所有制企业产品销售成本比较</w:t>
      </w:r>
      <w:r>
        <w:rPr>
          <w:rFonts w:hint="eastAsia"/>
        </w:rPr>
        <w:br/>
      </w:r>
      <w:r>
        <w:rPr>
          <w:rFonts w:hint="eastAsia"/>
        </w:rPr>
        <w:t>　　第四节 低压断路器行业销售税金分析</w:t>
      </w:r>
      <w:r>
        <w:rPr>
          <w:rFonts w:hint="eastAsia"/>
        </w:rPr>
        <w:br/>
      </w:r>
      <w:r>
        <w:rPr>
          <w:rFonts w:hint="eastAsia"/>
        </w:rPr>
        <w:t>　　　　一、行业销售税金分析</w:t>
      </w:r>
      <w:r>
        <w:rPr>
          <w:rFonts w:hint="eastAsia"/>
        </w:rPr>
        <w:br/>
      </w:r>
      <w:r>
        <w:rPr>
          <w:rFonts w:hint="eastAsia"/>
        </w:rPr>
        <w:t>　　　　二、不同规模企业销售税金分析</w:t>
      </w:r>
      <w:r>
        <w:rPr>
          <w:rFonts w:hint="eastAsia"/>
        </w:rPr>
        <w:br/>
      </w:r>
      <w:r>
        <w:rPr>
          <w:rFonts w:hint="eastAsia"/>
        </w:rPr>
        <w:t>　　　　三、不同所有制企业销售税金比较</w:t>
      </w:r>
      <w:r>
        <w:rPr>
          <w:rFonts w:hint="eastAsia"/>
        </w:rPr>
        <w:br/>
      </w:r>
      <w:r>
        <w:rPr>
          <w:rFonts w:hint="eastAsia"/>
        </w:rPr>
        <w:br/>
      </w:r>
      <w:r>
        <w:rPr>
          <w:rFonts w:hint="eastAsia"/>
        </w:rPr>
        <w:t>第七章 低压断路器行业进出口分析</w:t>
      </w:r>
      <w:r>
        <w:rPr>
          <w:rFonts w:hint="eastAsia"/>
        </w:rPr>
        <w:br/>
      </w:r>
      <w:r>
        <w:rPr>
          <w:rFonts w:hint="eastAsia"/>
        </w:rPr>
        <w:t>　　第一节 低压断路器行业历史进出口总量变化</w:t>
      </w:r>
      <w:r>
        <w:rPr>
          <w:rFonts w:hint="eastAsia"/>
        </w:rPr>
        <w:br/>
      </w:r>
      <w:r>
        <w:rPr>
          <w:rFonts w:hint="eastAsia"/>
        </w:rPr>
        <w:t>　　　　一、低压断路器行业进口总量变化</w:t>
      </w:r>
      <w:r>
        <w:rPr>
          <w:rFonts w:hint="eastAsia"/>
        </w:rPr>
        <w:br/>
      </w:r>
      <w:r>
        <w:rPr>
          <w:rFonts w:hint="eastAsia"/>
        </w:rPr>
        <w:t>　　　　二、低压断路器行业出口总量变化</w:t>
      </w:r>
      <w:r>
        <w:rPr>
          <w:rFonts w:hint="eastAsia"/>
        </w:rPr>
        <w:br/>
      </w:r>
      <w:r>
        <w:rPr>
          <w:rFonts w:hint="eastAsia"/>
        </w:rPr>
        <w:t>　　　　三、低压断路器行业进出口差量变动情况</w:t>
      </w:r>
      <w:r>
        <w:rPr>
          <w:rFonts w:hint="eastAsia"/>
        </w:rPr>
        <w:br/>
      </w:r>
      <w:r>
        <w:rPr>
          <w:rFonts w:hint="eastAsia"/>
        </w:rPr>
        <w:t>　　第二节 低压断路器行业历史进出口结构变化</w:t>
      </w:r>
      <w:r>
        <w:rPr>
          <w:rFonts w:hint="eastAsia"/>
        </w:rPr>
        <w:br/>
      </w:r>
      <w:r>
        <w:rPr>
          <w:rFonts w:hint="eastAsia"/>
        </w:rPr>
        <w:t>　　　　一、低压断路器行业进口来源分析</w:t>
      </w:r>
      <w:r>
        <w:rPr>
          <w:rFonts w:hint="eastAsia"/>
        </w:rPr>
        <w:br/>
      </w:r>
      <w:r>
        <w:rPr>
          <w:rFonts w:hint="eastAsia"/>
        </w:rPr>
        <w:t>　　　　二、低压断路器行业出口去向分析</w:t>
      </w:r>
      <w:r>
        <w:rPr>
          <w:rFonts w:hint="eastAsia"/>
        </w:rPr>
        <w:br/>
      </w:r>
      <w:r>
        <w:rPr>
          <w:rFonts w:hint="eastAsia"/>
        </w:rPr>
        <w:t>　　第三节 影响低压断路器行业进出口的主要因素</w:t>
      </w:r>
      <w:r>
        <w:rPr>
          <w:rFonts w:hint="eastAsia"/>
        </w:rPr>
        <w:br/>
      </w:r>
      <w:r>
        <w:rPr>
          <w:rFonts w:hint="eastAsia"/>
        </w:rPr>
        <w:t>　　第四节 低压断路器行业进出口态势展望</w:t>
      </w:r>
      <w:r>
        <w:rPr>
          <w:rFonts w:hint="eastAsia"/>
        </w:rPr>
        <w:br/>
      </w:r>
      <w:r>
        <w:rPr>
          <w:rFonts w:hint="eastAsia"/>
        </w:rPr>
        <w:t>　　　　一、低压断路器行业进口态势展望</w:t>
      </w:r>
      <w:r>
        <w:rPr>
          <w:rFonts w:hint="eastAsia"/>
        </w:rPr>
        <w:br/>
      </w:r>
      <w:r>
        <w:rPr>
          <w:rFonts w:hint="eastAsia"/>
        </w:rPr>
        <w:t>　　　　二、低压断路器行业出口态势展望</w:t>
      </w:r>
      <w:r>
        <w:rPr>
          <w:rFonts w:hint="eastAsia"/>
        </w:rPr>
        <w:br/>
      </w:r>
      <w:r>
        <w:rPr>
          <w:rFonts w:hint="eastAsia"/>
        </w:rPr>
        <w:br/>
      </w:r>
      <w:r>
        <w:rPr>
          <w:rFonts w:hint="eastAsia"/>
        </w:rPr>
        <w:t>第八章 中国低压断路器区域市场投资状况分析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br/>
      </w:r>
      <w:r>
        <w:rPr>
          <w:rFonts w:hint="eastAsia"/>
        </w:rPr>
        <w:t>第九章 中国低压断路器市场发展预测</w:t>
      </w:r>
      <w:r>
        <w:rPr>
          <w:rFonts w:hint="eastAsia"/>
        </w:rPr>
        <w:br/>
      </w:r>
      <w:r>
        <w:rPr>
          <w:rFonts w:hint="eastAsia"/>
        </w:rPr>
        <w:t>　　第一节 市场发展趋势</w:t>
      </w:r>
      <w:r>
        <w:rPr>
          <w:rFonts w:hint="eastAsia"/>
        </w:rPr>
        <w:br/>
      </w:r>
      <w:r>
        <w:rPr>
          <w:rFonts w:hint="eastAsia"/>
        </w:rPr>
        <w:t>　　第二节 市场规模预测</w:t>
      </w:r>
      <w:r>
        <w:rPr>
          <w:rFonts w:hint="eastAsia"/>
        </w:rPr>
        <w:br/>
      </w:r>
      <w:r>
        <w:rPr>
          <w:rFonts w:hint="eastAsia"/>
        </w:rPr>
        <w:t>　　第三节 市场结构预测</w:t>
      </w:r>
      <w:r>
        <w:rPr>
          <w:rFonts w:hint="eastAsia"/>
        </w:rPr>
        <w:br/>
      </w:r>
      <w:r>
        <w:rPr>
          <w:rFonts w:hint="eastAsia"/>
        </w:rPr>
        <w:t>　　第四节 区域行业分析</w:t>
      </w:r>
      <w:r>
        <w:rPr>
          <w:rFonts w:hint="eastAsia"/>
        </w:rPr>
        <w:br/>
      </w:r>
      <w:r>
        <w:rPr>
          <w:rFonts w:hint="eastAsia"/>
        </w:rPr>
        <w:br/>
      </w:r>
      <w:r>
        <w:rPr>
          <w:rFonts w:hint="eastAsia"/>
        </w:rPr>
        <w:t>第十章 低压断路器重点企业发展展望</w:t>
      </w:r>
      <w:r>
        <w:rPr>
          <w:rFonts w:hint="eastAsia"/>
        </w:rPr>
        <w:br/>
      </w:r>
      <w:r>
        <w:rPr>
          <w:rFonts w:hint="eastAsia"/>
        </w:rPr>
        <w:t>　　第一节 低压断路器企业（一）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低压断路器企业（二）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低压断路器企业（三）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低压断路器企业（四）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低压断路器企业（五）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低压断路器企业（六）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中国低压断路器行业未来发展预测</w:t>
      </w:r>
      <w:r>
        <w:rPr>
          <w:rFonts w:hint="eastAsia"/>
        </w:rPr>
        <w:br/>
      </w:r>
      <w:r>
        <w:rPr>
          <w:rFonts w:hint="eastAsia"/>
        </w:rPr>
        <w:t>　　第一节 2024-2030年市场供给预测</w:t>
      </w:r>
      <w:r>
        <w:rPr>
          <w:rFonts w:hint="eastAsia"/>
        </w:rPr>
        <w:br/>
      </w:r>
      <w:r>
        <w:rPr>
          <w:rFonts w:hint="eastAsia"/>
        </w:rPr>
        <w:t>　　　　一、2024-2030年低压断路器行业产能预测</w:t>
      </w:r>
      <w:r>
        <w:rPr>
          <w:rFonts w:hint="eastAsia"/>
        </w:rPr>
        <w:br/>
      </w:r>
      <w:r>
        <w:rPr>
          <w:rFonts w:hint="eastAsia"/>
        </w:rPr>
        <w:t>　　　　二、2024-2030年低压断路器行业产量预测</w:t>
      </w:r>
      <w:r>
        <w:rPr>
          <w:rFonts w:hint="eastAsia"/>
        </w:rPr>
        <w:br/>
      </w:r>
      <w:r>
        <w:rPr>
          <w:rFonts w:hint="eastAsia"/>
        </w:rPr>
        <w:t>　　第二节 中智-林　2024-2030年市场需求预测</w:t>
      </w:r>
      <w:r>
        <w:rPr>
          <w:rFonts w:hint="eastAsia"/>
        </w:rPr>
        <w:br/>
      </w:r>
      <w:r>
        <w:rPr>
          <w:rFonts w:hint="eastAsia"/>
        </w:rPr>
        <w:t>　　　　一、2024-2030年低压断路器行业需求预测</w:t>
      </w:r>
      <w:r>
        <w:rPr>
          <w:rFonts w:hint="eastAsia"/>
        </w:rPr>
        <w:br/>
      </w:r>
      <w:r>
        <w:rPr>
          <w:rFonts w:hint="eastAsia"/>
        </w:rPr>
        <w:t>　　　　二、2024-2030年低压断路器行业市场供需平衡预测</w:t>
      </w:r>
      <w:r>
        <w:rPr>
          <w:rFonts w:hint="eastAsia"/>
        </w:rPr>
        <w:br/>
      </w:r>
      <w:r>
        <w:rPr>
          <w:rFonts w:hint="eastAsia"/>
        </w:rPr>
        <w:br/>
      </w:r>
      <w:r>
        <w:rPr>
          <w:rFonts w:hint="eastAsia"/>
        </w:rPr>
        <w:t>图表目录</w:t>
      </w:r>
      <w:r>
        <w:rPr>
          <w:rFonts w:hint="eastAsia"/>
        </w:rPr>
        <w:br/>
      </w:r>
      <w:r>
        <w:rPr>
          <w:rFonts w:hint="eastAsia"/>
        </w:rPr>
        <w:t>　　图表 低压断路器产业链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2019-2024年中国低压断路器行业市场规模及增长情况</w:t>
      </w:r>
      <w:r>
        <w:rPr>
          <w:rFonts w:hint="eastAsia"/>
        </w:rPr>
        <w:br/>
      </w:r>
      <w:r>
        <w:rPr>
          <w:rFonts w:hint="eastAsia"/>
        </w:rPr>
        <w:t>　　……</w:t>
      </w:r>
      <w:r>
        <w:rPr>
          <w:rFonts w:hint="eastAsia"/>
        </w:rPr>
        <w:br/>
      </w:r>
      <w:r>
        <w:rPr>
          <w:rFonts w:hint="eastAsia"/>
        </w:rPr>
        <w:t>　　图表 2019-2024年中国低压断路器行业产量及增长趋势</w:t>
      </w:r>
      <w:r>
        <w:rPr>
          <w:rFonts w:hint="eastAsia"/>
        </w:rPr>
        <w:br/>
      </w:r>
      <w:r>
        <w:rPr>
          <w:rFonts w:hint="eastAsia"/>
        </w:rPr>
        <w:t>　　图表 2019-2024年中国低压断路器市场需求量及增速统计</w:t>
      </w:r>
      <w:r>
        <w:rPr>
          <w:rFonts w:hint="eastAsia"/>
        </w:rPr>
        <w:br/>
      </w:r>
      <w:r>
        <w:rPr>
          <w:rFonts w:hint="eastAsia"/>
        </w:rPr>
        <w:t>　　……</w:t>
      </w:r>
      <w:r>
        <w:rPr>
          <w:rFonts w:hint="eastAsia"/>
        </w:rPr>
        <w:br/>
      </w:r>
      <w:r>
        <w:rPr>
          <w:rFonts w:hint="eastAsia"/>
        </w:rPr>
        <w:t>　　图表 2019-2024年中国低压断路器行业盈利情况 单位：亿元</w:t>
      </w:r>
      <w:r>
        <w:rPr>
          <w:rFonts w:hint="eastAsia"/>
        </w:rPr>
        <w:br/>
      </w:r>
      <w:r>
        <w:rPr>
          <w:rFonts w:hint="eastAsia"/>
        </w:rPr>
        <w:t>　　……</w:t>
      </w:r>
      <w:r>
        <w:rPr>
          <w:rFonts w:hint="eastAsia"/>
        </w:rPr>
        <w:br/>
      </w:r>
      <w:r>
        <w:rPr>
          <w:rFonts w:hint="eastAsia"/>
        </w:rPr>
        <w:t>　　图表 2019-2024年中国低压断路器行业企业数量情况 单位：家</w:t>
      </w:r>
      <w:r>
        <w:rPr>
          <w:rFonts w:hint="eastAsia"/>
        </w:rPr>
        <w:br/>
      </w:r>
      <w:r>
        <w:rPr>
          <w:rFonts w:hint="eastAsia"/>
        </w:rPr>
        <w:t>　　图表 2019-2024年中国低压断路器行业企业平均规模情况 单位：万元/家</w:t>
      </w:r>
      <w:r>
        <w:rPr>
          <w:rFonts w:hint="eastAsia"/>
        </w:rPr>
        <w:br/>
      </w:r>
      <w:r>
        <w:rPr>
          <w:rFonts w:hint="eastAsia"/>
        </w:rPr>
        <w:t>　　图表 2019-2024年中国低压断路器行业市场规模及增长情况</w:t>
      </w:r>
      <w:r>
        <w:rPr>
          <w:rFonts w:hint="eastAsia"/>
        </w:rPr>
        <w:br/>
      </w:r>
      <w:r>
        <w:rPr>
          <w:rFonts w:hint="eastAsia"/>
        </w:rPr>
        <w:t>　　……</w:t>
      </w:r>
      <w:r>
        <w:rPr>
          <w:rFonts w:hint="eastAsia"/>
        </w:rPr>
        <w:br/>
      </w:r>
      <w:r>
        <w:rPr>
          <w:rFonts w:hint="eastAsia"/>
        </w:rPr>
        <w:t>　　图表 **地区低压断路器市场规模及增长情况</w:t>
      </w:r>
      <w:r>
        <w:rPr>
          <w:rFonts w:hint="eastAsia"/>
        </w:rPr>
        <w:br/>
      </w:r>
      <w:r>
        <w:rPr>
          <w:rFonts w:hint="eastAsia"/>
        </w:rPr>
        <w:t>　　图表 **地区低压断路器行业市场需求情况</w:t>
      </w:r>
      <w:r>
        <w:rPr>
          <w:rFonts w:hint="eastAsia"/>
        </w:rPr>
        <w:br/>
      </w:r>
      <w:r>
        <w:rPr>
          <w:rFonts w:hint="eastAsia"/>
        </w:rPr>
        <w:t>　　……</w:t>
      </w:r>
      <w:r>
        <w:rPr>
          <w:rFonts w:hint="eastAsia"/>
        </w:rPr>
        <w:br/>
      </w:r>
      <w:r>
        <w:rPr>
          <w:rFonts w:hint="eastAsia"/>
        </w:rPr>
        <w:t>　　图表 低压断路器重点企业（一）基本信息</w:t>
      </w:r>
      <w:r>
        <w:rPr>
          <w:rFonts w:hint="eastAsia"/>
        </w:rPr>
        <w:br/>
      </w:r>
      <w:r>
        <w:rPr>
          <w:rFonts w:hint="eastAsia"/>
        </w:rPr>
        <w:t>　　图表 低压断路器重点企业（一）经营情况分析</w:t>
      </w:r>
      <w:r>
        <w:rPr>
          <w:rFonts w:hint="eastAsia"/>
        </w:rPr>
        <w:br/>
      </w:r>
      <w:r>
        <w:rPr>
          <w:rFonts w:hint="eastAsia"/>
        </w:rPr>
        <w:t>　　图表 低压断路器重点企业（一）主要经济指标情况</w:t>
      </w:r>
      <w:r>
        <w:rPr>
          <w:rFonts w:hint="eastAsia"/>
        </w:rPr>
        <w:br/>
      </w:r>
      <w:r>
        <w:rPr>
          <w:rFonts w:hint="eastAsia"/>
        </w:rPr>
        <w:t>　　图表 低压断路器重点企业（一）盈利能力情况</w:t>
      </w:r>
      <w:r>
        <w:rPr>
          <w:rFonts w:hint="eastAsia"/>
        </w:rPr>
        <w:br/>
      </w:r>
      <w:r>
        <w:rPr>
          <w:rFonts w:hint="eastAsia"/>
        </w:rPr>
        <w:t>　　图表 低压断路器重点企业（一）偿债能力情况</w:t>
      </w:r>
      <w:r>
        <w:rPr>
          <w:rFonts w:hint="eastAsia"/>
        </w:rPr>
        <w:br/>
      </w:r>
      <w:r>
        <w:rPr>
          <w:rFonts w:hint="eastAsia"/>
        </w:rPr>
        <w:t>　　图表 低压断路器重点企业（一）运营能力情况</w:t>
      </w:r>
      <w:r>
        <w:rPr>
          <w:rFonts w:hint="eastAsia"/>
        </w:rPr>
        <w:br/>
      </w:r>
      <w:r>
        <w:rPr>
          <w:rFonts w:hint="eastAsia"/>
        </w:rPr>
        <w:t>　　图表 低压断路器重点企业（一）成长能力情况</w:t>
      </w:r>
      <w:r>
        <w:rPr>
          <w:rFonts w:hint="eastAsia"/>
        </w:rPr>
        <w:br/>
      </w:r>
      <w:r>
        <w:rPr>
          <w:rFonts w:hint="eastAsia"/>
        </w:rPr>
        <w:t>　　图表 低压断路器重点企业（二）基本信息</w:t>
      </w:r>
      <w:r>
        <w:rPr>
          <w:rFonts w:hint="eastAsia"/>
        </w:rPr>
        <w:br/>
      </w:r>
      <w:r>
        <w:rPr>
          <w:rFonts w:hint="eastAsia"/>
        </w:rPr>
        <w:t>　　图表 低压断路器重点企业（二）经营情况分析</w:t>
      </w:r>
      <w:r>
        <w:rPr>
          <w:rFonts w:hint="eastAsia"/>
        </w:rPr>
        <w:br/>
      </w:r>
      <w:r>
        <w:rPr>
          <w:rFonts w:hint="eastAsia"/>
        </w:rPr>
        <w:t>　　图表 低压断路器重点企业（二）主要经济指标情况</w:t>
      </w:r>
      <w:r>
        <w:rPr>
          <w:rFonts w:hint="eastAsia"/>
        </w:rPr>
        <w:br/>
      </w:r>
      <w:r>
        <w:rPr>
          <w:rFonts w:hint="eastAsia"/>
        </w:rPr>
        <w:t>　　图表 低压断路器重点企业（二）盈利能力情况</w:t>
      </w:r>
      <w:r>
        <w:rPr>
          <w:rFonts w:hint="eastAsia"/>
        </w:rPr>
        <w:br/>
      </w:r>
      <w:r>
        <w:rPr>
          <w:rFonts w:hint="eastAsia"/>
        </w:rPr>
        <w:t>　　图表 低压断路器重点企业（二）偿债能力情况</w:t>
      </w:r>
      <w:r>
        <w:rPr>
          <w:rFonts w:hint="eastAsia"/>
        </w:rPr>
        <w:br/>
      </w:r>
      <w:r>
        <w:rPr>
          <w:rFonts w:hint="eastAsia"/>
        </w:rPr>
        <w:t>　　图表 低压断路器重点企业（二）运营能力情况</w:t>
      </w:r>
      <w:r>
        <w:rPr>
          <w:rFonts w:hint="eastAsia"/>
        </w:rPr>
        <w:br/>
      </w:r>
      <w:r>
        <w:rPr>
          <w:rFonts w:hint="eastAsia"/>
        </w:rPr>
        <w:t>　　图表 低压断路器重点企业（二）成长能力情况</w:t>
      </w:r>
      <w:r>
        <w:rPr>
          <w:rFonts w:hint="eastAsia"/>
        </w:rPr>
        <w:br/>
      </w:r>
      <w:r>
        <w:rPr>
          <w:rFonts w:hint="eastAsia"/>
        </w:rPr>
        <w:t>　　……</w:t>
      </w:r>
      <w:r>
        <w:rPr>
          <w:rFonts w:hint="eastAsia"/>
        </w:rPr>
        <w:br/>
      </w:r>
      <w:r>
        <w:rPr>
          <w:rFonts w:hint="eastAsia"/>
        </w:rPr>
        <w:t>　　图表 2024-2030年中国低压断路器行业产量预测</w:t>
      </w:r>
      <w:r>
        <w:rPr>
          <w:rFonts w:hint="eastAsia"/>
        </w:rPr>
        <w:br/>
      </w:r>
      <w:r>
        <w:rPr>
          <w:rFonts w:hint="eastAsia"/>
        </w:rPr>
        <w:t>　　图表 2024-2030年中国低压断路器市场需求量预测</w:t>
      </w:r>
      <w:r>
        <w:rPr>
          <w:rFonts w:hint="eastAsia"/>
        </w:rPr>
        <w:br/>
      </w:r>
      <w:r>
        <w:rPr>
          <w:rFonts w:hint="eastAsia"/>
        </w:rPr>
        <w:t>　　……</w:t>
      </w:r>
      <w:r>
        <w:rPr>
          <w:rFonts w:hint="eastAsia"/>
        </w:rPr>
        <w:br/>
      </w:r>
      <w:r>
        <w:rPr>
          <w:rFonts w:hint="eastAsia"/>
        </w:rPr>
        <w:t>　　图表 2024-2030年中国低压断路器行业市场规模预测</w:t>
      </w:r>
      <w:r>
        <w:rPr>
          <w:rFonts w:hint="eastAsia"/>
        </w:rPr>
        <w:br/>
      </w:r>
      <w:r>
        <w:rPr>
          <w:rFonts w:hint="eastAsia"/>
        </w:rPr>
        <w:t>　　图表 2024-2030年中国低压断路器市场前景分析</w:t>
      </w:r>
      <w:r>
        <w:rPr>
          <w:rFonts w:hint="eastAsia"/>
        </w:rPr>
        <w:br/>
      </w:r>
      <w:r>
        <w:rPr>
          <w:rFonts w:hint="eastAsia"/>
        </w:rPr>
        <w:t>　　图表 2024-2030年中国低压断路器行业发展趋势预测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c3b20822294cda" w:history="1">
        <w:r>
          <w:rPr>
            <w:rStyle w:val="Hyperlink"/>
          </w:rPr>
          <w:t>2024-2030年中国低压断路器行业发展调研与市场前景分析报告</w:t>
        </w:r>
      </w:hyperlink>
      <w:r>
        <w:rPr>
          <w:color w:val="C00000"/>
        </w:rPr>
        <w:t>》，报告编号：</w:t>
      </w:r>
      <w:r>
        <w:rPr>
          <w:rFonts w:hint="eastAsia"/>
          <w:color w:val="C00000"/>
        </w:rPr>
        <w:t>0702682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8c3b20822294cda" w:history="1">
        <w:r>
          <w:rPr>
            <w:rStyle w:val="Hyperlink"/>
          </w:rPr>
          <w:t>https://www.20087.com/2/68/DiYaDuanLuQiFaZhanQuShi.html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352aa6ce774b59" w:history="1">
      <w:r>
        <w:rPr>
          <w:rStyle w:val="Hyperlink"/>
        </w:rPr>
        <w:t>2024-2030年中国低压断路器行业发展调研与市场前景分析报告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8/DiYaDuanLuQiFaZhanQuShi.html" TargetMode="External" Id="R28c3b20822294cda" /></Relationships>
</file>

<file path=word/_rels/header2.xml.rels>&#65279;<?xml version="1.0" encoding="utf-8"?><Relationships xmlns="http://schemas.openxmlformats.org/package/2006/relationships"><Relationship Type="http://schemas.openxmlformats.org/officeDocument/2006/relationships/hyperlink" Target="https://www.20087.com/2/68/DiYaDuanLuQiFaZhanQuShi.html" TargetMode="External" Id="Re7352aa6ce774b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2023-12-26T01:53:00Z</dcterms:created>
  <dcterms:modified xsi:type="dcterms:W3CDTF">2023-12-26T02:53:00Z</dcterms:modified>
  <dc:subject>2024-2030年中国低压断路器行业发展调研与市场前景分析报告</dc:subject>
  <dc:title>2024-2030年中国低压断路器行业发展调研与市场前景分析报告</dc:title>
  <cp:keywords>2024-2030年中国低压断路器行业发展调研与市场前景分析报告</cp:keywords>
  <dc:description>2024-2030年中国低压断路器行业发展调研与市场前景分析报告</dc:description>
</cp:coreProperties>
</file>