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e447e663429d" w:history="1">
              <w:r>
                <w:rPr>
                  <w:rStyle w:val="Hyperlink"/>
                </w:rPr>
                <w:t>2026-2032年中国热等静压设备行业现状调研与发展前景分析报告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e447e663429d" w:history="1">
              <w:r>
                <w:rPr>
                  <w:rStyle w:val="Hyperlink"/>
                </w:rPr>
                <w:t>2026-2032年中国热等静压设备行业现状调研与发展前景分析报告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9e447e663429d" w:history="1">
                <w:r>
                  <w:rPr>
                    <w:rStyle w:val="Hyperlink"/>
                  </w:rPr>
                  <w:t>https://www.20087.com/1/19/ReDengJingYaSheBeiDeQianJing.html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设备是通过高温高压惰性气体（通常为氩气）对材料进行各向同性致密化的高端装备，广泛应用于航空航天高温合金铸件、核燃料芯块、硬质合金及增材制造金属部件的后处理中。该设备需在1000–2200℃温度与100–200MPa压力下长时间稳定运行，强调炉温均匀性（±5℃）、压力控制精度、快速冷却能力及多重安全联锁。在高性能材料需求激增与3D打印产业化推动下，对大工作缸容积（&gt;Φ500mm×1000mm）、工艺重复性及在线过程监控提出更高要求。现代高端设备已集成全自动装出炉系统与数字工艺数据库。然而，设备投资巨大、单炉周期长达数十小时影响产能，以及高温高压密封件寿命有限等问题，仍是规模化应用的主要制约因素。</w:t>
      </w:r>
      <w:r>
        <w:rPr>
          <w:rFonts w:hint="eastAsia"/>
        </w:rPr>
        <w:br/>
      </w:r>
      <w:r>
        <w:rPr>
          <w:rFonts w:hint="eastAsia"/>
        </w:rPr>
        <w:t>　　未来，热等静压设备将朝着快速循环工艺、智能过程控制与绿色能源集成方向演进。市场调研网指出，一方面，新型加热与冷却技术（如感应辅助）将缩短周期50%以上；另一方面，AI模型可基于材料特性自动优化温度-压力曲线。在可持续层面，余热回收系统将用于预热进气或厂区供暖。此外，模块化设计将支持中小型科研机构按需配置。长远来看，该设备将从关键材料致密化终端升级为先进制造体系中高可靠、高效率、可定制的核心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9e447e663429d" w:history="1">
        <w:r>
          <w:rPr>
            <w:rStyle w:val="Hyperlink"/>
          </w:rPr>
          <w:t>2026-2032年中国热等静压设备行业现状调研与发展前景分析报告</w:t>
        </w:r>
      </w:hyperlink>
      <w:r>
        <w:rPr>
          <w:rFonts w:hint="eastAsia"/>
        </w:rPr>
        <w:t>》，2025年热等静压设备行业市场规模达 亿元，预计2032年市场规模将达 亿元，期间年均复合增长率（CAGR）达 %。报告基于统计局、相关行业协会及科研机构的详实数据，系统呈现热等静压设备行业市场规模、技术发展现状及未来趋势，客观分析热等静压设备行业竞争格局与主要企业经营状况。报告从热等静压设备供需关系、政策环境等维度，评估了热等静压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热等静压设备市场概述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按照不同产品类型，热等静压设备主要可以分为如下几个类别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研发用热等静压设备</w:t>
      </w:r>
      <w:r>
        <w:rPr>
          <w:rFonts w:hint="eastAsia"/>
        </w:rPr>
        <w:br/>
      </w:r>
      <w:r>
        <w:rPr>
          <w:rFonts w:hint="eastAsia"/>
        </w:rPr>
        <w:t>　　　　1.2.3 工业用热等静压设备</w:t>
      </w:r>
      <w:r>
        <w:rPr>
          <w:rFonts w:hint="eastAsia"/>
        </w:rPr>
        <w:br/>
      </w:r>
      <w:r>
        <w:rPr>
          <w:rFonts w:hint="eastAsia"/>
        </w:rPr>
        <w:t>　　1.3 从不同应用，热等静压设备主要包括如下几个方面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中国不同应用热等静压设备增长趋势2021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燃气轮机和能源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中国热等静压设备发展现状及未来趋势（2021-2032）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中国市场热等静压设备收入及增长率（2021-2032）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中国市场热等静压设备销量及增长率（2021-2032）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中国市场主要热等静压设备厂商分析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中国市场主要厂商热等静压设备销量及市场占有率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中国市场主要厂商热等静压设备销量（2021-2026）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中国市场主要厂商热等静压设备收入及市场占有率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中国市场主要厂商热等静压设备收入（2021-2026）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中国市场主要厂商热等静压设备收入市场份额（2021-2026）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2025年中国市场主要厂商热等静压设备收入排名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中国市场主要厂商热等静压设备价格（2021-2026）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2.7 热等静压设备行业集中度、竞争程度分析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热等静压设备行业集中度分析：2025年中国Top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中国市场热等静压设备第一梯队、第二梯队和第三梯队厂商（品牌）及2025年市场份额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重点企业（12）在中国市场热等静压设备销量、收入、价格及毛利率（2021-2026）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不同产品类型热等静压设备分析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不同应用热等静压设备分析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中国市场不同应用热等静压设备销量（2021-2032）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中国市场不同应用热等静压设备销量及市场份额（2021-2026）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中国市场不同应用热等静压设备销量预测（2027-2032）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中国市场不同应用热等静压设备规模（2021-2032）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中国市场不同应用热等静压设备规模及市场份额（2021-2026）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中国市场不同应用热等静压设备规模预测（2027-2032）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中国市场不同应用热等静压设备价格走势（2021-2032）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热等静压设备行业发展分析---厂商壁垒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热等静压设备行业发展分析---驱动因素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热等静压设备行业发展分析---制约因素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热等静压设备中国企业SWOT分析</w:t>
      </w:r>
      <w:r>
        <w:rPr>
          <w:rFonts w:hint="eastAsia"/>
        </w:rPr>
        <w:br/>
      </w:r>
      <w:r>
        <w:rPr>
          <w:rFonts w:hint="eastAsia"/>
        </w:rPr>
        <w:t>　　6.6 热等静压设备行业发展分析---行业政策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热等静压设备行业产业链简介</w:t>
      </w:r>
      <w:r>
        <w:rPr>
          <w:rFonts w:hint="eastAsia"/>
        </w:rPr>
        <w:br/>
      </w:r>
      <w:r>
        <w:rPr>
          <w:rFonts w:hint="eastAsia"/>
        </w:rPr>
        <w:t>　　7.2 热等静压设备产业链分析-上游</w:t>
      </w:r>
      <w:r>
        <w:rPr>
          <w:rFonts w:hint="eastAsia"/>
        </w:rPr>
        <w:br/>
      </w:r>
      <w:r>
        <w:rPr>
          <w:rFonts w:hint="eastAsia"/>
        </w:rPr>
        <w:t>　　7.3 热等静压设备产业链分析-中游</w:t>
      </w:r>
      <w:r>
        <w:rPr>
          <w:rFonts w:hint="eastAsia"/>
        </w:rPr>
        <w:br/>
      </w:r>
      <w:r>
        <w:rPr>
          <w:rFonts w:hint="eastAsia"/>
        </w:rPr>
        <w:t>　　7.4 热等静压设备产业链分析-下游</w:t>
      </w:r>
      <w:r>
        <w:rPr>
          <w:rFonts w:hint="eastAsia"/>
        </w:rPr>
        <w:br/>
      </w:r>
      <w:r>
        <w:rPr>
          <w:rFonts w:hint="eastAsia"/>
        </w:rPr>
        <w:t>　　7.5 热等静压设备行业采购模式</w:t>
      </w:r>
      <w:r>
        <w:rPr>
          <w:rFonts w:hint="eastAsia"/>
        </w:rPr>
        <w:br/>
      </w:r>
      <w:r>
        <w:rPr>
          <w:rFonts w:hint="eastAsia"/>
        </w:rPr>
        <w:t>　　7.6 热等静压设备行业生产模式</w:t>
      </w:r>
      <w:r>
        <w:rPr>
          <w:rFonts w:hint="eastAsia"/>
        </w:rPr>
        <w:br/>
      </w:r>
      <w:r>
        <w:rPr>
          <w:rFonts w:hint="eastAsia"/>
        </w:rPr>
        <w:t>　　7.7 热等静压设备行业销售模式及销售渠道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中国本土热等静压设备产能、产量分析</w:t>
      </w:r>
      <w:r>
        <w:rPr>
          <w:rFonts w:hint="eastAsia"/>
        </w:rPr>
        <w:br/>
      </w:r>
      <w:r>
        <w:rPr>
          <w:rFonts w:hint="eastAsia"/>
        </w:rPr>
        <w:t>　　8.1 中国热等静压设备供需现状及预测（2021-2032）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中国热等静压设备产能、产量、产能利用率及发展趋势（2021-2032）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中国热等静压设备产量、市场需求量及发展趋势（2021-2032）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中国热等静压设备进出口分析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中国市场热等静压设备主要进口来源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中国市场热等静压设备主要出口目的地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不同应用热等静压设备市场规模2021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中国市场主要厂商热等静压设备收入（2021-2026）&amp;（万元）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中国市场主要厂商热等静压设备收入份额（2021-2026）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2025年中国主要生产商热等静压设备收入排名（万元）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中国市场主要厂商热等静压设备价格（2021-2026）&amp;（千元/台）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中国市场主要厂商热等静压设备总部及产地分布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中国市场主要厂商成立时间及热等静压设备商业化日期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中国市场主要厂商热等静压设备产品类型及应用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2025年中国市场热等静压设备主要厂商市场地位（第一梯队、第二梯队和第三梯队）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热等静压设备市场投资、并购等现状分析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热等静压设备生产基地、总部、竞争对手及市场地位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热等静压设备产品规格、参数及市场应用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热等静压设备销量（台）、收入（万元）、价格（千元/台）及毛利率（2021-2026）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中国市场不同应用热等静压设备销量（2021-2026）&amp;（台）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中国市场不同应用热等静压设备销量市场份额（2021-2026）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中国市场不同应用热等静压设备销量预测（2027-2032）&amp;（台）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中国市场不同应用热等静压设备销量市场份额预测（2027-2032）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中国市场不同应用热等静压设备规模（2021-2026）&amp;（万元）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中国市场不同应用热等静压设备规模市场份额（2021-2026）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中国市场不同应用热等静压设备规模预测（2027-2032）&amp;（万元）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中国市场不同应用热等静压设备规模市场份额预测（2027-2032）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热等静压设备行业发展分析---发展趋势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热等静压设备行业发展分析---厂商壁垒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热等静压设备行业发展分析---驱动因素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热等静压设备行业发展分析---制约因素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热等静压设备行业相关重点政策一览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热等静压设备行业供应链分析</w:t>
      </w:r>
      <w:r>
        <w:rPr>
          <w:rFonts w:hint="eastAsia"/>
        </w:rPr>
        <w:br/>
      </w:r>
      <w:r>
        <w:rPr>
          <w:rFonts w:hint="eastAsia"/>
        </w:rPr>
        <w:t>　　表 96： 热等静压设备上游原料供应商</w:t>
      </w:r>
      <w:r>
        <w:rPr>
          <w:rFonts w:hint="eastAsia"/>
        </w:rPr>
        <w:br/>
      </w:r>
      <w:r>
        <w:rPr>
          <w:rFonts w:hint="eastAsia"/>
        </w:rPr>
        <w:t>　　表 97： 热等静压设备行业主要下游客户</w:t>
      </w:r>
      <w:r>
        <w:rPr>
          <w:rFonts w:hint="eastAsia"/>
        </w:rPr>
        <w:br/>
      </w:r>
      <w:r>
        <w:rPr>
          <w:rFonts w:hint="eastAsia"/>
        </w:rPr>
        <w:t>　　表 98： 热等静压设备典型经销商</w:t>
      </w:r>
      <w:r>
        <w:rPr>
          <w:rFonts w:hint="eastAsia"/>
        </w:rPr>
        <w:br/>
      </w:r>
      <w:r>
        <w:rPr>
          <w:rFonts w:hint="eastAsia"/>
        </w:rPr>
        <w:t>　　表 99： 中国热等静压设备产量、销量、进口量及出口量（2021-2026）&amp;（台）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中国热等静压设备产量、销量、进口量及出口量预测（2027-2032）&amp;（台）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中国市场热等静压设备主要进口来源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中国市场热等静压设备主要出口目的地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热等静压设备产品图片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中国不同产品类型热等静压设备市场规模市场份额2025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研发用热等静压设备产品图片</w:t>
      </w:r>
      <w:r>
        <w:rPr>
          <w:rFonts w:hint="eastAsia"/>
        </w:rPr>
        <w:br/>
      </w:r>
      <w:r>
        <w:rPr>
          <w:rFonts w:hint="eastAsia"/>
        </w:rPr>
        <w:t>　　图 4： 工业用热等静压设备产品图片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中国不同应用热等静压设备市场份额2025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燃气轮机和能源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中国市场热等静压设备市场规模，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中国市场热等静压设备收入及增长率（2021-2032）&amp;（万元）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中国市场热等静压设备销量及增长率（2021-2032）&amp;（台）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2025年中国市场主要厂商热等静压设备销量市场份额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2025年中国市场主要厂商热等静压设备收入市场份额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2025年中国市场前五大厂商热等静压设备市场份额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2025年中国市场热等静压设备第一梯队、第二梯队和第三梯队厂商（品牌）及市场份额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中国市场不同应用热等静压设备价格走势（2021-2032）&amp;（千元/台）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热等静压设备中国企业SWOT分析</w:t>
      </w:r>
      <w:r>
        <w:rPr>
          <w:rFonts w:hint="eastAsia"/>
        </w:rPr>
        <w:br/>
      </w:r>
      <w:r>
        <w:rPr>
          <w:rFonts w:hint="eastAsia"/>
        </w:rPr>
        <w:t>　　图 21： 热等静压设备产业链</w:t>
      </w:r>
      <w:r>
        <w:rPr>
          <w:rFonts w:hint="eastAsia"/>
        </w:rPr>
        <w:br/>
      </w:r>
      <w:r>
        <w:rPr>
          <w:rFonts w:hint="eastAsia"/>
        </w:rPr>
        <w:t>　　图 22： 热等静压设备行业采购模式分析</w:t>
      </w:r>
      <w:r>
        <w:rPr>
          <w:rFonts w:hint="eastAsia"/>
        </w:rPr>
        <w:br/>
      </w:r>
      <w:r>
        <w:rPr>
          <w:rFonts w:hint="eastAsia"/>
        </w:rPr>
        <w:t>　　图 23： 热等静压设备行业生产模式分析</w:t>
      </w:r>
      <w:r>
        <w:rPr>
          <w:rFonts w:hint="eastAsia"/>
        </w:rPr>
        <w:br/>
      </w:r>
      <w:r>
        <w:rPr>
          <w:rFonts w:hint="eastAsia"/>
        </w:rPr>
        <w:t>　　图 24： 热等静压设备行业销售模式分析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中国热等静压设备产能、产量、产能利用率及发展趋势（2021-2032）&amp;（台）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中国热等静压设备产量、市场需求量及发展趋势（2021-2032）&amp;（台）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e447e663429d" w:history="1">
        <w:r>
          <w:rPr>
            <w:rStyle w:val="Hyperlink"/>
          </w:rPr>
          <w:t>2026-2032年中国热等静压设备行业现状调研与发展前景分析报告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9e447e663429d" w:history="1">
        <w:r>
          <w:rPr>
            <w:rStyle w:val="Hyperlink"/>
          </w:rPr>
          <w:t>https://www.20087.com/1/19/ReDengJingYaSheBeiDeQianJing.html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等静压技术、热等静压设备工作原理、中国十大热等静压企业、热等静压设备十大品牌、中国等静压机十大排名、热等静压设备广泛用于材料加工中.该设备工作时、热等静压机价格、热等静压设备制造商、热等静压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3e0ecbde45c4" w:history="1">
      <w:r>
        <w:rPr>
          <w:rStyle w:val="Hyperlink"/>
        </w:rPr>
        <w:t>2026-2032年中国热等静压设备行业现状调研与发展前景分析报告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eDengJingYaSheBeiDeQianJing.html" TargetMode="External" Id="R7129e447e66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eDengJingYaSheBeiDeQianJing.html" TargetMode="External" Id="R84ab3e0ecbd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2026-03-02T05:25:46Z</dcterms:created>
  <dcterms:modified xsi:type="dcterms:W3CDTF">2026-03-02T06:25:46Z</dcterms:modified>
  <dc:subject>2026-2032年中国热等静压设备行业现状调研与发展前景分析报告</dc:subject>
  <dc:title>2026-2032年中国热等静压设备行业现状调研与发展前景分析报告</dc:title>
  <cp:keywords>2026-2032年中国热等静压设备行业现状调研与发展前景分析报告</cp:keywords>
  <dc:description>2026-2032年中国热等静压设备行业现状调研与发展前景分析报告</dc:description>
</cp:coreProperties>
</file>