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9cd70cf044c6c" w:history="1">
              <w:r>
                <w:rPr>
                  <w:rStyle w:val="Hyperlink"/>
                </w:rPr>
                <w:t>2025-2031年中国工业用电炉市场调查研究与行业前景分析报告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9cd70cf044c6c" w:history="1">
              <w:r>
                <w:rPr>
                  <w:rStyle w:val="Hyperlink"/>
                </w:rPr>
                <w:t>2025-2031年中国工业用电炉市场调查研究与行业前景分析报告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d9cd70cf044c6c" w:history="1">
                <w:r>
                  <w:rPr>
                    <w:rStyle w:val="Hyperlink"/>
                  </w:rPr>
                  <w:t>https://www.20087.com/2/19/GongYeYongDianLuDeXianZhuangYuQianJing.html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电炉是冶金、化工、陶瓷等多个行业不可或缺的热处理设备，其性能直接影响到产品的质量和生产效率。目前，随着节能环保理念的深入人心，工业用电炉正经历着从传统燃煤、燃气炉向高效电炉的转变。通过采用先进的加热元件和保温材料，工业用电炉的能源效率和温度控制精度得到了显著提升，减少了能源消耗和废气排放。同时，智能化控制系统的应用，使得电炉能够实现精准的温度曲线控制和远程操作，提高了生产过程的自动化程度和安全性。</w:t>
      </w:r>
      <w:r>
        <w:rPr>
          <w:rFonts w:hint="eastAsia"/>
        </w:rPr>
        <w:br/>
      </w:r>
      <w:r>
        <w:rPr>
          <w:rFonts w:hint="eastAsia"/>
        </w:rPr>
        <w:t>　　未来，工业用电炉的发展趋势将更加聚焦于绿色制造和智能化升级。一方面，通过采用可再生能源供电和余热回收技术，工业用电炉将进一步降低碳排放，推动工业领域的绿色转型。另一方面，借助物联网和大数据分析技术，工业用电炉将实现设备间的互联互通，形成智能工厂的一部分，能够根据生产需求自动调整工作状态，提高整体生产效率和灵活性。此外，随着人工智能和机器学习技术的应用，未来的工业用电炉将具备故障预测和自我优化的能力，减少了非计划停机时间，保障了连续稳定的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9cd70cf044c6c" w:history="1">
        <w:r>
          <w:rPr>
            <w:rStyle w:val="Hyperlink"/>
          </w:rPr>
          <w:t>2025-2031年中国工业用电炉市场调查研究与行业前景分析报告</w:t>
        </w:r>
      </w:hyperlink>
      <w:r>
        <w:rPr>
          <w:rFonts w:hint="eastAsia"/>
        </w:rPr>
        <w:t>》主要分析了工业用电炉行业的市场规模、工业用电炉市场供需状况、工业用电炉市场竞争状况和工业用电炉主要企业经营情况，同时对工业用电炉行业的未来发展做出科学的预测。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d9cd70cf044c6c" w:history="1">
        <w:r>
          <w:rPr>
            <w:rStyle w:val="Hyperlink"/>
          </w:rPr>
          <w:t>2025-2031年中国工业用电炉市场调查研究与行业前景分析报告</w:t>
        </w:r>
      </w:hyperlink>
      <w:r>
        <w:rPr>
          <w:rFonts w:hint="eastAsia"/>
        </w:rPr>
        <w:t>》可以帮助投资者准确把握工业用电炉行业的市场现状，为投资者进行投资作出工业用电炉行业前景预判，挖掘工业用电炉行业投资价值，同时提出工业用电炉行业投资策略、营销策略等方面的建议。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工业用电炉行业相关概述</w:t>
      </w:r>
      <w:r>
        <w:rPr>
          <w:rFonts w:hint="eastAsia"/>
        </w:rPr>
        <w:br/>
      </w:r>
      <w:r>
        <w:rPr>
          <w:rFonts w:hint="eastAsia"/>
        </w:rPr>
        <w:t>　　　　一、工业用电炉行业定义及特点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1、工业用电炉行业定义</w:t>
      </w:r>
      <w:r>
        <w:rPr>
          <w:rFonts w:hint="eastAsia"/>
        </w:rPr>
        <w:br/>
      </w:r>
      <w:r>
        <w:rPr>
          <w:rFonts w:hint="eastAsia"/>
        </w:rPr>
        <w:t>　　　　　　2、工业用电炉行业特点</w:t>
      </w:r>
      <w:r>
        <w:rPr>
          <w:rFonts w:hint="eastAsia"/>
        </w:rPr>
        <w:br/>
      </w:r>
      <w:r>
        <w:rPr>
          <w:rFonts w:hint="eastAsia"/>
        </w:rPr>
        <w:t>　　　　二、工业用电炉行业经营模式分析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1、工业用电炉生产模式</w:t>
      </w:r>
      <w:r>
        <w:rPr>
          <w:rFonts w:hint="eastAsia"/>
        </w:rPr>
        <w:br/>
      </w:r>
      <w:r>
        <w:rPr>
          <w:rFonts w:hint="eastAsia"/>
        </w:rPr>
        <w:t>　　　　　　2、工业用电炉采购模式</w:t>
      </w:r>
      <w:r>
        <w:rPr>
          <w:rFonts w:hint="eastAsia"/>
        </w:rPr>
        <w:br/>
      </w:r>
      <w:r>
        <w:rPr>
          <w:rFonts w:hint="eastAsia"/>
        </w:rPr>
        <w:t>　　　　　　3、工业用电炉销售模式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2024-2025年世界工业用电炉行业市场运行形势分析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2024-2025年全球工业用电炉行业发展概况</w:t>
      </w:r>
      <w:r>
        <w:rPr>
          <w:rFonts w:hint="eastAsia"/>
        </w:rPr>
        <w:br/>
      </w:r>
      <w:r>
        <w:rPr>
          <w:rFonts w:hint="eastAsia"/>
        </w:rPr>
        <w:t>　　第二节 世界工业用电炉行业发展走势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一、全球工业用电炉行业市场分布情况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二、全球工业用电炉行业发展趋势分析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全球工业用电炉行业重点国家和区域分析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2024-2025年中国工业用电炉行业发展环境分析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工业用电炉政策环境分析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工业用电炉技术环境分析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2024-2025年工业用电炉行业技术发展现状及趋势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当前我国工业用电炉技术发展现状</w:t>
      </w:r>
      <w:r>
        <w:rPr>
          <w:rFonts w:hint="eastAsia"/>
        </w:rPr>
        <w:br/>
      </w:r>
      <w:r>
        <w:rPr>
          <w:rFonts w:hint="eastAsia"/>
        </w:rPr>
        <w:t>　　第二节 中外工业用电炉技术差距及产生差距的主要原因分析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提高我国工业用电炉技术的对策</w:t>
      </w:r>
      <w:r>
        <w:rPr>
          <w:rFonts w:hint="eastAsia"/>
        </w:rPr>
        <w:br/>
      </w:r>
      <w:r>
        <w:rPr>
          <w:rFonts w:hint="eastAsia"/>
        </w:rPr>
        <w:t>　　第四节 我国工业用电炉研发、设计发展趋势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中国工业用电炉行业市场供需状况分析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中国工业用电炉行业市场规模情况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中国工业用电炉行业盈利情况分析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中国工业用电炉行业市场需求状况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一、2019-2024年工业用电炉行业市场需求情况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二、工业用电炉行业市场需求特点分析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三、2025-2031年工业用电炉行业市场需求预测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中国工业用电炉行业市场供给状况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一、2019-2024年工业用电炉行业市场供给情况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二、工业用电炉行业市场供给特点分析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三、2025-2031年工业用电炉行业市场供给预测</w:t>
      </w:r>
      <w:r>
        <w:rPr>
          <w:rFonts w:hint="eastAsia"/>
        </w:rPr>
        <w:br/>
      </w:r>
      <w:r>
        <w:rPr>
          <w:rFonts w:hint="eastAsia"/>
        </w:rPr>
        <w:t>　　第五节 工业用电炉行业市场供需平衡状况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中国工业用电炉行业进出口情况分析预测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2019-2024年中国工业用电炉行业进出口情况分析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一、2019-2024年中国工业用电炉行业进口分析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二、2019-2024年中国工业用电炉行业出口分析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2025-2031年中国工业用电炉行业进出口情况预测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一、2025-2031年中国工业用电炉行业进口预测分析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二、2025-2031年中国工业用电炉行业出口预测分析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影响工业用电炉行业进出口变化的主要原因分析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2019-2024年中国工业用电炉行业重点地区调研分析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一、中国工业用电炉行业重点区域市场结构调研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二、**地区工业用电炉市场调研分析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三、**地区工业用电炉市场调研分析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四、**地区工业用电炉市场调研分析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五、**地区工业用电炉市场调研分析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六、**地区工业用电炉市场调研分析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工业用电炉行业细分产品市场调研分析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中国工业用电炉行业市场行情分析预测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工业用电炉价格影响因素分析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2019-2024年中国工业用电炉市场价格趋向分析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2025-2031年中国工业用电炉市场价格趋向预测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工业用电炉行业上、下游市场分析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工业用电炉行业上游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工业用电炉行业下游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工业用电炉行业竞争格局分析</w:t>
      </w:r>
      <w:r>
        <w:rPr>
          <w:rFonts w:hint="eastAsia"/>
        </w:rPr>
        <w:br/>
      </w:r>
      <w:r>
        <w:rPr>
          <w:rFonts w:hint="eastAsia"/>
        </w:rPr>
        <w:t>　　第一节 工业用电炉行业集中度分析</w:t>
      </w:r>
      <w:r>
        <w:rPr>
          <w:rFonts w:hint="eastAsia"/>
        </w:rPr>
        <w:br/>
      </w:r>
      <w:r>
        <w:rPr>
          <w:rFonts w:hint="eastAsia"/>
        </w:rPr>
        <w:t>　　　　一、工业用电炉市场集中度分析</w:t>
      </w:r>
      <w:r>
        <w:rPr>
          <w:rFonts w:hint="eastAsia"/>
        </w:rPr>
        <w:br/>
      </w:r>
      <w:r>
        <w:rPr>
          <w:rFonts w:hint="eastAsia"/>
        </w:rPr>
        <w:t>　　　　二、工业用电炉企业集中度分析</w:t>
      </w:r>
      <w:r>
        <w:rPr>
          <w:rFonts w:hint="eastAsia"/>
        </w:rPr>
        <w:br/>
      </w:r>
      <w:r>
        <w:rPr>
          <w:rFonts w:hint="eastAsia"/>
        </w:rPr>
        <w:t>　　　　三、工业用电炉区域集中度分析</w:t>
      </w:r>
      <w:r>
        <w:rPr>
          <w:rFonts w:hint="eastAsia"/>
        </w:rPr>
        <w:br/>
      </w:r>
      <w:r>
        <w:rPr>
          <w:rFonts w:hint="eastAsia"/>
        </w:rPr>
        <w:t>　　第二节 工业用电炉行业竞争格局分析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一、2024-2025年工业用电炉行业竞争分析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二、2024-2025年中外工业用电炉产品竞争分析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三、2024-2025年中国工业用电炉市场竞争分析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四、2025-2031年国内主要工业用电炉企业动向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工业用电炉行业重点企业发展调研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工业用电炉重点企业（一）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工业用电炉重点企业（二）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工业用电炉重点企业（三）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工业用电炉重点企业（四）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工业用电炉重点企业（五）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工业用电炉重点企业（六）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工业用电炉企业发展策略分析</w:t>
      </w:r>
      <w:r>
        <w:rPr>
          <w:rFonts w:hint="eastAsia"/>
        </w:rPr>
        <w:br/>
      </w:r>
      <w:r>
        <w:rPr>
          <w:rFonts w:hint="eastAsia"/>
        </w:rPr>
        <w:t>　　第一节 工业用电炉市场策略分析</w:t>
      </w:r>
      <w:r>
        <w:rPr>
          <w:rFonts w:hint="eastAsia"/>
        </w:rPr>
        <w:br/>
      </w:r>
      <w:r>
        <w:rPr>
          <w:rFonts w:hint="eastAsia"/>
        </w:rPr>
        <w:t>　　　　一、工业用电炉价格策略分析</w:t>
      </w:r>
      <w:r>
        <w:rPr>
          <w:rFonts w:hint="eastAsia"/>
        </w:rPr>
        <w:br/>
      </w:r>
      <w:r>
        <w:rPr>
          <w:rFonts w:hint="eastAsia"/>
        </w:rPr>
        <w:t>　　　　二、工业用电炉渠道策略分析</w:t>
      </w:r>
      <w:r>
        <w:rPr>
          <w:rFonts w:hint="eastAsia"/>
        </w:rPr>
        <w:br/>
      </w:r>
      <w:r>
        <w:rPr>
          <w:rFonts w:hint="eastAsia"/>
        </w:rPr>
        <w:t>　　第二节 工业用电炉销售策略分析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提高工业用电炉企业竞争力的策略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一、提高中国工业用电炉企业核心竞争力的对策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二、工业用电炉企业提升竞争力的主要方向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三、影响工业用电炉企业核心竞争力的因素及提升途径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四、提高工业用电炉企业竞争力的策略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对我国工业用电炉品牌的战略思考</w:t>
      </w:r>
      <w:r>
        <w:rPr>
          <w:rFonts w:hint="eastAsia"/>
        </w:rPr>
        <w:br/>
      </w:r>
      <w:r>
        <w:rPr>
          <w:rFonts w:hint="eastAsia"/>
        </w:rPr>
        <w:t>　　　　一、工业用电炉实施品牌战略的意义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二、工业用电炉企业品牌的现状分析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三、我国工业用电炉企业的品牌战略</w:t>
      </w:r>
      <w:r>
        <w:rPr>
          <w:rFonts w:hint="eastAsia"/>
        </w:rPr>
        <w:br/>
      </w:r>
      <w:r>
        <w:rPr>
          <w:rFonts w:hint="eastAsia"/>
        </w:rPr>
        <w:t>　　　　四、工业用电炉品牌战略管理的策略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中国工业用电炉行业营销策略分析</w:t>
      </w:r>
      <w:r>
        <w:rPr>
          <w:rFonts w:hint="eastAsia"/>
        </w:rPr>
        <w:br/>
      </w:r>
      <w:r>
        <w:rPr>
          <w:rFonts w:hint="eastAsia"/>
        </w:rPr>
        <w:t>　　第一节 工业用电炉市场推广策略研究分析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一、做好工业用电炉产品导入</w:t>
      </w:r>
      <w:r>
        <w:rPr>
          <w:rFonts w:hint="eastAsia"/>
        </w:rPr>
        <w:br/>
      </w:r>
      <w:r>
        <w:rPr>
          <w:rFonts w:hint="eastAsia"/>
        </w:rPr>
        <w:t>　　　　二、做好工业用电炉产品组合和产品线决策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三、工业用电炉行业城市市场推广策略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工业用电炉行业渠道营销研究分析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一、工业用电炉行业营销环境分析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二、工业用电炉行业现存的营销渠道分析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三、工业用电炉行业终端市场营销管理策略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工业用电炉行业营销战略研究分析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一、中国工业用电炉行业有效整合营销策略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二、建立工业用电炉行业厂商的双嬴模式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2025-2031年中国工业用电炉行业前景与风险预测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2025年工业用电炉市场前景分析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2025年工业用电炉发展趋势预测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2025-2031年中国工业用电炉行业投资特性分析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一、2025-2031年中国工业用电炉行业进入壁垒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二、2025-2031年中国工业用电炉行业盈利模式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三、2025-2031年中国工业用电炉行业盈利因素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2025-2031年中国工业用电炉行业投资机会分析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一、2025-2031年中国工业用电炉细分市场投资机会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二、2025-2031年中国工业用电炉行业区域市场投资潜力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2025-2031年中国工业用电炉行业投资风险分析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一、2025-2031年中国工业用电炉行业市场竞争风险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二、2025-2031年中国工业用电炉行业技术风险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三、2025-2031年中国工业用电炉行业政策风险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四、2025-2031年中国工业用电炉行业进入退出风险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2025-2031年中国工业用电炉行业盈利模式与投资策略分析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国外工业用电炉行业投资现状及经营模式分析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一、境外工业用电炉行业成长情况调查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中国工业用电炉行业商业模式探讨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中国工业用电炉行业投资国际化发展战略分析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中国工业用电炉行业投资策略分析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中国工业用电炉行业资本运作战略选择方案研究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[⋅中⋅智⋅林]中国工业用电炉行业多元化经营战略的可行性分析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工业用电炉行业历程</w:t>
      </w:r>
      <w:r>
        <w:rPr>
          <w:rFonts w:hint="eastAsia"/>
        </w:rPr>
        <w:br/>
      </w:r>
      <w:r>
        <w:rPr>
          <w:rFonts w:hint="eastAsia"/>
        </w:rPr>
        <w:t>　　图表 工业用电炉行业生命周期</w:t>
      </w:r>
      <w:r>
        <w:rPr>
          <w:rFonts w:hint="eastAsia"/>
        </w:rPr>
        <w:br/>
      </w:r>
      <w:r>
        <w:rPr>
          <w:rFonts w:hint="eastAsia"/>
        </w:rPr>
        <w:t>　　图表 工业用电炉行业产业链分析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2019-2024年中国工业用电炉行业市场规模及增长情况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2019-2024年工业用电炉行业市场容量分析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2019-2024年中国工业用电炉行业产能统计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2019-2024年中国工业用电炉行业产量及增长趋势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2019-2024年中国工业用电炉市场需求量及增速统计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2025年中国工业用电炉行业需求领域分布格局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2019-2024年中国工业用电炉行业销售收入分析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2019-2024年中国工业用电炉行业盈利情况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2019-2024年中国工业用电炉行业利润总额统计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2019-2024年中国工业用电炉进口数量分析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2019-2024年中国工业用电炉进口金额分析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2019-2024年中国工业用电炉出口数量分析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2019-2024年中国工业用电炉出口金额分析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2025年中国工业用电炉进口国家及地区分析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2025年中国工业用电炉出口国家及地区分析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2019-2024年中国工业用电炉行业企业数量情况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2019-2024年中国工业用电炉行业企业平均规模情况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**地区工业用电炉市场规模及增长情况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**地区工业用电炉行业市场需求情况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**地区工业用电炉行业市场需求情况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**地区工业用电炉行业市场需求情况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**地区工业用电炉行业市场需求情况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工业用电炉重点企业（一）基本信息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工业用电炉重点企业（一）经营情况分析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工业用电炉重点企业（一）主要经济指标情况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工业用电炉重点企业（二）经营情况分析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工业用电炉重点企业（二）主要经济指标情况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工业用电炉重点企业（三）经营情况分析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工业用电炉重点企业（三）主要经济指标情况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工业用电炉重点企业（三）成长能力情况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2025-2031年中国工业用电炉行业产能预测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2025-2031年中国工业用电炉行业产量预测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2025-2031年中国工业用电炉市场需求量预测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2025-2031年中国工业用电炉行业供需平衡预测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2025-2031年中国工业用电炉行业市场容量预测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2025-2031年中国工业用电炉行业市场规模预测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2025-2031年中国工业用电炉市场前景分析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2025-2031年中国工业用电炉行业发展趋势预测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9cd70cf044c6c" w:history="1">
        <w:r>
          <w:rPr>
            <w:rStyle w:val="Hyperlink"/>
          </w:rPr>
          <w:t>2025-2031年中国工业用电炉市场调查研究与行业前景分析报告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d9cd70cf044c6c" w:history="1">
        <w:r>
          <w:rPr>
            <w:rStyle w:val="Hyperlink"/>
          </w:rPr>
          <w:t>https://www.20087.com/2/19/GongYeYongDianLuDeXianZhuangYuQianJing.html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2e03a23d841cb" w:history="1">
      <w:r>
        <w:rPr>
          <w:rStyle w:val="Hyperlink"/>
        </w:rPr>
        <w:t>2025-2031年中国工业用电炉市场调查研究与行业前景分析报告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GongYeYongDianLuDeXianZhuangYuQianJing.html" TargetMode="External" Id="R40d9cd70cf04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GongYeYongDianLuDeXianZhuangYuQianJing.html" TargetMode="External" Id="Ra122e03a23d8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2024-11-16T01:43:00Z</dcterms:created>
  <dcterms:modified xsi:type="dcterms:W3CDTF">2024-11-16T02:43:00Z</dcterms:modified>
  <dc:subject>2025-2031年中国工业用电炉市场调查研究与行业前景分析报告</dc:subject>
  <dc:title>2025-2031年中国工业用电炉市场调查研究与行业前景分析报告</dc:title>
  <cp:keywords>2025-2031年中国工业用电炉市场调查研究与行业前景分析报告</cp:keywords>
  <dc:description>2025-2031年中国工业用电炉市场调查研究与行业前景分析报告</dc:description>
</cp:coreProperties>
</file>