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0fafac4aa4472" w:history="1">
              <w:r>
                <w:rPr>
                  <w:rStyle w:val="Hyperlink"/>
                </w:rPr>
                <w:t>2023-2028年全球与中国感应钎焊机市场研究及前景趋势报告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0fafac4aa4472" w:history="1">
              <w:r>
                <w:rPr>
                  <w:rStyle w:val="Hyperlink"/>
                </w:rPr>
                <w:t>2023-2028年全球与中国感应钎焊机市场研究及前景趋势报告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0fafac4aa4472" w:history="1">
                <w:r>
                  <w:rPr>
                    <w:rStyle w:val="Hyperlink"/>
                  </w:rPr>
                  <w:t>https://www.20087.com/3/99/GanYingQianHanJiHangYeQianJingQuShi.html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钎焊机利用高频电磁场产生的涡流加热原理，实现对金属工件的快速、精确焊接，广泛应用于航空航天、汽车制造、电子元器件等领域。目前，感应钎焊技术不断进步，设备向高效率、智能化方向发展，如采用先进的控制系统提高焊接精度，以及集成物联网技术实现远程监控与维护，提高了生产效率和焊接质量。</w:t>
      </w:r>
      <w:r>
        <w:rPr>
          <w:rFonts w:hint="eastAsia"/>
        </w:rPr>
        <w:br/>
      </w:r>
      <w:r>
        <w:rPr>
          <w:rFonts w:hint="eastAsia"/>
        </w:rPr>
        <w:t>　　未来感应钎焊机将更加注重能效比的提升和焊接过程的绿色化，采用新材料和创新设计减少能耗。智能化和自动化水平将进一步提高，通过机器视觉、人工智能算法优化焊接路径和参数，实现焊接过程的自适应控制。同时，针对新兴行业如新能源汽车、5G通信设备的定制化焊接解决方案将不断涌现，推动行业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0fafac4aa4472" w:history="1">
        <w:r>
          <w:rPr>
            <w:rStyle w:val="Hyperlink"/>
          </w:rPr>
          <w:t>2023-2028年全球与中国感应钎焊机市场研究及前景趋势报告</w:t>
        </w:r>
      </w:hyperlink>
      <w:r>
        <w:rPr>
          <w:rFonts w:hint="eastAsia"/>
        </w:rPr>
        <w:t>》系统分析了全球及我国感应钎焊机行业的市场规模、市场需求及价格动态，深入探讨了感应钎焊机产业链结构与发展特点。报告对感应钎焊机细分市场进行了详细剖析，基于科学数据预测了市场前景及未来发展趋势，同时聚焦感应钎焊机重点企业，评估了品牌影响力、市场竞争力及行业集中度变化。通过专业分析与客观洞察，报告为投资者、产业链相关企业及政府决策部门提供了重要参考，是把握感应钎焊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中国感应钎焊机概述</w:t>
      </w:r>
      <w:r>
        <w:rPr>
          <w:rFonts w:hint="eastAsia"/>
        </w:rPr>
        <w:br/>
      </w:r>
      <w:r>
        <w:rPr>
          <w:rFonts w:hint="eastAsia"/>
        </w:rPr>
        <w:t>　　第一节 感应钎焊机行业定义</w:t>
      </w:r>
      <w:r>
        <w:rPr>
          <w:rFonts w:hint="eastAsia"/>
        </w:rPr>
        <w:br/>
      </w:r>
      <w:r>
        <w:rPr>
          <w:rFonts w:hint="eastAsia"/>
        </w:rPr>
        <w:t>　　第二节 感应钎焊机行业发展特性</w:t>
      </w:r>
      <w:r>
        <w:rPr>
          <w:rFonts w:hint="eastAsia"/>
        </w:rPr>
        <w:br/>
      </w:r>
      <w:r>
        <w:rPr>
          <w:rFonts w:hint="eastAsia"/>
        </w:rPr>
        <w:t>　　第三节 感应钎焊机产业链分析</w:t>
      </w:r>
      <w:r>
        <w:rPr>
          <w:rFonts w:hint="eastAsia"/>
        </w:rPr>
        <w:br/>
      </w:r>
      <w:r>
        <w:rPr>
          <w:rFonts w:hint="eastAsia"/>
        </w:rPr>
        <w:t>　　第四节 感应钎焊机行业生命周期分析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国外主要感应钎焊机市场发展概况</w:t>
      </w:r>
      <w:r>
        <w:rPr>
          <w:rFonts w:hint="eastAsia"/>
        </w:rPr>
        <w:br/>
      </w:r>
      <w:r>
        <w:rPr>
          <w:rFonts w:hint="eastAsia"/>
        </w:rPr>
        <w:t>　　第一节 全球感应钎焊机市场发展分析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欧洲地区主要国家感应钎焊机市场概况</w:t>
      </w:r>
      <w:r>
        <w:rPr>
          <w:rFonts w:hint="eastAsia"/>
        </w:rPr>
        <w:br/>
      </w:r>
      <w:r>
        <w:rPr>
          <w:rFonts w:hint="eastAsia"/>
        </w:rPr>
        <w:t>　　第三节 北美地区感应钎焊机市场概况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亚洲地区主要国家感应钎焊机市场概况</w:t>
      </w:r>
      <w:r>
        <w:rPr>
          <w:rFonts w:hint="eastAsia"/>
        </w:rPr>
        <w:br/>
      </w:r>
      <w:r>
        <w:rPr>
          <w:rFonts w:hint="eastAsia"/>
        </w:rPr>
        <w:t>　　第五节 全球感应钎焊机市场发展预测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中国感应钎焊机发展环境分析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感应钎焊机行业相关政策、标准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感应钎焊机行业相关发展规划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中国感应钎焊机技术发展分析</w:t>
      </w:r>
      <w:r>
        <w:rPr>
          <w:rFonts w:hint="eastAsia"/>
        </w:rPr>
        <w:br/>
      </w:r>
      <w:r>
        <w:rPr>
          <w:rFonts w:hint="eastAsia"/>
        </w:rPr>
        <w:t>　　第一节 当前感应钎焊机技术发展现状分析</w:t>
      </w:r>
      <w:r>
        <w:rPr>
          <w:rFonts w:hint="eastAsia"/>
        </w:rPr>
        <w:br/>
      </w:r>
      <w:r>
        <w:rPr>
          <w:rFonts w:hint="eastAsia"/>
        </w:rPr>
        <w:t>　　第二节 感应钎焊机生产中需注意的问题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感应钎焊机行业主要技术发展趋势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感应钎焊机市场特性分析</w:t>
      </w:r>
      <w:r>
        <w:rPr>
          <w:rFonts w:hint="eastAsia"/>
        </w:rPr>
        <w:br/>
      </w:r>
      <w:r>
        <w:rPr>
          <w:rFonts w:hint="eastAsia"/>
        </w:rPr>
        <w:t>　　第一节 感应钎焊机行业集中度分析</w:t>
      </w:r>
      <w:r>
        <w:rPr>
          <w:rFonts w:hint="eastAsia"/>
        </w:rPr>
        <w:br/>
      </w:r>
      <w:r>
        <w:rPr>
          <w:rFonts w:hint="eastAsia"/>
        </w:rPr>
        <w:t>　　第二节 感应钎焊机行业SWOT分析</w:t>
      </w:r>
      <w:r>
        <w:rPr>
          <w:rFonts w:hint="eastAsia"/>
        </w:rPr>
        <w:br/>
      </w:r>
      <w:r>
        <w:rPr>
          <w:rFonts w:hint="eastAsia"/>
        </w:rPr>
        <w:t>　　　　一、感应钎焊机行业优势</w:t>
      </w:r>
      <w:r>
        <w:rPr>
          <w:rFonts w:hint="eastAsia"/>
        </w:rPr>
        <w:br/>
      </w:r>
      <w:r>
        <w:rPr>
          <w:rFonts w:hint="eastAsia"/>
        </w:rPr>
        <w:t>　　　　二、感应钎焊机行业劣势</w:t>
      </w:r>
      <w:r>
        <w:rPr>
          <w:rFonts w:hint="eastAsia"/>
        </w:rPr>
        <w:br/>
      </w:r>
      <w:r>
        <w:rPr>
          <w:rFonts w:hint="eastAsia"/>
        </w:rPr>
        <w:t>　　　　三、感应钎焊机行业机会</w:t>
      </w:r>
      <w:r>
        <w:rPr>
          <w:rFonts w:hint="eastAsia"/>
        </w:rPr>
        <w:br/>
      </w:r>
      <w:r>
        <w:rPr>
          <w:rFonts w:hint="eastAsia"/>
        </w:rPr>
        <w:t>　　　　四、感应钎焊机行业风险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中国感应钎焊机发展现状</w:t>
      </w:r>
      <w:r>
        <w:rPr>
          <w:rFonts w:hint="eastAsia"/>
        </w:rPr>
        <w:br/>
      </w:r>
      <w:r>
        <w:rPr>
          <w:rFonts w:hint="eastAsia"/>
        </w:rPr>
        <w:t>　　第一节 中国感应钎焊机市场现状分析</w:t>
      </w:r>
      <w:r>
        <w:rPr>
          <w:rFonts w:hint="eastAsia"/>
        </w:rPr>
        <w:br/>
      </w:r>
      <w:r>
        <w:rPr>
          <w:rFonts w:hint="eastAsia"/>
        </w:rPr>
        <w:t>　　第二节 中国感应钎焊机行业产量情况分析及预测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一、感应钎焊机总体产能规模</w:t>
      </w:r>
      <w:r>
        <w:rPr>
          <w:rFonts w:hint="eastAsia"/>
        </w:rPr>
        <w:br/>
      </w:r>
      <w:r>
        <w:rPr>
          <w:rFonts w:hint="eastAsia"/>
        </w:rPr>
        <w:t>　　　　二、感应钎焊机生产区域分布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三、2017-2022年中国感应钎焊机产量统计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四、2022-2028年中国感应钎焊机产量预测</w:t>
      </w:r>
      <w:r>
        <w:rPr>
          <w:rFonts w:hint="eastAsia"/>
        </w:rPr>
        <w:br/>
      </w:r>
      <w:r>
        <w:rPr>
          <w:rFonts w:hint="eastAsia"/>
        </w:rPr>
        <w:t>　　第三节 中国感应钎焊机市场需求分析及预测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一、中国感应钎焊机市场需求特点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二、2017-2022年中国感应钎焊机市场需求量统计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三、2022-2028年中国感应钎焊机市场需求量预测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中国感应钎焊机价格趋势分析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一、2017-2022年中国感应钎焊机市场价格趋势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二、2022-2028年中国感应钎焊机市场价格走势预测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2017-2022年感应钎焊机行业经济运行状况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2017-2022年中国感应钎焊机行业盈利能力分析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2017-2022年中国感应钎焊机行业发展能力分析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2017-2022年感应钎焊机行业偿债能力分析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2017-2022年感应钎焊机制造企业数量分析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感应钎焊机行业上、下游市场分析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感应钎焊机行业上游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感应钎焊机行业下游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中国感应钎焊机行业重点地区发展分析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感应钎焊机行业重点区域市场结构调研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**地区感应钎焊机市场发展分析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**地区感应钎焊机市场发展分析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**地区感应钎焊机市场发展分析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**地区感应钎焊机市场发展分析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**地区感应钎焊机市场发展分析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2017-2022年中国感应钎焊机进出口分析</w:t>
      </w:r>
      <w:r>
        <w:rPr>
          <w:rFonts w:hint="eastAsia"/>
        </w:rPr>
        <w:br/>
      </w:r>
      <w:r>
        <w:rPr>
          <w:rFonts w:hint="eastAsia"/>
        </w:rPr>
        <w:t>　　第一节 感应钎焊机进口情况分析</w:t>
      </w:r>
      <w:r>
        <w:rPr>
          <w:rFonts w:hint="eastAsia"/>
        </w:rPr>
        <w:br/>
      </w:r>
      <w:r>
        <w:rPr>
          <w:rFonts w:hint="eastAsia"/>
        </w:rPr>
        <w:t>　　第二节 感应钎焊机出口情况分析</w:t>
      </w:r>
      <w:r>
        <w:rPr>
          <w:rFonts w:hint="eastAsia"/>
        </w:rPr>
        <w:br/>
      </w:r>
      <w:r>
        <w:rPr>
          <w:rFonts w:hint="eastAsia"/>
        </w:rPr>
        <w:t>　　第三节 影响感应钎焊机进出口因素分析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感应钎焊机行业重点企业竞争力分析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感应钎焊机行业企业经营策略研究分析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感应钎焊机企业多样化经营策略分析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一、感应钎焊机企业多样化经营情况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二、现行感应钎焊机行业多样化经营的方向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大型感应钎焊机企业集团未来发展策略分析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对中小感应钎焊机企业生产经营的建议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感应钎焊机行业投资风险预警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影响感应钎焊机行业发展的主要因素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一、2022影响感应钎焊机行业运行的有利因素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二、2022影响感应钎焊机行业运行的稳定因素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三、2022影响感应钎焊机行业运行的不利因素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四、2022我国感应钎焊机行业发展面临的挑战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五、2022我国感应钎焊机行业发展面临的机遇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感应钎焊机行业投资风险预警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一、感应钎焊机行业市场风险预测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二、感应钎焊机行业政策风险预测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三、感应钎焊机行业经营风险预测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四、感应钎焊机行业技术风险预测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五、感应钎焊机行业竞争风险预测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六、感应钎焊机行业其他风险预测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感应钎焊机投资建议</w:t>
      </w:r>
      <w:r>
        <w:rPr>
          <w:rFonts w:hint="eastAsia"/>
        </w:rPr>
        <w:br/>
      </w:r>
      <w:r>
        <w:rPr>
          <w:rFonts w:hint="eastAsia"/>
        </w:rPr>
        <w:t>　　第一节 2022年感应钎焊机市场前景分析</w:t>
      </w:r>
      <w:r>
        <w:rPr>
          <w:rFonts w:hint="eastAsia"/>
        </w:rPr>
        <w:br/>
      </w:r>
      <w:r>
        <w:rPr>
          <w:rFonts w:hint="eastAsia"/>
        </w:rPr>
        <w:t>　　第二节 2022年感应钎焊机发展趋势预测</w:t>
      </w:r>
      <w:r>
        <w:rPr>
          <w:rFonts w:hint="eastAsia"/>
        </w:rPr>
        <w:br/>
      </w:r>
      <w:r>
        <w:rPr>
          <w:rFonts w:hint="eastAsia"/>
        </w:rPr>
        <w:t>　　第三节 感应钎焊机行业投资进入壁垒分析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感应钎焊机行业历程</w:t>
      </w:r>
      <w:r>
        <w:rPr>
          <w:rFonts w:hint="eastAsia"/>
        </w:rPr>
        <w:br/>
      </w:r>
      <w:r>
        <w:rPr>
          <w:rFonts w:hint="eastAsia"/>
        </w:rPr>
        <w:t>　　图表 感应钎焊机行业生命周期</w:t>
      </w:r>
      <w:r>
        <w:rPr>
          <w:rFonts w:hint="eastAsia"/>
        </w:rPr>
        <w:br/>
      </w:r>
      <w:r>
        <w:rPr>
          <w:rFonts w:hint="eastAsia"/>
        </w:rPr>
        <w:t>　　图表 感应钎焊机行业产业链分析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2017-2022年中国感应钎焊机行业市场规模及增长情况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2017-2022年感应钎焊机行业市场容量分析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2017-2022年中国感应钎焊机行业产能统计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2017-2022年中国感应钎焊机行业产量及增长趋势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2017-2022年中国感应钎焊机市场需求量及增速统计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2022年中国感应钎焊机行业需求领域分布格局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2017-2022年中国感应钎焊机行业销售收入分析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2017-2022年中国感应钎焊机行业盈利情况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2017-2022年中国感应钎焊机行业利润总额统计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2017-2022年中国感应钎焊机进口数量分析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2017-2022年中国感应钎焊机进口金额分析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2017-2022年中国感应钎焊机出口数量分析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2017-2022年中国感应钎焊机出口金额分析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2022年中国感应钎焊机进口国家及地区分析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2022年中国感应钎焊机出口国家及地区分析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2017-2022年中国感应钎焊机行业企业数量情况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2017-2022年中国感应钎焊机行业企业平均规模情况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**地区感应钎焊机行业市场需求情况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感应钎焊机重点企业（一）基本信息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感应钎焊机重点企业（一）经营情况分析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感应钎焊机重点企业（一）主要经济指标情况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感应钎焊机重点企业（二）经营情况分析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感应钎焊机重点企业（二）主要经济指标情况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感应钎焊机重点企业（三）经营情况分析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感应钎焊机重点企业（三）主要经济指标情况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感应钎焊机重点企业（三）成长能力情况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2022-2028年中国感应钎焊机行业产能预测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2022-2028年中国感应钎焊机行业产量预测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2022-2028年中国感应钎焊机市场需求量预测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2022-2028年中国感应钎焊机行业供需平衡预测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2022-2028年中国感应钎焊机行业市场容量预测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2022-2028年中国感应钎焊机行业市场规模预测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2022-2028年中国感应钎焊机市场前景分析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2022-2028年中国感应钎焊机行业发展趋势预测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0fafac4aa4472" w:history="1">
        <w:r>
          <w:rPr>
            <w:rStyle w:val="Hyperlink"/>
          </w:rPr>
          <w:t>2023-2028年全球与中国感应钎焊机市场研究及前景趋势报告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0fafac4aa4472" w:history="1">
        <w:r>
          <w:rPr>
            <w:rStyle w:val="Hyperlink"/>
          </w:rPr>
          <w:t>https://www.20087.com/3/99/GanYingQianHanJiHangYeQianJingQuShi.html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热点：感应钎焊的特点及应用、感应钎焊机可用来焊接涡轮叶片、自动钎焊机、感应钎焊机感应器与管间隙、真空钎焊厂家、感应钎焊机采用单匝感应器焊管径为2～3英寸管时、电焊机十大品牌、efd induction感应钎焊机、高频焊接属于哪种焊接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e6f3ff03046f5" w:history="1">
      <w:r>
        <w:rPr>
          <w:rStyle w:val="Hyperlink"/>
        </w:rPr>
        <w:t>2023-2028年全球与中国感应钎焊机市场研究及前景趋势报告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anYingQianHanJiHangYeQianJingQuShi.html" TargetMode="External" Id="Rff70fafac4aa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anYingQianHanJiHangYeQianJingQuShi.html" TargetMode="External" Id="R7a7e6f3ff030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2022-11-08T08:47:12Z</dcterms:created>
  <dcterms:modified xsi:type="dcterms:W3CDTF">2022-11-08T09:47:12Z</dcterms:modified>
  <dc:subject>2023-2028年全球与中国感应钎焊机市场研究及前景趋势报告</dc:subject>
  <dc:title>2023-2028年全球与中国感应钎焊机市场研究及前景趋势报告</dc:title>
  <cp:keywords>2023-2028年全球与中国感应钎焊机市场研究及前景趋势报告</cp:keywords>
  <dc:description>2023-2028年全球与中国感应钎焊机市场研究及前景趋势报告</dc:description>
</cp:coreProperties>
</file>